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72707784"/>
        <w:docPartObj>
          <w:docPartGallery w:val="Cover Pages"/>
          <w:docPartUnique/>
        </w:docPartObj>
      </w:sdtPr>
      <w:sdtEndPr>
        <w:rPr>
          <w:rFonts w:cs="Arial"/>
          <w:bCs/>
          <w:smallCaps/>
          <w:sz w:val="24"/>
          <w:szCs w:val="24"/>
        </w:rPr>
      </w:sdtEndPr>
      <w:sdtContent>
        <w:p w14:paraId="0DD4874F" w14:textId="77777777" w:rsidR="004A4C69" w:rsidRPr="002A68CB" w:rsidRDefault="00D03309">
          <w:r w:rsidRPr="002A68CB">
            <w:rPr>
              <w:noProof/>
              <w:lang w:val="en-US"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00490296" wp14:editId="4498C584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231140</wp:posOffset>
                        </wp:positionV>
                      </mc:Fallback>
                    </mc:AlternateContent>
                    <wp:extent cx="7315200" cy="919480"/>
                    <wp:effectExtent l="0" t="0" r="1270" b="0"/>
                    <wp:wrapNone/>
                    <wp:docPr id="149" name="Grupo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919480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ctángulo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ctángulo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DE2A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1DD233FF" id="Grupo 149" o:spid="_x0000_s1026" style="position:absolute;margin-left:0;margin-top:0;width:8in;height:72.4pt;z-index:251662336;mso-width-percent:941;mso-top-percent:23;mso-position-horizontal:center;mso-position-horizontal-relative:page;mso-position-vertical-relative:page;mso-width-percent:941;mso-top-percent:23" coordorigin="" coordsize="73152,121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">
                    <v:shape id="Rectángulo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" path="m,l7312660,r,1129665l3619500,733425,,1091565,,xe" fillcolor="#b01513 [3204]" stroked="f" strokeweight="1.5pt">
                      <v:stroke endcap="round"/>
                      <v:path arrowok="t" o:connecttype="custom" o:connectlocs="0,0;7315200,0;7315200,1130373;3620757,733885;0,1092249;0,0" o:connectangles="0,0,0,0,0,0"/>
                    </v:shape>
                    <v:rect id="Rectángulo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" fillcolor="#de2a00" stroked="f" strokeweight="1.5pt">
                      <v:stroke endcap="round"/>
                    </v:rect>
                    <w10:wrap anchorx="page" anchory="page"/>
                  </v:group>
                </w:pict>
              </mc:Fallback>
            </mc:AlternateContent>
          </w:r>
          <w:r w:rsidR="009D1614">
            <w:rPr>
              <w:noProof/>
              <w:lang w:val="en-US"/>
            </w:rPr>
            <w:drawing>
              <wp:anchor distT="0" distB="0" distL="114300" distR="114300" simplePos="0" relativeHeight="251696128" behindDoc="0" locked="0" layoutInCell="1" allowOverlap="1" wp14:anchorId="43C3B812" wp14:editId="6DBB338D">
                <wp:simplePos x="0" y="0"/>
                <wp:positionH relativeFrom="column">
                  <wp:posOffset>4166786</wp:posOffset>
                </wp:positionH>
                <wp:positionV relativeFrom="paragraph">
                  <wp:posOffset>-671195</wp:posOffset>
                </wp:positionV>
                <wp:extent cx="2475752" cy="920114"/>
                <wp:effectExtent l="0" t="0" r="1270" b="0"/>
                <wp:wrapNone/>
                <wp:docPr id="12" name="Imagen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5944" b="21492"/>
                        <a:stretch/>
                      </pic:blipFill>
                      <pic:spPr bwMode="auto">
                        <a:xfrm>
                          <a:off x="0" y="0"/>
                          <a:ext cx="2475752" cy="9201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2D578883" w14:textId="77777777" w:rsidR="004A4C69" w:rsidRPr="002A68CB" w:rsidRDefault="004A4C69">
          <w:pPr>
            <w:rPr>
              <w:rFonts w:cs="Arial"/>
              <w:bCs/>
              <w:smallCaps/>
              <w:sz w:val="24"/>
              <w:szCs w:val="24"/>
            </w:rPr>
          </w:pPr>
          <w:r w:rsidRPr="002A68CB"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97152" behindDoc="0" locked="0" layoutInCell="1" allowOverlap="1" wp14:anchorId="20315451" wp14:editId="1907642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6638925" cy="4333875"/>
                    <wp:effectExtent l="0" t="0" r="0" b="9525"/>
                    <wp:wrapSquare wrapText="bothSides"/>
                    <wp:docPr id="154" name="Cuadro de texto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638925" cy="43338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bookmarkStart w:id="0" w:name="_Toc70876041"/>
                              <w:p w14:paraId="45BEF59F" w14:textId="61175318" w:rsidR="00D43A24" w:rsidRDefault="00AE489A" w:rsidP="0049568B">
                                <w:pPr>
                                  <w:pStyle w:val="Ttulo1"/>
                                  <w:jc w:val="center"/>
                                  <w:rPr>
                                    <w:rStyle w:val="Ttulodellibro"/>
                                  </w:rPr>
                                </w:pPr>
                                <w:sdt>
                                  <w:sdtPr>
                                    <w:rPr>
                                      <w:rStyle w:val="Ttulo1Car"/>
                                      <w:smallCaps/>
                                      <w:color w:val="auto"/>
                                      <w:sz w:val="56"/>
                                      <w:szCs w:val="56"/>
                                    </w:rPr>
                                    <w:alias w:val="Título"/>
                                    <w:tag w:val=""/>
                                    <w:id w:val="29611721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rStyle w:val="Ttulo1Car"/>
                                    </w:rPr>
                                  </w:sdtEndPr>
                                  <w:sdtContent>
                                    <w:r w:rsidR="00D43A24" w:rsidRPr="0049568B">
                                      <w:rPr>
                                        <w:rStyle w:val="Ttulo1Car"/>
                                        <w:smallCaps/>
                                        <w:color w:val="auto"/>
                                        <w:sz w:val="56"/>
                                        <w:szCs w:val="56"/>
                                      </w:rPr>
                                      <w:t>PLAN DE OPERACIÓN 202</w:t>
                                    </w:r>
                                    <w:r w:rsidR="00D43A24">
                                      <w:rPr>
                                        <w:rStyle w:val="Ttulo1Car"/>
                                        <w:smallCaps/>
                                        <w:color w:val="auto"/>
                                        <w:sz w:val="56"/>
                                        <w:szCs w:val="56"/>
                                      </w:rPr>
                                      <w:t>1</w:t>
                                    </w:r>
                                    <w:r w:rsidR="00D43A24" w:rsidRPr="0049568B">
                                      <w:rPr>
                                        <w:rStyle w:val="Ttulo1Car"/>
                                        <w:smallCaps/>
                                        <w:color w:val="auto"/>
                                        <w:sz w:val="56"/>
                                        <w:szCs w:val="56"/>
                                      </w:rPr>
                                      <w:t>,</w:t>
                                    </w:r>
                                    <w:r w:rsidR="00D43A24" w:rsidRPr="0049568B">
                                      <w:rPr>
                                        <w:rStyle w:val="Ttulo1Car"/>
                                        <w:smallCaps/>
                                        <w:color w:val="auto"/>
                                        <w:sz w:val="56"/>
                                        <w:szCs w:val="56"/>
                                      </w:rPr>
                                      <w:br/>
                                      <w:t xml:space="preserve"> </w:t>
                                    </w:r>
                                    <w:r w:rsidR="00D43A24">
                                      <w:rPr>
                                        <w:rStyle w:val="Ttulo1Car"/>
                                        <w:smallCaps/>
                                        <w:color w:val="auto"/>
                                        <w:sz w:val="56"/>
                                        <w:szCs w:val="56"/>
                                      </w:rPr>
                                      <w:t>1</w:t>
                                    </w:r>
                                    <w:r w:rsidR="00D43A24" w:rsidRPr="0049568B">
                                      <w:rPr>
                                        <w:rStyle w:val="Ttulo1Car"/>
                                        <w:smallCaps/>
                                        <w:color w:val="auto"/>
                                        <w:sz w:val="56"/>
                                        <w:szCs w:val="56"/>
                                      </w:rPr>
                                      <w:t>º SEMESTRE</w:t>
                                    </w:r>
                                  </w:sdtContent>
                                </w:sdt>
                                <w:bookmarkEnd w:id="0"/>
                                <w:r w:rsidR="00D43A24">
                                  <w:rPr>
                                    <w:rStyle w:val="Ttulodellibro"/>
                                  </w:rPr>
                                  <w:br/>
                                </w:r>
                              </w:p>
                              <w:p w14:paraId="49E1B9FD" w14:textId="7945B8B6" w:rsidR="00D43A24" w:rsidRPr="009C4905" w:rsidRDefault="00D43A24" w:rsidP="007A1B24">
                                <w:pPr>
                                  <w:pStyle w:val="Ttulo4"/>
                                  <w:jc w:val="center"/>
                                  <w:rPr>
                                    <w:color w:val="404040" w:themeColor="text1" w:themeTint="BF"/>
                                  </w:rPr>
                                </w:pPr>
                                <w:r>
                                  <w:rPr>
                                    <w:rStyle w:val="Ttulodellibro"/>
                                    <w:rFonts w:ascii="Verdana" w:hAnsi="Verdana"/>
                                    <w:sz w:val="32"/>
                                    <w:szCs w:val="32"/>
                                  </w:rPr>
                                  <w:t xml:space="preserve">Modificación Parada B04 </w:t>
                                </w:r>
                                <w:r w:rsidRPr="00D03309">
                                  <w:rPr>
                                    <w:rStyle w:val="Ttulodellibro"/>
                                  </w:rPr>
                                  <w:br/>
                                </w:r>
                                <w:sdt>
                                  <w:sdtPr>
                                    <w:rPr>
                                      <w:rFonts w:ascii="Verdana" w:hAnsi="Verdana"/>
                                    </w:rPr>
                                    <w:alias w:val="Subtítulo"/>
                                    <w:tag w:val=""/>
                                    <w:id w:val="1387915597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Pr="00FF5F08">
                                      <w:rPr>
                                        <w:rFonts w:ascii="Verdana" w:hAnsi="Verdana"/>
                                      </w:rPr>
                                      <w:t>UN6 Redbus Urbano S.A.</w:t>
                                    </w:r>
                                  </w:sdtContent>
                                </w:sdt>
                              </w:p>
                              <w:p w14:paraId="73A907F5" w14:textId="77777777" w:rsidR="00D43A24" w:rsidRDefault="00D43A24"/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0315451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54" o:spid="_x0000_s1026" type="#_x0000_t202" style="position:absolute;left:0;text-align:left;margin-left:0;margin-top:0;width:522.75pt;height:341.25pt;z-index:251697152;visibility:visible;mso-wrap-style:square;mso-height-percent:0;mso-wrap-distance-left:9pt;mso-wrap-distance-top:0;mso-wrap-distance-right:9pt;mso-wrap-distance-bottom:0;mso-position-horizontal:center;mso-position-horizontal-relative:margin;mso-position-vertical:center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" filled="f" stroked="f" strokeweight=".5pt">
                    <v:textbox inset="126pt,0,54pt,0">
                      <w:txbxContent>
                        <w:bookmarkStart w:id="1" w:name="_Toc70876041"/>
                        <w:p w14:paraId="45BEF59F" w14:textId="61175318" w:rsidR="00D43A24" w:rsidRDefault="00AE489A" w:rsidP="0049568B">
                          <w:pPr>
                            <w:pStyle w:val="Ttulo1"/>
                            <w:jc w:val="center"/>
                            <w:rPr>
                              <w:rStyle w:val="Ttulodellibro"/>
                            </w:rPr>
                          </w:pPr>
                          <w:sdt>
                            <w:sdtPr>
                              <w:rPr>
                                <w:rStyle w:val="Ttulo1Car"/>
                                <w:smallCaps/>
                                <w:color w:val="auto"/>
                                <w:sz w:val="56"/>
                                <w:szCs w:val="56"/>
                              </w:rPr>
                              <w:alias w:val="Título"/>
                              <w:tag w:val=""/>
                              <w:id w:val="29611721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rStyle w:val="Ttulo1Car"/>
                              </w:rPr>
                            </w:sdtEndPr>
                            <w:sdtContent>
                              <w:r w:rsidR="00D43A24" w:rsidRPr="0049568B">
                                <w:rPr>
                                  <w:rStyle w:val="Ttulo1Car"/>
                                  <w:smallCaps/>
                                  <w:color w:val="auto"/>
                                  <w:sz w:val="56"/>
                                  <w:szCs w:val="56"/>
                                </w:rPr>
                                <w:t>PLAN DE OPERACIÓN 202</w:t>
                              </w:r>
                              <w:r w:rsidR="00D43A24">
                                <w:rPr>
                                  <w:rStyle w:val="Ttulo1Car"/>
                                  <w:smallCaps/>
                                  <w:color w:val="auto"/>
                                  <w:sz w:val="56"/>
                                  <w:szCs w:val="56"/>
                                </w:rPr>
                                <w:t>1</w:t>
                              </w:r>
                              <w:r w:rsidR="00D43A24" w:rsidRPr="0049568B">
                                <w:rPr>
                                  <w:rStyle w:val="Ttulo1Car"/>
                                  <w:smallCaps/>
                                  <w:color w:val="auto"/>
                                  <w:sz w:val="56"/>
                                  <w:szCs w:val="56"/>
                                </w:rPr>
                                <w:t>,</w:t>
                              </w:r>
                              <w:r w:rsidR="00D43A24" w:rsidRPr="0049568B">
                                <w:rPr>
                                  <w:rStyle w:val="Ttulo1Car"/>
                                  <w:smallCaps/>
                                  <w:color w:val="auto"/>
                                  <w:sz w:val="56"/>
                                  <w:szCs w:val="56"/>
                                </w:rPr>
                                <w:br/>
                                <w:t xml:space="preserve"> </w:t>
                              </w:r>
                              <w:r w:rsidR="00D43A24">
                                <w:rPr>
                                  <w:rStyle w:val="Ttulo1Car"/>
                                  <w:smallCaps/>
                                  <w:color w:val="auto"/>
                                  <w:sz w:val="56"/>
                                  <w:szCs w:val="56"/>
                                </w:rPr>
                                <w:t>1</w:t>
                              </w:r>
                              <w:r w:rsidR="00D43A24" w:rsidRPr="0049568B">
                                <w:rPr>
                                  <w:rStyle w:val="Ttulo1Car"/>
                                  <w:smallCaps/>
                                  <w:color w:val="auto"/>
                                  <w:sz w:val="56"/>
                                  <w:szCs w:val="56"/>
                                </w:rPr>
                                <w:t>º SEMESTRE</w:t>
                              </w:r>
                            </w:sdtContent>
                          </w:sdt>
                          <w:bookmarkEnd w:id="1"/>
                          <w:r w:rsidR="00D43A24">
                            <w:rPr>
                              <w:rStyle w:val="Ttulodellibro"/>
                            </w:rPr>
                            <w:br/>
                          </w:r>
                        </w:p>
                        <w:p w14:paraId="49E1B9FD" w14:textId="7945B8B6" w:rsidR="00D43A24" w:rsidRPr="009C4905" w:rsidRDefault="00D43A24" w:rsidP="007A1B24">
                          <w:pPr>
                            <w:pStyle w:val="Ttulo4"/>
                            <w:jc w:val="center"/>
                            <w:rPr>
                              <w:color w:val="404040" w:themeColor="text1" w:themeTint="BF"/>
                            </w:rPr>
                          </w:pPr>
                          <w:r>
                            <w:rPr>
                              <w:rStyle w:val="Ttulodellibro"/>
                              <w:rFonts w:ascii="Verdana" w:hAnsi="Verdana"/>
                              <w:sz w:val="32"/>
                              <w:szCs w:val="32"/>
                            </w:rPr>
                            <w:t xml:space="preserve">Modificación Parada B04 </w:t>
                          </w:r>
                          <w:r w:rsidRPr="00D03309">
                            <w:rPr>
                              <w:rStyle w:val="Ttulodellibro"/>
                            </w:rPr>
                            <w:br/>
                          </w:r>
                          <w:sdt>
                            <w:sdtPr>
                              <w:rPr>
                                <w:rFonts w:ascii="Verdana" w:hAnsi="Verdana"/>
                              </w:rPr>
                              <w:alias w:val="Subtítulo"/>
                              <w:tag w:val=""/>
                              <w:id w:val="1387915597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EndPr/>
                            <w:sdtContent>
                              <w:r w:rsidRPr="00FF5F08">
                                <w:rPr>
                                  <w:rFonts w:ascii="Verdana" w:hAnsi="Verdana"/>
                                </w:rPr>
                                <w:t>UN6 Redbus Urbano S.A.</w:t>
                              </w:r>
                            </w:sdtContent>
                          </w:sdt>
                        </w:p>
                        <w:p w14:paraId="73A907F5" w14:textId="77777777" w:rsidR="00D43A24" w:rsidRDefault="00D43A24"/>
                      </w:txbxContent>
                    </v:textbox>
                    <w10:wrap type="square" anchorx="margin" anchory="margin"/>
                  </v:shape>
                </w:pict>
              </mc:Fallback>
            </mc:AlternateContent>
          </w:r>
          <w:r w:rsidRPr="002A68CB">
            <w:rPr>
              <w:rFonts w:cs="Arial"/>
              <w:bCs/>
              <w:smallCaps/>
              <w:sz w:val="24"/>
              <w:szCs w:val="24"/>
            </w:rPr>
            <w:br w:type="page"/>
          </w:r>
        </w:p>
      </w:sdtContent>
    </w:sdt>
    <w:sdt>
      <w:sdtPr>
        <w:rPr>
          <w:rFonts w:eastAsiaTheme="minorEastAsia" w:cstheme="minorBidi"/>
          <w:b w:val="0"/>
          <w:color w:val="auto"/>
          <w:sz w:val="20"/>
          <w:szCs w:val="21"/>
          <w:lang w:val="es-ES"/>
          <w14:textOutline w14:w="0" w14:cap="rnd" w14:cmpd="sng" w14:algn="ctr">
            <w14:noFill/>
            <w14:prstDash w14:val="solid"/>
            <w14:bevel/>
          </w14:textOutline>
        </w:rPr>
        <w:id w:val="1850296209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1DC4E0C" w14:textId="3C8AE2A1" w:rsidR="00F344DC" w:rsidRDefault="00F344DC">
          <w:pPr>
            <w:pStyle w:val="TtuloTDC"/>
          </w:pPr>
          <w:r>
            <w:rPr>
              <w:lang w:val="es-ES"/>
            </w:rPr>
            <w:t>Contenido</w:t>
          </w:r>
        </w:p>
        <w:p w14:paraId="163D5DB5" w14:textId="20D8D39E" w:rsidR="00D43A24" w:rsidRDefault="00F344DC">
          <w:pPr>
            <w:pStyle w:val="TDC1"/>
            <w:rPr>
              <w:rFonts w:asciiTheme="minorHAnsi" w:hAnsiTheme="minorHAnsi"/>
              <w:b w:val="0"/>
              <w:bCs w:val="0"/>
              <w:iCs w:val="0"/>
              <w:caps w:val="0"/>
              <w:noProof/>
              <w:sz w:val="22"/>
              <w:lang w:eastAsia="es-C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r:id="rId10" w:anchor="_Toc70876041" w:history="1">
            <w:r w:rsidR="00D43A24" w:rsidRPr="00B45A5C">
              <w:rPr>
                <w:rStyle w:val="Hipervnculo"/>
                <w:smallCaps/>
                <w:noProof/>
              </w:rPr>
              <w:t>PLAN DE OPERACIÓN 2021,  1º SEMESTRE</w:t>
            </w:r>
            <w:r w:rsidR="00D43A24">
              <w:rPr>
                <w:noProof/>
                <w:webHidden/>
              </w:rPr>
              <w:tab/>
            </w:r>
            <w:r w:rsidR="00D43A24">
              <w:rPr>
                <w:noProof/>
                <w:webHidden/>
              </w:rPr>
              <w:fldChar w:fldCharType="begin"/>
            </w:r>
            <w:r w:rsidR="00D43A24">
              <w:rPr>
                <w:noProof/>
                <w:webHidden/>
              </w:rPr>
              <w:instrText xml:space="preserve"> PAGEREF _Toc70876041 \h </w:instrText>
            </w:r>
            <w:r w:rsidR="00D43A24">
              <w:rPr>
                <w:noProof/>
                <w:webHidden/>
              </w:rPr>
            </w:r>
            <w:r w:rsidR="00D43A24">
              <w:rPr>
                <w:noProof/>
                <w:webHidden/>
              </w:rPr>
              <w:fldChar w:fldCharType="separate"/>
            </w:r>
            <w:r w:rsidR="00D43A24">
              <w:rPr>
                <w:noProof/>
                <w:webHidden/>
              </w:rPr>
              <w:t>i</w:t>
            </w:r>
            <w:r w:rsidR="00D43A24">
              <w:rPr>
                <w:noProof/>
                <w:webHidden/>
              </w:rPr>
              <w:fldChar w:fldCharType="end"/>
            </w:r>
          </w:hyperlink>
        </w:p>
        <w:p w14:paraId="4B409CFB" w14:textId="33C9E9C6" w:rsidR="00D43A24" w:rsidRDefault="00AE489A">
          <w:pPr>
            <w:pStyle w:val="TDC1"/>
            <w:rPr>
              <w:rFonts w:asciiTheme="minorHAnsi" w:hAnsiTheme="minorHAnsi"/>
              <w:b w:val="0"/>
              <w:bCs w:val="0"/>
              <w:iCs w:val="0"/>
              <w:caps w:val="0"/>
              <w:noProof/>
              <w:sz w:val="22"/>
              <w:lang w:eastAsia="es-CL"/>
            </w:rPr>
          </w:pPr>
          <w:hyperlink w:anchor="_Toc70876042" w:history="1">
            <w:r w:rsidR="00D43A24" w:rsidRPr="00B45A5C">
              <w:rPr>
                <w:rStyle w:val="Hipervnculo"/>
                <w:noProof/>
              </w:rPr>
              <w:t>1</w:t>
            </w:r>
            <w:r w:rsidR="00D43A24">
              <w:rPr>
                <w:rFonts w:asciiTheme="minorHAnsi" w:hAnsiTheme="minorHAnsi"/>
                <w:b w:val="0"/>
                <w:bCs w:val="0"/>
                <w:iCs w:val="0"/>
                <w:caps w:val="0"/>
                <w:noProof/>
                <w:sz w:val="22"/>
                <w:lang w:eastAsia="es-CL"/>
              </w:rPr>
              <w:tab/>
            </w:r>
            <w:r w:rsidR="00D43A24" w:rsidRPr="00B45A5C">
              <w:rPr>
                <w:rStyle w:val="Hipervnculo"/>
                <w:noProof/>
              </w:rPr>
              <w:t>Antecedentes generales de la propuesta</w:t>
            </w:r>
            <w:r w:rsidR="00D43A24">
              <w:rPr>
                <w:noProof/>
                <w:webHidden/>
              </w:rPr>
              <w:tab/>
            </w:r>
            <w:r w:rsidR="00D43A24">
              <w:rPr>
                <w:noProof/>
                <w:webHidden/>
              </w:rPr>
              <w:fldChar w:fldCharType="begin"/>
            </w:r>
            <w:r w:rsidR="00D43A24">
              <w:rPr>
                <w:noProof/>
                <w:webHidden/>
              </w:rPr>
              <w:instrText xml:space="preserve"> PAGEREF _Toc70876042 \h </w:instrText>
            </w:r>
            <w:r w:rsidR="00D43A24">
              <w:rPr>
                <w:noProof/>
                <w:webHidden/>
              </w:rPr>
            </w:r>
            <w:r w:rsidR="00D43A24">
              <w:rPr>
                <w:noProof/>
                <w:webHidden/>
              </w:rPr>
              <w:fldChar w:fldCharType="separate"/>
            </w:r>
            <w:r w:rsidR="00D43A24">
              <w:rPr>
                <w:noProof/>
                <w:webHidden/>
              </w:rPr>
              <w:t>1</w:t>
            </w:r>
            <w:r w:rsidR="00D43A24">
              <w:rPr>
                <w:noProof/>
                <w:webHidden/>
              </w:rPr>
              <w:fldChar w:fldCharType="end"/>
            </w:r>
          </w:hyperlink>
        </w:p>
        <w:p w14:paraId="08D313D1" w14:textId="6EC23FB4" w:rsidR="00D43A24" w:rsidRDefault="00AE489A">
          <w:pPr>
            <w:pStyle w:val="TDC2"/>
            <w:tabs>
              <w:tab w:val="left" w:pos="1255"/>
              <w:tab w:val="right" w:leader="dot" w:pos="9394"/>
            </w:tabs>
            <w:rPr>
              <w:rFonts w:asciiTheme="minorHAnsi" w:hAnsiTheme="minorHAnsi"/>
              <w:bCs w:val="0"/>
              <w:smallCaps w:val="0"/>
              <w:noProof/>
              <w:sz w:val="22"/>
              <w:lang w:eastAsia="es-CL"/>
            </w:rPr>
          </w:pPr>
          <w:hyperlink w:anchor="_Toc70876043" w:history="1">
            <w:r w:rsidR="00D43A24" w:rsidRPr="00B45A5C">
              <w:rPr>
                <w:rStyle w:val="Hipervnculo"/>
                <w:noProof/>
              </w:rPr>
              <w:t>1.1</w:t>
            </w:r>
            <w:r w:rsidR="00D43A24">
              <w:rPr>
                <w:rFonts w:asciiTheme="minorHAnsi" w:hAnsiTheme="minorHAnsi"/>
                <w:bCs w:val="0"/>
                <w:smallCaps w:val="0"/>
                <w:noProof/>
                <w:sz w:val="22"/>
                <w:lang w:eastAsia="es-CL"/>
              </w:rPr>
              <w:tab/>
            </w:r>
            <w:r w:rsidR="00D43A24" w:rsidRPr="00B45A5C">
              <w:rPr>
                <w:rStyle w:val="Hipervnculo"/>
                <w:noProof/>
              </w:rPr>
              <w:t>Descripción de la problemática</w:t>
            </w:r>
            <w:r w:rsidR="00D43A24">
              <w:rPr>
                <w:noProof/>
                <w:webHidden/>
              </w:rPr>
              <w:tab/>
            </w:r>
            <w:r w:rsidR="00D43A24">
              <w:rPr>
                <w:noProof/>
                <w:webHidden/>
              </w:rPr>
              <w:fldChar w:fldCharType="begin"/>
            </w:r>
            <w:r w:rsidR="00D43A24">
              <w:rPr>
                <w:noProof/>
                <w:webHidden/>
              </w:rPr>
              <w:instrText xml:space="preserve"> PAGEREF _Toc70876043 \h </w:instrText>
            </w:r>
            <w:r w:rsidR="00D43A24">
              <w:rPr>
                <w:noProof/>
                <w:webHidden/>
              </w:rPr>
            </w:r>
            <w:r w:rsidR="00D43A24">
              <w:rPr>
                <w:noProof/>
                <w:webHidden/>
              </w:rPr>
              <w:fldChar w:fldCharType="separate"/>
            </w:r>
            <w:r w:rsidR="00D43A24">
              <w:rPr>
                <w:noProof/>
                <w:webHidden/>
              </w:rPr>
              <w:t>1</w:t>
            </w:r>
            <w:r w:rsidR="00D43A24">
              <w:rPr>
                <w:noProof/>
                <w:webHidden/>
              </w:rPr>
              <w:fldChar w:fldCharType="end"/>
            </w:r>
          </w:hyperlink>
        </w:p>
        <w:p w14:paraId="24ABE91B" w14:textId="0222DAC3" w:rsidR="00D43A24" w:rsidRDefault="00AE489A">
          <w:pPr>
            <w:pStyle w:val="TDC2"/>
            <w:tabs>
              <w:tab w:val="left" w:pos="1255"/>
              <w:tab w:val="right" w:leader="dot" w:pos="9394"/>
            </w:tabs>
            <w:rPr>
              <w:rFonts w:asciiTheme="minorHAnsi" w:hAnsiTheme="minorHAnsi"/>
              <w:bCs w:val="0"/>
              <w:smallCaps w:val="0"/>
              <w:noProof/>
              <w:sz w:val="22"/>
              <w:lang w:eastAsia="es-CL"/>
            </w:rPr>
          </w:pPr>
          <w:hyperlink w:anchor="_Toc70876044" w:history="1">
            <w:r w:rsidR="00D43A24" w:rsidRPr="00B45A5C">
              <w:rPr>
                <w:rStyle w:val="Hipervnculo"/>
                <w:noProof/>
              </w:rPr>
              <w:t>1.2</w:t>
            </w:r>
            <w:r w:rsidR="00D43A24">
              <w:rPr>
                <w:rFonts w:asciiTheme="minorHAnsi" w:hAnsiTheme="minorHAnsi"/>
                <w:bCs w:val="0"/>
                <w:smallCaps w:val="0"/>
                <w:noProof/>
                <w:sz w:val="22"/>
                <w:lang w:eastAsia="es-CL"/>
              </w:rPr>
              <w:tab/>
            </w:r>
            <w:r w:rsidR="00D43A24" w:rsidRPr="00B45A5C">
              <w:rPr>
                <w:rStyle w:val="Hipervnculo"/>
                <w:noProof/>
              </w:rPr>
              <w:t>Descripción de la modificación y trazado</w:t>
            </w:r>
            <w:r w:rsidR="00D43A24">
              <w:rPr>
                <w:noProof/>
                <w:webHidden/>
              </w:rPr>
              <w:tab/>
            </w:r>
            <w:r w:rsidR="00D43A24">
              <w:rPr>
                <w:noProof/>
                <w:webHidden/>
              </w:rPr>
              <w:fldChar w:fldCharType="begin"/>
            </w:r>
            <w:r w:rsidR="00D43A24">
              <w:rPr>
                <w:noProof/>
                <w:webHidden/>
              </w:rPr>
              <w:instrText xml:space="preserve"> PAGEREF _Toc70876044 \h </w:instrText>
            </w:r>
            <w:r w:rsidR="00D43A24">
              <w:rPr>
                <w:noProof/>
                <w:webHidden/>
              </w:rPr>
            </w:r>
            <w:r w:rsidR="00D43A24">
              <w:rPr>
                <w:noProof/>
                <w:webHidden/>
              </w:rPr>
              <w:fldChar w:fldCharType="separate"/>
            </w:r>
            <w:r w:rsidR="00D43A24">
              <w:rPr>
                <w:noProof/>
                <w:webHidden/>
              </w:rPr>
              <w:t>1</w:t>
            </w:r>
            <w:r w:rsidR="00D43A24">
              <w:rPr>
                <w:noProof/>
                <w:webHidden/>
              </w:rPr>
              <w:fldChar w:fldCharType="end"/>
            </w:r>
          </w:hyperlink>
        </w:p>
        <w:p w14:paraId="721A82C7" w14:textId="54DD0835" w:rsidR="00D43A24" w:rsidRDefault="00AE489A">
          <w:pPr>
            <w:pStyle w:val="TDC2"/>
            <w:tabs>
              <w:tab w:val="left" w:pos="1255"/>
              <w:tab w:val="right" w:leader="dot" w:pos="9394"/>
            </w:tabs>
            <w:rPr>
              <w:rFonts w:asciiTheme="minorHAnsi" w:hAnsiTheme="minorHAnsi"/>
              <w:bCs w:val="0"/>
              <w:smallCaps w:val="0"/>
              <w:noProof/>
              <w:sz w:val="22"/>
              <w:lang w:eastAsia="es-CL"/>
            </w:rPr>
          </w:pPr>
          <w:hyperlink w:anchor="_Toc70876045" w:history="1">
            <w:r w:rsidR="00D43A24" w:rsidRPr="00B45A5C">
              <w:rPr>
                <w:rStyle w:val="Hipervnculo"/>
                <w:noProof/>
              </w:rPr>
              <w:t>1.3</w:t>
            </w:r>
            <w:r w:rsidR="00D43A24">
              <w:rPr>
                <w:rFonts w:asciiTheme="minorHAnsi" w:hAnsiTheme="minorHAnsi"/>
                <w:bCs w:val="0"/>
                <w:smallCaps w:val="0"/>
                <w:noProof/>
                <w:sz w:val="22"/>
                <w:lang w:eastAsia="es-CL"/>
              </w:rPr>
              <w:tab/>
            </w:r>
            <w:r w:rsidR="00D43A24" w:rsidRPr="00B45A5C">
              <w:rPr>
                <w:rStyle w:val="Hipervnculo"/>
                <w:noProof/>
              </w:rPr>
              <w:t>Característica de la oferta situación actual versus situación propuesta</w:t>
            </w:r>
            <w:r w:rsidR="00D43A24">
              <w:rPr>
                <w:noProof/>
                <w:webHidden/>
              </w:rPr>
              <w:tab/>
            </w:r>
            <w:r w:rsidR="00D43A24">
              <w:rPr>
                <w:noProof/>
                <w:webHidden/>
              </w:rPr>
              <w:fldChar w:fldCharType="begin"/>
            </w:r>
            <w:r w:rsidR="00D43A24">
              <w:rPr>
                <w:noProof/>
                <w:webHidden/>
              </w:rPr>
              <w:instrText xml:space="preserve"> PAGEREF _Toc70876045 \h </w:instrText>
            </w:r>
            <w:r w:rsidR="00D43A24">
              <w:rPr>
                <w:noProof/>
                <w:webHidden/>
              </w:rPr>
            </w:r>
            <w:r w:rsidR="00D43A24">
              <w:rPr>
                <w:noProof/>
                <w:webHidden/>
              </w:rPr>
              <w:fldChar w:fldCharType="separate"/>
            </w:r>
            <w:r w:rsidR="00D43A24">
              <w:rPr>
                <w:noProof/>
                <w:webHidden/>
              </w:rPr>
              <w:t>3</w:t>
            </w:r>
            <w:r w:rsidR="00D43A24">
              <w:rPr>
                <w:noProof/>
                <w:webHidden/>
              </w:rPr>
              <w:fldChar w:fldCharType="end"/>
            </w:r>
          </w:hyperlink>
        </w:p>
        <w:p w14:paraId="7E18018D" w14:textId="0F251583" w:rsidR="00D43A24" w:rsidRDefault="00AE489A">
          <w:pPr>
            <w:pStyle w:val="TDC3"/>
            <w:tabs>
              <w:tab w:val="left" w:pos="1413"/>
            </w:tabs>
            <w:rPr>
              <w:rFonts w:asciiTheme="minorHAnsi" w:hAnsiTheme="minorHAnsi"/>
              <w:smallCaps w:val="0"/>
              <w:noProof/>
              <w:sz w:val="22"/>
              <w:lang w:eastAsia="es-CL"/>
            </w:rPr>
          </w:pPr>
          <w:hyperlink w:anchor="_Toc70876046" w:history="1">
            <w:r w:rsidR="00D43A24" w:rsidRPr="00B45A5C">
              <w:rPr>
                <w:rStyle w:val="Hipervnculo"/>
                <w:noProof/>
              </w:rPr>
              <w:t>1.3.1</w:t>
            </w:r>
            <w:r w:rsidR="00D43A24">
              <w:rPr>
                <w:rFonts w:asciiTheme="minorHAnsi" w:hAnsiTheme="minorHAnsi"/>
                <w:smallCaps w:val="0"/>
                <w:noProof/>
                <w:sz w:val="22"/>
                <w:lang w:eastAsia="es-CL"/>
              </w:rPr>
              <w:tab/>
            </w:r>
            <w:r w:rsidR="00D43A24" w:rsidRPr="00B45A5C">
              <w:rPr>
                <w:rStyle w:val="Hipervnculo"/>
                <w:noProof/>
              </w:rPr>
              <w:t>Distancias y kilómetros comerciales de la propuesta versus situación actual</w:t>
            </w:r>
            <w:r w:rsidR="00D43A24">
              <w:rPr>
                <w:noProof/>
                <w:webHidden/>
              </w:rPr>
              <w:tab/>
            </w:r>
            <w:r w:rsidR="00D43A24">
              <w:rPr>
                <w:noProof/>
                <w:webHidden/>
              </w:rPr>
              <w:fldChar w:fldCharType="begin"/>
            </w:r>
            <w:r w:rsidR="00D43A24">
              <w:rPr>
                <w:noProof/>
                <w:webHidden/>
              </w:rPr>
              <w:instrText xml:space="preserve"> PAGEREF _Toc70876046 \h </w:instrText>
            </w:r>
            <w:r w:rsidR="00D43A24">
              <w:rPr>
                <w:noProof/>
                <w:webHidden/>
              </w:rPr>
            </w:r>
            <w:r w:rsidR="00D43A24">
              <w:rPr>
                <w:noProof/>
                <w:webHidden/>
              </w:rPr>
              <w:fldChar w:fldCharType="separate"/>
            </w:r>
            <w:r w:rsidR="00D43A24">
              <w:rPr>
                <w:noProof/>
                <w:webHidden/>
              </w:rPr>
              <w:t>3</w:t>
            </w:r>
            <w:r w:rsidR="00D43A24">
              <w:rPr>
                <w:noProof/>
                <w:webHidden/>
              </w:rPr>
              <w:fldChar w:fldCharType="end"/>
            </w:r>
          </w:hyperlink>
        </w:p>
        <w:p w14:paraId="7A0088C3" w14:textId="09D19B7C" w:rsidR="00D43A24" w:rsidRDefault="00AE489A">
          <w:pPr>
            <w:pStyle w:val="TDC3"/>
            <w:tabs>
              <w:tab w:val="left" w:pos="1413"/>
            </w:tabs>
            <w:rPr>
              <w:rFonts w:asciiTheme="minorHAnsi" w:hAnsiTheme="minorHAnsi"/>
              <w:smallCaps w:val="0"/>
              <w:noProof/>
              <w:sz w:val="22"/>
              <w:lang w:eastAsia="es-CL"/>
            </w:rPr>
          </w:pPr>
          <w:hyperlink w:anchor="_Toc70876047" w:history="1">
            <w:r w:rsidR="00D43A24" w:rsidRPr="00B45A5C">
              <w:rPr>
                <w:rStyle w:val="Hipervnculo"/>
                <w:noProof/>
              </w:rPr>
              <w:t>1.3.2</w:t>
            </w:r>
            <w:r w:rsidR="00D43A24">
              <w:rPr>
                <w:rFonts w:asciiTheme="minorHAnsi" w:hAnsiTheme="minorHAnsi"/>
                <w:smallCaps w:val="0"/>
                <w:noProof/>
                <w:sz w:val="22"/>
                <w:lang w:eastAsia="es-CL"/>
              </w:rPr>
              <w:tab/>
            </w:r>
            <w:r w:rsidR="00D43A24" w:rsidRPr="00B45A5C">
              <w:rPr>
                <w:rStyle w:val="Hipervnculo"/>
                <w:noProof/>
              </w:rPr>
              <w:t>Frecuencia de la propuesta versus situación actual</w:t>
            </w:r>
            <w:r w:rsidR="00D43A24">
              <w:rPr>
                <w:noProof/>
                <w:webHidden/>
              </w:rPr>
              <w:tab/>
            </w:r>
            <w:r w:rsidR="00D43A24">
              <w:rPr>
                <w:noProof/>
                <w:webHidden/>
              </w:rPr>
              <w:fldChar w:fldCharType="begin"/>
            </w:r>
            <w:r w:rsidR="00D43A24">
              <w:rPr>
                <w:noProof/>
                <w:webHidden/>
              </w:rPr>
              <w:instrText xml:space="preserve"> PAGEREF _Toc70876047 \h </w:instrText>
            </w:r>
            <w:r w:rsidR="00D43A24">
              <w:rPr>
                <w:noProof/>
                <w:webHidden/>
              </w:rPr>
            </w:r>
            <w:r w:rsidR="00D43A24">
              <w:rPr>
                <w:noProof/>
                <w:webHidden/>
              </w:rPr>
              <w:fldChar w:fldCharType="separate"/>
            </w:r>
            <w:r w:rsidR="00D43A24">
              <w:rPr>
                <w:noProof/>
                <w:webHidden/>
              </w:rPr>
              <w:t>3</w:t>
            </w:r>
            <w:r w:rsidR="00D43A24">
              <w:rPr>
                <w:noProof/>
                <w:webHidden/>
              </w:rPr>
              <w:fldChar w:fldCharType="end"/>
            </w:r>
          </w:hyperlink>
        </w:p>
        <w:p w14:paraId="018B9B80" w14:textId="299C39A1" w:rsidR="00D43A24" w:rsidRDefault="00AE489A">
          <w:pPr>
            <w:pStyle w:val="TDC3"/>
            <w:tabs>
              <w:tab w:val="left" w:pos="1413"/>
            </w:tabs>
            <w:rPr>
              <w:rFonts w:asciiTheme="minorHAnsi" w:hAnsiTheme="minorHAnsi"/>
              <w:smallCaps w:val="0"/>
              <w:noProof/>
              <w:sz w:val="22"/>
              <w:lang w:eastAsia="es-CL"/>
            </w:rPr>
          </w:pPr>
          <w:hyperlink w:anchor="_Toc70876048" w:history="1">
            <w:r w:rsidR="00D43A24" w:rsidRPr="00B45A5C">
              <w:rPr>
                <w:rStyle w:val="Hipervnculo"/>
                <w:noProof/>
              </w:rPr>
              <w:t>1.3.3</w:t>
            </w:r>
            <w:r w:rsidR="00D43A24">
              <w:rPr>
                <w:rFonts w:asciiTheme="minorHAnsi" w:hAnsiTheme="minorHAnsi"/>
                <w:smallCaps w:val="0"/>
                <w:noProof/>
                <w:sz w:val="22"/>
                <w:lang w:eastAsia="es-CL"/>
              </w:rPr>
              <w:tab/>
            </w:r>
            <w:r w:rsidR="00D43A24" w:rsidRPr="00B45A5C">
              <w:rPr>
                <w:rStyle w:val="Hipervnculo"/>
                <w:noProof/>
              </w:rPr>
              <w:t>Capacidad propuesta versus situación actual</w:t>
            </w:r>
            <w:r w:rsidR="00D43A24">
              <w:rPr>
                <w:noProof/>
                <w:webHidden/>
              </w:rPr>
              <w:tab/>
            </w:r>
            <w:r w:rsidR="00D43A24">
              <w:rPr>
                <w:noProof/>
                <w:webHidden/>
              </w:rPr>
              <w:fldChar w:fldCharType="begin"/>
            </w:r>
            <w:r w:rsidR="00D43A24">
              <w:rPr>
                <w:noProof/>
                <w:webHidden/>
              </w:rPr>
              <w:instrText xml:space="preserve"> PAGEREF _Toc70876048 \h </w:instrText>
            </w:r>
            <w:r w:rsidR="00D43A24">
              <w:rPr>
                <w:noProof/>
                <w:webHidden/>
              </w:rPr>
            </w:r>
            <w:r w:rsidR="00D43A24">
              <w:rPr>
                <w:noProof/>
                <w:webHidden/>
              </w:rPr>
              <w:fldChar w:fldCharType="separate"/>
            </w:r>
            <w:r w:rsidR="00D43A24">
              <w:rPr>
                <w:noProof/>
                <w:webHidden/>
              </w:rPr>
              <w:t>3</w:t>
            </w:r>
            <w:r w:rsidR="00D43A24">
              <w:rPr>
                <w:noProof/>
                <w:webHidden/>
              </w:rPr>
              <w:fldChar w:fldCharType="end"/>
            </w:r>
          </w:hyperlink>
        </w:p>
        <w:p w14:paraId="63D93E50" w14:textId="45227F69" w:rsidR="00D43A24" w:rsidRDefault="00AE489A">
          <w:pPr>
            <w:pStyle w:val="TDC3"/>
            <w:tabs>
              <w:tab w:val="left" w:pos="1413"/>
            </w:tabs>
            <w:rPr>
              <w:rFonts w:asciiTheme="minorHAnsi" w:hAnsiTheme="minorHAnsi"/>
              <w:smallCaps w:val="0"/>
              <w:noProof/>
              <w:sz w:val="22"/>
              <w:lang w:eastAsia="es-CL"/>
            </w:rPr>
          </w:pPr>
          <w:hyperlink w:anchor="_Toc70876049" w:history="1">
            <w:r w:rsidR="00D43A24" w:rsidRPr="00B45A5C">
              <w:rPr>
                <w:rStyle w:val="Hipervnculo"/>
                <w:noProof/>
              </w:rPr>
              <w:t>1.3.4</w:t>
            </w:r>
            <w:r w:rsidR="00D43A24">
              <w:rPr>
                <w:rFonts w:asciiTheme="minorHAnsi" w:hAnsiTheme="minorHAnsi"/>
                <w:smallCaps w:val="0"/>
                <w:noProof/>
                <w:sz w:val="22"/>
                <w:lang w:eastAsia="es-CL"/>
              </w:rPr>
              <w:tab/>
            </w:r>
            <w:r w:rsidR="00D43A24" w:rsidRPr="00B45A5C">
              <w:rPr>
                <w:rStyle w:val="Hipervnculo"/>
                <w:noProof/>
              </w:rPr>
              <w:t>Velocidad propuesta versus situación actual</w:t>
            </w:r>
            <w:r w:rsidR="00D43A24">
              <w:rPr>
                <w:noProof/>
                <w:webHidden/>
              </w:rPr>
              <w:tab/>
            </w:r>
            <w:r w:rsidR="00D43A24">
              <w:rPr>
                <w:noProof/>
                <w:webHidden/>
              </w:rPr>
              <w:fldChar w:fldCharType="begin"/>
            </w:r>
            <w:r w:rsidR="00D43A24">
              <w:rPr>
                <w:noProof/>
                <w:webHidden/>
              </w:rPr>
              <w:instrText xml:space="preserve"> PAGEREF _Toc70876049 \h </w:instrText>
            </w:r>
            <w:r w:rsidR="00D43A24">
              <w:rPr>
                <w:noProof/>
                <w:webHidden/>
              </w:rPr>
            </w:r>
            <w:r w:rsidR="00D43A24">
              <w:rPr>
                <w:noProof/>
                <w:webHidden/>
              </w:rPr>
              <w:fldChar w:fldCharType="separate"/>
            </w:r>
            <w:r w:rsidR="00D43A24">
              <w:rPr>
                <w:noProof/>
                <w:webHidden/>
              </w:rPr>
              <w:t>3</w:t>
            </w:r>
            <w:r w:rsidR="00D43A24">
              <w:rPr>
                <w:noProof/>
                <w:webHidden/>
              </w:rPr>
              <w:fldChar w:fldCharType="end"/>
            </w:r>
          </w:hyperlink>
        </w:p>
        <w:p w14:paraId="2038617A" w14:textId="1E70DCD4" w:rsidR="00D43A24" w:rsidRDefault="00AE489A">
          <w:pPr>
            <w:pStyle w:val="TDC3"/>
            <w:tabs>
              <w:tab w:val="left" w:pos="1413"/>
            </w:tabs>
            <w:rPr>
              <w:rFonts w:asciiTheme="minorHAnsi" w:hAnsiTheme="minorHAnsi"/>
              <w:smallCaps w:val="0"/>
              <w:noProof/>
              <w:sz w:val="22"/>
              <w:lang w:eastAsia="es-CL"/>
            </w:rPr>
          </w:pPr>
          <w:hyperlink w:anchor="_Toc70876050" w:history="1">
            <w:r w:rsidR="00D43A24" w:rsidRPr="00B45A5C">
              <w:rPr>
                <w:rStyle w:val="Hipervnculo"/>
                <w:noProof/>
              </w:rPr>
              <w:t>1.3.5</w:t>
            </w:r>
            <w:r w:rsidR="00D43A24">
              <w:rPr>
                <w:rFonts w:asciiTheme="minorHAnsi" w:hAnsiTheme="minorHAnsi"/>
                <w:smallCaps w:val="0"/>
                <w:noProof/>
                <w:sz w:val="22"/>
                <w:lang w:eastAsia="es-CL"/>
              </w:rPr>
              <w:tab/>
            </w:r>
            <w:r w:rsidR="00D43A24" w:rsidRPr="00B45A5C">
              <w:rPr>
                <w:rStyle w:val="Hipervnculo"/>
                <w:noProof/>
              </w:rPr>
              <w:t>Flota propuesta versus situación actual</w:t>
            </w:r>
            <w:r w:rsidR="00D43A24">
              <w:rPr>
                <w:noProof/>
                <w:webHidden/>
              </w:rPr>
              <w:tab/>
            </w:r>
            <w:r w:rsidR="00D43A24">
              <w:rPr>
                <w:noProof/>
                <w:webHidden/>
              </w:rPr>
              <w:fldChar w:fldCharType="begin"/>
            </w:r>
            <w:r w:rsidR="00D43A24">
              <w:rPr>
                <w:noProof/>
                <w:webHidden/>
              </w:rPr>
              <w:instrText xml:space="preserve"> PAGEREF _Toc70876050 \h </w:instrText>
            </w:r>
            <w:r w:rsidR="00D43A24">
              <w:rPr>
                <w:noProof/>
                <w:webHidden/>
              </w:rPr>
            </w:r>
            <w:r w:rsidR="00D43A24">
              <w:rPr>
                <w:noProof/>
                <w:webHidden/>
              </w:rPr>
              <w:fldChar w:fldCharType="separate"/>
            </w:r>
            <w:r w:rsidR="00D43A24">
              <w:rPr>
                <w:noProof/>
                <w:webHidden/>
              </w:rPr>
              <w:t>3</w:t>
            </w:r>
            <w:r w:rsidR="00D43A24">
              <w:rPr>
                <w:noProof/>
                <w:webHidden/>
              </w:rPr>
              <w:fldChar w:fldCharType="end"/>
            </w:r>
          </w:hyperlink>
        </w:p>
        <w:p w14:paraId="2E003F2B" w14:textId="23083634" w:rsidR="00D43A24" w:rsidRDefault="00AE489A">
          <w:pPr>
            <w:pStyle w:val="TDC1"/>
            <w:rPr>
              <w:rFonts w:asciiTheme="minorHAnsi" w:hAnsiTheme="minorHAnsi"/>
              <w:b w:val="0"/>
              <w:bCs w:val="0"/>
              <w:iCs w:val="0"/>
              <w:caps w:val="0"/>
              <w:noProof/>
              <w:sz w:val="22"/>
              <w:lang w:eastAsia="es-CL"/>
            </w:rPr>
          </w:pPr>
          <w:hyperlink w:anchor="_Toc70876051" w:history="1">
            <w:r w:rsidR="00D43A24" w:rsidRPr="00B45A5C">
              <w:rPr>
                <w:rStyle w:val="Hipervnculo"/>
                <w:noProof/>
              </w:rPr>
              <w:t>2</w:t>
            </w:r>
            <w:r w:rsidR="00D43A24">
              <w:rPr>
                <w:rFonts w:asciiTheme="minorHAnsi" w:hAnsiTheme="minorHAnsi"/>
                <w:b w:val="0"/>
                <w:bCs w:val="0"/>
                <w:iCs w:val="0"/>
                <w:caps w:val="0"/>
                <w:noProof/>
                <w:sz w:val="22"/>
                <w:lang w:eastAsia="es-CL"/>
              </w:rPr>
              <w:tab/>
            </w:r>
            <w:r w:rsidR="00D43A24" w:rsidRPr="00B45A5C">
              <w:rPr>
                <w:rStyle w:val="Hipervnculo"/>
                <w:noProof/>
              </w:rPr>
              <w:t>Antecedentes detallados de la situación actual</w:t>
            </w:r>
            <w:r w:rsidR="00D43A24">
              <w:rPr>
                <w:noProof/>
                <w:webHidden/>
              </w:rPr>
              <w:tab/>
            </w:r>
            <w:r w:rsidR="00D43A24">
              <w:rPr>
                <w:noProof/>
                <w:webHidden/>
              </w:rPr>
              <w:fldChar w:fldCharType="begin"/>
            </w:r>
            <w:r w:rsidR="00D43A24">
              <w:rPr>
                <w:noProof/>
                <w:webHidden/>
              </w:rPr>
              <w:instrText xml:space="preserve"> PAGEREF _Toc70876051 \h </w:instrText>
            </w:r>
            <w:r w:rsidR="00D43A24">
              <w:rPr>
                <w:noProof/>
                <w:webHidden/>
              </w:rPr>
            </w:r>
            <w:r w:rsidR="00D43A24">
              <w:rPr>
                <w:noProof/>
                <w:webHidden/>
              </w:rPr>
              <w:fldChar w:fldCharType="separate"/>
            </w:r>
            <w:r w:rsidR="00D43A24">
              <w:rPr>
                <w:noProof/>
                <w:webHidden/>
              </w:rPr>
              <w:t>3</w:t>
            </w:r>
            <w:r w:rsidR="00D43A24">
              <w:rPr>
                <w:noProof/>
                <w:webHidden/>
              </w:rPr>
              <w:fldChar w:fldCharType="end"/>
            </w:r>
          </w:hyperlink>
        </w:p>
        <w:p w14:paraId="5A8410CA" w14:textId="373351EA" w:rsidR="00D43A24" w:rsidRDefault="00AE489A">
          <w:pPr>
            <w:pStyle w:val="TDC2"/>
            <w:tabs>
              <w:tab w:val="left" w:pos="1255"/>
              <w:tab w:val="right" w:leader="dot" w:pos="9394"/>
            </w:tabs>
            <w:rPr>
              <w:rFonts w:asciiTheme="minorHAnsi" w:hAnsiTheme="minorHAnsi"/>
              <w:bCs w:val="0"/>
              <w:smallCaps w:val="0"/>
              <w:noProof/>
              <w:sz w:val="22"/>
              <w:lang w:eastAsia="es-CL"/>
            </w:rPr>
          </w:pPr>
          <w:hyperlink w:anchor="_Toc70876052" w:history="1">
            <w:r w:rsidR="00D43A24" w:rsidRPr="00B45A5C">
              <w:rPr>
                <w:rStyle w:val="Hipervnculo"/>
                <w:noProof/>
              </w:rPr>
              <w:t>2.1</w:t>
            </w:r>
            <w:r w:rsidR="00D43A24">
              <w:rPr>
                <w:rFonts w:asciiTheme="minorHAnsi" w:hAnsiTheme="minorHAnsi"/>
                <w:bCs w:val="0"/>
                <w:smallCaps w:val="0"/>
                <w:noProof/>
                <w:sz w:val="22"/>
                <w:lang w:eastAsia="es-CL"/>
              </w:rPr>
              <w:tab/>
            </w:r>
            <w:r w:rsidR="00D43A24" w:rsidRPr="00B45A5C">
              <w:rPr>
                <w:rStyle w:val="Hipervnculo"/>
                <w:noProof/>
              </w:rPr>
              <w:t>Indicadores ICF e ICR</w:t>
            </w:r>
            <w:r w:rsidR="00D43A24">
              <w:rPr>
                <w:noProof/>
                <w:webHidden/>
              </w:rPr>
              <w:tab/>
            </w:r>
            <w:r w:rsidR="00D43A24">
              <w:rPr>
                <w:noProof/>
                <w:webHidden/>
              </w:rPr>
              <w:fldChar w:fldCharType="begin"/>
            </w:r>
            <w:r w:rsidR="00D43A24">
              <w:rPr>
                <w:noProof/>
                <w:webHidden/>
              </w:rPr>
              <w:instrText xml:space="preserve"> PAGEREF _Toc70876052 \h </w:instrText>
            </w:r>
            <w:r w:rsidR="00D43A24">
              <w:rPr>
                <w:noProof/>
                <w:webHidden/>
              </w:rPr>
            </w:r>
            <w:r w:rsidR="00D43A24">
              <w:rPr>
                <w:noProof/>
                <w:webHidden/>
              </w:rPr>
              <w:fldChar w:fldCharType="separate"/>
            </w:r>
            <w:r w:rsidR="00D43A24">
              <w:rPr>
                <w:noProof/>
                <w:webHidden/>
              </w:rPr>
              <w:t>3</w:t>
            </w:r>
            <w:r w:rsidR="00D43A24">
              <w:rPr>
                <w:noProof/>
                <w:webHidden/>
              </w:rPr>
              <w:fldChar w:fldCharType="end"/>
            </w:r>
          </w:hyperlink>
        </w:p>
        <w:p w14:paraId="1784E9C1" w14:textId="41E04869" w:rsidR="00D43A24" w:rsidRDefault="00AE489A">
          <w:pPr>
            <w:pStyle w:val="TDC2"/>
            <w:tabs>
              <w:tab w:val="left" w:pos="1255"/>
              <w:tab w:val="right" w:leader="dot" w:pos="9394"/>
            </w:tabs>
            <w:rPr>
              <w:rFonts w:asciiTheme="minorHAnsi" w:hAnsiTheme="minorHAnsi"/>
              <w:bCs w:val="0"/>
              <w:smallCaps w:val="0"/>
              <w:noProof/>
              <w:sz w:val="22"/>
              <w:lang w:eastAsia="es-CL"/>
            </w:rPr>
          </w:pPr>
          <w:hyperlink w:anchor="_Toc70876053" w:history="1">
            <w:r w:rsidR="00D43A24" w:rsidRPr="00B45A5C">
              <w:rPr>
                <w:rStyle w:val="Hipervnculo"/>
                <w:noProof/>
              </w:rPr>
              <w:t>2.2</w:t>
            </w:r>
            <w:r w:rsidR="00D43A24">
              <w:rPr>
                <w:rFonts w:asciiTheme="minorHAnsi" w:hAnsiTheme="minorHAnsi"/>
                <w:bCs w:val="0"/>
                <w:smallCaps w:val="0"/>
                <w:noProof/>
                <w:sz w:val="22"/>
                <w:lang w:eastAsia="es-CL"/>
              </w:rPr>
              <w:tab/>
            </w:r>
            <w:r w:rsidR="00D43A24" w:rsidRPr="00B45A5C">
              <w:rPr>
                <w:rStyle w:val="Hipervnculo"/>
                <w:noProof/>
              </w:rPr>
              <w:t>Niveles de evasión de los servicios</w:t>
            </w:r>
            <w:r w:rsidR="00D43A24">
              <w:rPr>
                <w:noProof/>
                <w:webHidden/>
              </w:rPr>
              <w:tab/>
            </w:r>
            <w:r w:rsidR="00D43A24">
              <w:rPr>
                <w:noProof/>
                <w:webHidden/>
              </w:rPr>
              <w:fldChar w:fldCharType="begin"/>
            </w:r>
            <w:r w:rsidR="00D43A24">
              <w:rPr>
                <w:noProof/>
                <w:webHidden/>
              </w:rPr>
              <w:instrText xml:space="preserve"> PAGEREF _Toc70876053 \h </w:instrText>
            </w:r>
            <w:r w:rsidR="00D43A24">
              <w:rPr>
                <w:noProof/>
                <w:webHidden/>
              </w:rPr>
            </w:r>
            <w:r w:rsidR="00D43A24">
              <w:rPr>
                <w:noProof/>
                <w:webHidden/>
              </w:rPr>
              <w:fldChar w:fldCharType="separate"/>
            </w:r>
            <w:r w:rsidR="00D43A24">
              <w:rPr>
                <w:noProof/>
                <w:webHidden/>
              </w:rPr>
              <w:t>3</w:t>
            </w:r>
            <w:r w:rsidR="00D43A24">
              <w:rPr>
                <w:noProof/>
                <w:webHidden/>
              </w:rPr>
              <w:fldChar w:fldCharType="end"/>
            </w:r>
          </w:hyperlink>
        </w:p>
        <w:p w14:paraId="610858D1" w14:textId="6E5BAD06" w:rsidR="00D43A24" w:rsidRDefault="00AE489A">
          <w:pPr>
            <w:pStyle w:val="TDC2"/>
            <w:tabs>
              <w:tab w:val="left" w:pos="1255"/>
              <w:tab w:val="right" w:leader="dot" w:pos="9394"/>
            </w:tabs>
            <w:rPr>
              <w:rFonts w:asciiTheme="minorHAnsi" w:hAnsiTheme="minorHAnsi"/>
              <w:bCs w:val="0"/>
              <w:smallCaps w:val="0"/>
              <w:noProof/>
              <w:sz w:val="22"/>
              <w:lang w:eastAsia="es-CL"/>
            </w:rPr>
          </w:pPr>
          <w:hyperlink w:anchor="_Toc70876054" w:history="1">
            <w:r w:rsidR="00D43A24" w:rsidRPr="00B45A5C">
              <w:rPr>
                <w:rStyle w:val="Hipervnculo"/>
                <w:noProof/>
              </w:rPr>
              <w:t>2.3</w:t>
            </w:r>
            <w:r w:rsidR="00D43A24">
              <w:rPr>
                <w:rFonts w:asciiTheme="minorHAnsi" w:hAnsiTheme="minorHAnsi"/>
                <w:bCs w:val="0"/>
                <w:smallCaps w:val="0"/>
                <w:noProof/>
                <w:sz w:val="22"/>
                <w:lang w:eastAsia="es-CL"/>
              </w:rPr>
              <w:tab/>
            </w:r>
            <w:r w:rsidR="00D43A24" w:rsidRPr="00B45A5C">
              <w:rPr>
                <w:rStyle w:val="Hipervnculo"/>
                <w:noProof/>
              </w:rPr>
              <w:t>Perfiles de Carga</w:t>
            </w:r>
            <w:r w:rsidR="00D43A24">
              <w:rPr>
                <w:noProof/>
                <w:webHidden/>
              </w:rPr>
              <w:tab/>
            </w:r>
            <w:r w:rsidR="00D43A24">
              <w:rPr>
                <w:noProof/>
                <w:webHidden/>
              </w:rPr>
              <w:fldChar w:fldCharType="begin"/>
            </w:r>
            <w:r w:rsidR="00D43A24">
              <w:rPr>
                <w:noProof/>
                <w:webHidden/>
              </w:rPr>
              <w:instrText xml:space="preserve"> PAGEREF _Toc70876054 \h </w:instrText>
            </w:r>
            <w:r w:rsidR="00D43A24">
              <w:rPr>
                <w:noProof/>
                <w:webHidden/>
              </w:rPr>
            </w:r>
            <w:r w:rsidR="00D43A24">
              <w:rPr>
                <w:noProof/>
                <w:webHidden/>
              </w:rPr>
              <w:fldChar w:fldCharType="separate"/>
            </w:r>
            <w:r w:rsidR="00D43A24">
              <w:rPr>
                <w:noProof/>
                <w:webHidden/>
              </w:rPr>
              <w:t>3</w:t>
            </w:r>
            <w:r w:rsidR="00D43A24">
              <w:rPr>
                <w:noProof/>
                <w:webHidden/>
              </w:rPr>
              <w:fldChar w:fldCharType="end"/>
            </w:r>
          </w:hyperlink>
        </w:p>
        <w:p w14:paraId="1844439D" w14:textId="468AA4A8" w:rsidR="00D43A24" w:rsidRDefault="00AE489A">
          <w:pPr>
            <w:pStyle w:val="TDC2"/>
            <w:tabs>
              <w:tab w:val="left" w:pos="1255"/>
              <w:tab w:val="right" w:leader="dot" w:pos="9394"/>
            </w:tabs>
            <w:rPr>
              <w:rFonts w:asciiTheme="minorHAnsi" w:hAnsiTheme="minorHAnsi"/>
              <w:bCs w:val="0"/>
              <w:smallCaps w:val="0"/>
              <w:noProof/>
              <w:sz w:val="22"/>
              <w:lang w:eastAsia="es-CL"/>
            </w:rPr>
          </w:pPr>
          <w:hyperlink w:anchor="_Toc70876055" w:history="1">
            <w:r w:rsidR="00D43A24" w:rsidRPr="00B45A5C">
              <w:rPr>
                <w:rStyle w:val="Hipervnculo"/>
                <w:noProof/>
              </w:rPr>
              <w:t>2.4</w:t>
            </w:r>
            <w:r w:rsidR="00D43A24">
              <w:rPr>
                <w:rFonts w:asciiTheme="minorHAnsi" w:hAnsiTheme="minorHAnsi"/>
                <w:bCs w:val="0"/>
                <w:smallCaps w:val="0"/>
                <w:noProof/>
                <w:sz w:val="22"/>
                <w:lang w:eastAsia="es-CL"/>
              </w:rPr>
              <w:tab/>
            </w:r>
            <w:r w:rsidR="00D43A24" w:rsidRPr="00B45A5C">
              <w:rPr>
                <w:rStyle w:val="Hipervnculo"/>
                <w:noProof/>
              </w:rPr>
              <w:t>Aforos de tasas de ocupación</w:t>
            </w:r>
            <w:r w:rsidR="00D43A24">
              <w:rPr>
                <w:noProof/>
                <w:webHidden/>
              </w:rPr>
              <w:tab/>
            </w:r>
            <w:r w:rsidR="00D43A24">
              <w:rPr>
                <w:noProof/>
                <w:webHidden/>
              </w:rPr>
              <w:fldChar w:fldCharType="begin"/>
            </w:r>
            <w:r w:rsidR="00D43A24">
              <w:rPr>
                <w:noProof/>
                <w:webHidden/>
              </w:rPr>
              <w:instrText xml:space="preserve"> PAGEREF _Toc70876055 \h </w:instrText>
            </w:r>
            <w:r w:rsidR="00D43A24">
              <w:rPr>
                <w:noProof/>
                <w:webHidden/>
              </w:rPr>
            </w:r>
            <w:r w:rsidR="00D43A24">
              <w:rPr>
                <w:noProof/>
                <w:webHidden/>
              </w:rPr>
              <w:fldChar w:fldCharType="separate"/>
            </w:r>
            <w:r w:rsidR="00D43A24">
              <w:rPr>
                <w:noProof/>
                <w:webHidden/>
              </w:rPr>
              <w:t>3</w:t>
            </w:r>
            <w:r w:rsidR="00D43A24">
              <w:rPr>
                <w:noProof/>
                <w:webHidden/>
              </w:rPr>
              <w:fldChar w:fldCharType="end"/>
            </w:r>
          </w:hyperlink>
        </w:p>
        <w:p w14:paraId="0DE290EA" w14:textId="56DBAB76" w:rsidR="00D43A24" w:rsidRDefault="00AE489A">
          <w:pPr>
            <w:pStyle w:val="TDC2"/>
            <w:tabs>
              <w:tab w:val="left" w:pos="1255"/>
              <w:tab w:val="right" w:leader="dot" w:pos="9394"/>
            </w:tabs>
            <w:rPr>
              <w:rFonts w:asciiTheme="minorHAnsi" w:hAnsiTheme="minorHAnsi"/>
              <w:bCs w:val="0"/>
              <w:smallCaps w:val="0"/>
              <w:noProof/>
              <w:sz w:val="22"/>
              <w:lang w:eastAsia="es-CL"/>
            </w:rPr>
          </w:pPr>
          <w:hyperlink w:anchor="_Toc70876056" w:history="1">
            <w:r w:rsidR="00D43A24" w:rsidRPr="00B45A5C">
              <w:rPr>
                <w:rStyle w:val="Hipervnculo"/>
                <w:noProof/>
              </w:rPr>
              <w:t>2.5</w:t>
            </w:r>
            <w:r w:rsidR="00D43A24">
              <w:rPr>
                <w:rFonts w:asciiTheme="minorHAnsi" w:hAnsiTheme="minorHAnsi"/>
                <w:bCs w:val="0"/>
                <w:smallCaps w:val="0"/>
                <w:noProof/>
                <w:sz w:val="22"/>
                <w:lang w:eastAsia="es-CL"/>
              </w:rPr>
              <w:tab/>
            </w:r>
            <w:r w:rsidR="00D43A24" w:rsidRPr="00B45A5C">
              <w:rPr>
                <w:rStyle w:val="Hipervnculo"/>
                <w:noProof/>
              </w:rPr>
              <w:t>Análisis de trasbordos</w:t>
            </w:r>
            <w:r w:rsidR="00D43A24">
              <w:rPr>
                <w:noProof/>
                <w:webHidden/>
              </w:rPr>
              <w:tab/>
            </w:r>
            <w:r w:rsidR="00D43A24">
              <w:rPr>
                <w:noProof/>
                <w:webHidden/>
              </w:rPr>
              <w:fldChar w:fldCharType="begin"/>
            </w:r>
            <w:r w:rsidR="00D43A24">
              <w:rPr>
                <w:noProof/>
                <w:webHidden/>
              </w:rPr>
              <w:instrText xml:space="preserve"> PAGEREF _Toc70876056 \h </w:instrText>
            </w:r>
            <w:r w:rsidR="00D43A24">
              <w:rPr>
                <w:noProof/>
                <w:webHidden/>
              </w:rPr>
            </w:r>
            <w:r w:rsidR="00D43A24">
              <w:rPr>
                <w:noProof/>
                <w:webHidden/>
              </w:rPr>
              <w:fldChar w:fldCharType="separate"/>
            </w:r>
            <w:r w:rsidR="00D43A24">
              <w:rPr>
                <w:noProof/>
                <w:webHidden/>
              </w:rPr>
              <w:t>3</w:t>
            </w:r>
            <w:r w:rsidR="00D43A24">
              <w:rPr>
                <w:noProof/>
                <w:webHidden/>
              </w:rPr>
              <w:fldChar w:fldCharType="end"/>
            </w:r>
          </w:hyperlink>
        </w:p>
        <w:p w14:paraId="47DE214C" w14:textId="45550DBB" w:rsidR="00D43A24" w:rsidRDefault="00AE489A">
          <w:pPr>
            <w:pStyle w:val="TDC2"/>
            <w:tabs>
              <w:tab w:val="left" w:pos="1255"/>
              <w:tab w:val="right" w:leader="dot" w:pos="9394"/>
            </w:tabs>
            <w:rPr>
              <w:rFonts w:asciiTheme="minorHAnsi" w:hAnsiTheme="minorHAnsi"/>
              <w:bCs w:val="0"/>
              <w:smallCaps w:val="0"/>
              <w:noProof/>
              <w:sz w:val="22"/>
              <w:lang w:eastAsia="es-CL"/>
            </w:rPr>
          </w:pPr>
          <w:hyperlink w:anchor="_Toc70876057" w:history="1">
            <w:r w:rsidR="00D43A24" w:rsidRPr="00B45A5C">
              <w:rPr>
                <w:rStyle w:val="Hipervnculo"/>
                <w:noProof/>
              </w:rPr>
              <w:t>2.6</w:t>
            </w:r>
            <w:r w:rsidR="00D43A24">
              <w:rPr>
                <w:rFonts w:asciiTheme="minorHAnsi" w:hAnsiTheme="minorHAnsi"/>
                <w:bCs w:val="0"/>
                <w:smallCaps w:val="0"/>
                <w:noProof/>
                <w:sz w:val="22"/>
                <w:lang w:eastAsia="es-CL"/>
              </w:rPr>
              <w:tab/>
            </w:r>
            <w:r w:rsidR="00D43A24" w:rsidRPr="00B45A5C">
              <w:rPr>
                <w:rStyle w:val="Hipervnculo"/>
                <w:noProof/>
              </w:rPr>
              <w:t>Reclamos</w:t>
            </w:r>
            <w:r w:rsidR="00D43A24">
              <w:rPr>
                <w:noProof/>
                <w:webHidden/>
              </w:rPr>
              <w:tab/>
            </w:r>
            <w:r w:rsidR="00D43A24">
              <w:rPr>
                <w:noProof/>
                <w:webHidden/>
              </w:rPr>
              <w:fldChar w:fldCharType="begin"/>
            </w:r>
            <w:r w:rsidR="00D43A24">
              <w:rPr>
                <w:noProof/>
                <w:webHidden/>
              </w:rPr>
              <w:instrText xml:space="preserve"> PAGEREF _Toc70876057 \h </w:instrText>
            </w:r>
            <w:r w:rsidR="00D43A24">
              <w:rPr>
                <w:noProof/>
                <w:webHidden/>
              </w:rPr>
            </w:r>
            <w:r w:rsidR="00D43A24">
              <w:rPr>
                <w:noProof/>
                <w:webHidden/>
              </w:rPr>
              <w:fldChar w:fldCharType="separate"/>
            </w:r>
            <w:r w:rsidR="00D43A24">
              <w:rPr>
                <w:noProof/>
                <w:webHidden/>
              </w:rPr>
              <w:t>3</w:t>
            </w:r>
            <w:r w:rsidR="00D43A24">
              <w:rPr>
                <w:noProof/>
                <w:webHidden/>
              </w:rPr>
              <w:fldChar w:fldCharType="end"/>
            </w:r>
          </w:hyperlink>
        </w:p>
        <w:p w14:paraId="2FB0349B" w14:textId="7A14560A" w:rsidR="00D43A24" w:rsidRDefault="00AE489A">
          <w:pPr>
            <w:pStyle w:val="TDC2"/>
            <w:tabs>
              <w:tab w:val="left" w:pos="1255"/>
              <w:tab w:val="right" w:leader="dot" w:pos="9394"/>
            </w:tabs>
            <w:rPr>
              <w:rFonts w:asciiTheme="minorHAnsi" w:hAnsiTheme="minorHAnsi"/>
              <w:bCs w:val="0"/>
              <w:smallCaps w:val="0"/>
              <w:noProof/>
              <w:sz w:val="22"/>
              <w:lang w:eastAsia="es-CL"/>
            </w:rPr>
          </w:pPr>
          <w:hyperlink w:anchor="_Toc70876058" w:history="1">
            <w:r w:rsidR="00D43A24" w:rsidRPr="00B45A5C">
              <w:rPr>
                <w:rStyle w:val="Hipervnculo"/>
                <w:noProof/>
              </w:rPr>
              <w:t>2.7</w:t>
            </w:r>
            <w:r w:rsidR="00D43A24">
              <w:rPr>
                <w:rFonts w:asciiTheme="minorHAnsi" w:hAnsiTheme="minorHAnsi"/>
                <w:bCs w:val="0"/>
                <w:smallCaps w:val="0"/>
                <w:noProof/>
                <w:sz w:val="22"/>
                <w:lang w:eastAsia="es-CL"/>
              </w:rPr>
              <w:tab/>
            </w:r>
            <w:r w:rsidR="00D43A24" w:rsidRPr="00B45A5C">
              <w:rPr>
                <w:rStyle w:val="Hipervnculo"/>
                <w:noProof/>
              </w:rPr>
              <w:t>Requerimientos municipalidad y juntas de vecinos</w:t>
            </w:r>
            <w:r w:rsidR="00D43A24">
              <w:rPr>
                <w:noProof/>
                <w:webHidden/>
              </w:rPr>
              <w:tab/>
            </w:r>
            <w:r w:rsidR="00D43A24">
              <w:rPr>
                <w:noProof/>
                <w:webHidden/>
              </w:rPr>
              <w:fldChar w:fldCharType="begin"/>
            </w:r>
            <w:r w:rsidR="00D43A24">
              <w:rPr>
                <w:noProof/>
                <w:webHidden/>
              </w:rPr>
              <w:instrText xml:space="preserve"> PAGEREF _Toc70876058 \h </w:instrText>
            </w:r>
            <w:r w:rsidR="00D43A24">
              <w:rPr>
                <w:noProof/>
                <w:webHidden/>
              </w:rPr>
            </w:r>
            <w:r w:rsidR="00D43A24">
              <w:rPr>
                <w:noProof/>
                <w:webHidden/>
              </w:rPr>
              <w:fldChar w:fldCharType="separate"/>
            </w:r>
            <w:r w:rsidR="00D43A24">
              <w:rPr>
                <w:noProof/>
                <w:webHidden/>
              </w:rPr>
              <w:t>4</w:t>
            </w:r>
            <w:r w:rsidR="00D43A24">
              <w:rPr>
                <w:noProof/>
                <w:webHidden/>
              </w:rPr>
              <w:fldChar w:fldCharType="end"/>
            </w:r>
          </w:hyperlink>
        </w:p>
        <w:p w14:paraId="15DEE98A" w14:textId="5675B451" w:rsidR="00D43A24" w:rsidRDefault="00AE489A">
          <w:pPr>
            <w:pStyle w:val="TDC2"/>
            <w:tabs>
              <w:tab w:val="left" w:pos="1255"/>
              <w:tab w:val="right" w:leader="dot" w:pos="9394"/>
            </w:tabs>
            <w:rPr>
              <w:rFonts w:asciiTheme="minorHAnsi" w:hAnsiTheme="minorHAnsi"/>
              <w:bCs w:val="0"/>
              <w:smallCaps w:val="0"/>
              <w:noProof/>
              <w:sz w:val="22"/>
              <w:lang w:eastAsia="es-CL"/>
            </w:rPr>
          </w:pPr>
          <w:hyperlink w:anchor="_Toc70876059" w:history="1">
            <w:r w:rsidR="00D43A24" w:rsidRPr="00B45A5C">
              <w:rPr>
                <w:rStyle w:val="Hipervnculo"/>
                <w:noProof/>
              </w:rPr>
              <w:t>2.8</w:t>
            </w:r>
            <w:r w:rsidR="00D43A24">
              <w:rPr>
                <w:rFonts w:asciiTheme="minorHAnsi" w:hAnsiTheme="minorHAnsi"/>
                <w:bCs w:val="0"/>
                <w:smallCaps w:val="0"/>
                <w:noProof/>
                <w:sz w:val="22"/>
                <w:lang w:eastAsia="es-CL"/>
              </w:rPr>
              <w:tab/>
            </w:r>
            <w:r w:rsidR="00D43A24" w:rsidRPr="00B45A5C">
              <w:rPr>
                <w:rStyle w:val="Hipervnculo"/>
                <w:noProof/>
              </w:rPr>
              <w:t>Transacciones por tipo de día (DLN, SAB, DOM)</w:t>
            </w:r>
            <w:r w:rsidR="00D43A24">
              <w:rPr>
                <w:noProof/>
                <w:webHidden/>
              </w:rPr>
              <w:tab/>
            </w:r>
            <w:r w:rsidR="00D43A24">
              <w:rPr>
                <w:noProof/>
                <w:webHidden/>
              </w:rPr>
              <w:fldChar w:fldCharType="begin"/>
            </w:r>
            <w:r w:rsidR="00D43A24">
              <w:rPr>
                <w:noProof/>
                <w:webHidden/>
              </w:rPr>
              <w:instrText xml:space="preserve"> PAGEREF _Toc70876059 \h </w:instrText>
            </w:r>
            <w:r w:rsidR="00D43A24">
              <w:rPr>
                <w:noProof/>
                <w:webHidden/>
              </w:rPr>
            </w:r>
            <w:r w:rsidR="00D43A24">
              <w:rPr>
                <w:noProof/>
                <w:webHidden/>
              </w:rPr>
              <w:fldChar w:fldCharType="separate"/>
            </w:r>
            <w:r w:rsidR="00D43A24">
              <w:rPr>
                <w:noProof/>
                <w:webHidden/>
              </w:rPr>
              <w:t>4</w:t>
            </w:r>
            <w:r w:rsidR="00D43A24">
              <w:rPr>
                <w:noProof/>
                <w:webHidden/>
              </w:rPr>
              <w:fldChar w:fldCharType="end"/>
            </w:r>
          </w:hyperlink>
        </w:p>
        <w:p w14:paraId="23B214B2" w14:textId="39B37246" w:rsidR="00D43A24" w:rsidRDefault="00AE489A">
          <w:pPr>
            <w:pStyle w:val="TDC1"/>
            <w:rPr>
              <w:rFonts w:asciiTheme="minorHAnsi" w:hAnsiTheme="minorHAnsi"/>
              <w:b w:val="0"/>
              <w:bCs w:val="0"/>
              <w:iCs w:val="0"/>
              <w:caps w:val="0"/>
              <w:noProof/>
              <w:sz w:val="22"/>
              <w:lang w:eastAsia="es-CL"/>
            </w:rPr>
          </w:pPr>
          <w:hyperlink w:anchor="_Toc70876060" w:history="1">
            <w:r w:rsidR="00D43A24" w:rsidRPr="00B45A5C">
              <w:rPr>
                <w:rStyle w:val="Hipervnculo"/>
                <w:noProof/>
              </w:rPr>
              <w:t>3</w:t>
            </w:r>
            <w:r w:rsidR="00D43A24">
              <w:rPr>
                <w:rFonts w:asciiTheme="minorHAnsi" w:hAnsiTheme="minorHAnsi"/>
                <w:b w:val="0"/>
                <w:bCs w:val="0"/>
                <w:iCs w:val="0"/>
                <w:caps w:val="0"/>
                <w:noProof/>
                <w:sz w:val="22"/>
                <w:lang w:eastAsia="es-CL"/>
              </w:rPr>
              <w:tab/>
            </w:r>
            <w:r w:rsidR="00D43A24" w:rsidRPr="00B45A5C">
              <w:rPr>
                <w:rStyle w:val="Hipervnculo"/>
                <w:noProof/>
              </w:rPr>
              <w:t>Antecedentes detallados de la situación con propuesta</w:t>
            </w:r>
            <w:r w:rsidR="00D43A24">
              <w:rPr>
                <w:noProof/>
                <w:webHidden/>
              </w:rPr>
              <w:tab/>
            </w:r>
            <w:r w:rsidR="00D43A24">
              <w:rPr>
                <w:noProof/>
                <w:webHidden/>
              </w:rPr>
              <w:fldChar w:fldCharType="begin"/>
            </w:r>
            <w:r w:rsidR="00D43A24">
              <w:rPr>
                <w:noProof/>
                <w:webHidden/>
              </w:rPr>
              <w:instrText xml:space="preserve"> PAGEREF _Toc70876060 \h </w:instrText>
            </w:r>
            <w:r w:rsidR="00D43A24">
              <w:rPr>
                <w:noProof/>
                <w:webHidden/>
              </w:rPr>
            </w:r>
            <w:r w:rsidR="00D43A24">
              <w:rPr>
                <w:noProof/>
                <w:webHidden/>
              </w:rPr>
              <w:fldChar w:fldCharType="separate"/>
            </w:r>
            <w:r w:rsidR="00D43A24">
              <w:rPr>
                <w:noProof/>
                <w:webHidden/>
              </w:rPr>
              <w:t>4</w:t>
            </w:r>
            <w:r w:rsidR="00D43A24">
              <w:rPr>
                <w:noProof/>
                <w:webHidden/>
              </w:rPr>
              <w:fldChar w:fldCharType="end"/>
            </w:r>
          </w:hyperlink>
        </w:p>
        <w:p w14:paraId="01D0C809" w14:textId="6CEB3497" w:rsidR="00D43A24" w:rsidRDefault="00AE489A">
          <w:pPr>
            <w:pStyle w:val="TDC2"/>
            <w:tabs>
              <w:tab w:val="left" w:pos="1255"/>
              <w:tab w:val="right" w:leader="dot" w:pos="9394"/>
            </w:tabs>
            <w:rPr>
              <w:rFonts w:asciiTheme="minorHAnsi" w:hAnsiTheme="minorHAnsi"/>
              <w:bCs w:val="0"/>
              <w:smallCaps w:val="0"/>
              <w:noProof/>
              <w:sz w:val="22"/>
              <w:lang w:eastAsia="es-CL"/>
            </w:rPr>
          </w:pPr>
          <w:hyperlink w:anchor="_Toc70876061" w:history="1">
            <w:r w:rsidR="00D43A24" w:rsidRPr="00B45A5C">
              <w:rPr>
                <w:rStyle w:val="Hipervnculo"/>
                <w:noProof/>
              </w:rPr>
              <w:t>3.1</w:t>
            </w:r>
            <w:r w:rsidR="00D43A24">
              <w:rPr>
                <w:rFonts w:asciiTheme="minorHAnsi" w:hAnsiTheme="minorHAnsi"/>
                <w:bCs w:val="0"/>
                <w:smallCaps w:val="0"/>
                <w:noProof/>
                <w:sz w:val="22"/>
                <w:lang w:eastAsia="es-CL"/>
              </w:rPr>
              <w:tab/>
            </w:r>
            <w:r w:rsidR="00D43A24" w:rsidRPr="00B45A5C">
              <w:rPr>
                <w:rStyle w:val="Hipervnculo"/>
                <w:noProof/>
              </w:rPr>
              <w:t>Identificación de las Identificación de las paradas y/o zonas pagas modificadas</w:t>
            </w:r>
            <w:r w:rsidR="00D43A24">
              <w:rPr>
                <w:noProof/>
                <w:webHidden/>
              </w:rPr>
              <w:tab/>
            </w:r>
            <w:r w:rsidR="00D43A24">
              <w:rPr>
                <w:noProof/>
                <w:webHidden/>
              </w:rPr>
              <w:fldChar w:fldCharType="begin"/>
            </w:r>
            <w:r w:rsidR="00D43A24">
              <w:rPr>
                <w:noProof/>
                <w:webHidden/>
              </w:rPr>
              <w:instrText xml:space="preserve"> PAGEREF _Toc70876061 \h </w:instrText>
            </w:r>
            <w:r w:rsidR="00D43A24">
              <w:rPr>
                <w:noProof/>
                <w:webHidden/>
              </w:rPr>
            </w:r>
            <w:r w:rsidR="00D43A24">
              <w:rPr>
                <w:noProof/>
                <w:webHidden/>
              </w:rPr>
              <w:fldChar w:fldCharType="separate"/>
            </w:r>
            <w:r w:rsidR="00D43A24">
              <w:rPr>
                <w:noProof/>
                <w:webHidden/>
              </w:rPr>
              <w:t>4</w:t>
            </w:r>
            <w:r w:rsidR="00D43A24">
              <w:rPr>
                <w:noProof/>
                <w:webHidden/>
              </w:rPr>
              <w:fldChar w:fldCharType="end"/>
            </w:r>
          </w:hyperlink>
        </w:p>
        <w:p w14:paraId="4196ACCE" w14:textId="0C99ED9E" w:rsidR="00D43A24" w:rsidRDefault="00AE489A">
          <w:pPr>
            <w:pStyle w:val="TDC3"/>
            <w:tabs>
              <w:tab w:val="left" w:pos="1413"/>
            </w:tabs>
            <w:rPr>
              <w:rFonts w:asciiTheme="minorHAnsi" w:hAnsiTheme="minorHAnsi"/>
              <w:smallCaps w:val="0"/>
              <w:noProof/>
              <w:sz w:val="22"/>
              <w:lang w:eastAsia="es-CL"/>
            </w:rPr>
          </w:pPr>
          <w:hyperlink w:anchor="_Toc70876062" w:history="1">
            <w:r w:rsidR="00D43A24" w:rsidRPr="00B45A5C">
              <w:rPr>
                <w:rStyle w:val="Hipervnculo"/>
                <w:noProof/>
              </w:rPr>
              <w:t>3.1.1</w:t>
            </w:r>
            <w:r w:rsidR="00D43A24">
              <w:rPr>
                <w:rFonts w:asciiTheme="minorHAnsi" w:hAnsiTheme="minorHAnsi"/>
                <w:smallCaps w:val="0"/>
                <w:noProof/>
                <w:sz w:val="22"/>
                <w:lang w:eastAsia="es-CL"/>
              </w:rPr>
              <w:tab/>
            </w:r>
            <w:r w:rsidR="00D43A24" w:rsidRPr="00B45A5C">
              <w:rPr>
                <w:rStyle w:val="Hipervnculo"/>
                <w:noProof/>
              </w:rPr>
              <w:t>Paradas nuevas en el sistema</w:t>
            </w:r>
            <w:r w:rsidR="00D43A24">
              <w:rPr>
                <w:noProof/>
                <w:webHidden/>
              </w:rPr>
              <w:tab/>
            </w:r>
            <w:r w:rsidR="00D43A24">
              <w:rPr>
                <w:noProof/>
                <w:webHidden/>
              </w:rPr>
              <w:fldChar w:fldCharType="begin"/>
            </w:r>
            <w:r w:rsidR="00D43A24">
              <w:rPr>
                <w:noProof/>
                <w:webHidden/>
              </w:rPr>
              <w:instrText xml:space="preserve"> PAGEREF _Toc70876062 \h </w:instrText>
            </w:r>
            <w:r w:rsidR="00D43A24">
              <w:rPr>
                <w:noProof/>
                <w:webHidden/>
              </w:rPr>
            </w:r>
            <w:r w:rsidR="00D43A24">
              <w:rPr>
                <w:noProof/>
                <w:webHidden/>
              </w:rPr>
              <w:fldChar w:fldCharType="separate"/>
            </w:r>
            <w:r w:rsidR="00D43A24">
              <w:rPr>
                <w:noProof/>
                <w:webHidden/>
              </w:rPr>
              <w:t>4</w:t>
            </w:r>
            <w:r w:rsidR="00D43A24">
              <w:rPr>
                <w:noProof/>
                <w:webHidden/>
              </w:rPr>
              <w:fldChar w:fldCharType="end"/>
            </w:r>
          </w:hyperlink>
        </w:p>
        <w:p w14:paraId="4C7022C5" w14:textId="6632F2CE" w:rsidR="00D43A24" w:rsidRDefault="00AE489A">
          <w:pPr>
            <w:pStyle w:val="TDC3"/>
            <w:tabs>
              <w:tab w:val="left" w:pos="1413"/>
            </w:tabs>
            <w:rPr>
              <w:rFonts w:asciiTheme="minorHAnsi" w:hAnsiTheme="minorHAnsi"/>
              <w:smallCaps w:val="0"/>
              <w:noProof/>
              <w:sz w:val="22"/>
              <w:lang w:eastAsia="es-CL"/>
            </w:rPr>
          </w:pPr>
          <w:hyperlink w:anchor="_Toc70876063" w:history="1">
            <w:r w:rsidR="00D43A24" w:rsidRPr="00B45A5C">
              <w:rPr>
                <w:rStyle w:val="Hipervnculo"/>
                <w:noProof/>
              </w:rPr>
              <w:t>3.1.2</w:t>
            </w:r>
            <w:r w:rsidR="00D43A24">
              <w:rPr>
                <w:rFonts w:asciiTheme="minorHAnsi" w:hAnsiTheme="minorHAnsi"/>
                <w:smallCaps w:val="0"/>
                <w:noProof/>
                <w:sz w:val="22"/>
                <w:lang w:eastAsia="es-CL"/>
              </w:rPr>
              <w:tab/>
            </w:r>
            <w:r w:rsidR="00D43A24" w:rsidRPr="00B45A5C">
              <w:rPr>
                <w:rStyle w:val="Hipervnculo"/>
                <w:noProof/>
              </w:rPr>
              <w:t>Paradas vigentes afectadas por eliminación y/o inclusión de servicios, cambios de nombre, horario de operación, modificación de letrero de cortesía Y/o destino de servicios</w:t>
            </w:r>
            <w:r w:rsidR="00D43A24">
              <w:rPr>
                <w:noProof/>
                <w:webHidden/>
              </w:rPr>
              <w:tab/>
            </w:r>
            <w:r w:rsidR="00D43A24">
              <w:rPr>
                <w:noProof/>
                <w:webHidden/>
              </w:rPr>
              <w:fldChar w:fldCharType="begin"/>
            </w:r>
            <w:r w:rsidR="00D43A24">
              <w:rPr>
                <w:noProof/>
                <w:webHidden/>
              </w:rPr>
              <w:instrText xml:space="preserve"> PAGEREF _Toc70876063 \h </w:instrText>
            </w:r>
            <w:r w:rsidR="00D43A24">
              <w:rPr>
                <w:noProof/>
                <w:webHidden/>
              </w:rPr>
            </w:r>
            <w:r w:rsidR="00D43A24">
              <w:rPr>
                <w:noProof/>
                <w:webHidden/>
              </w:rPr>
              <w:fldChar w:fldCharType="separate"/>
            </w:r>
            <w:r w:rsidR="00D43A24">
              <w:rPr>
                <w:noProof/>
                <w:webHidden/>
              </w:rPr>
              <w:t>4</w:t>
            </w:r>
            <w:r w:rsidR="00D43A24">
              <w:rPr>
                <w:noProof/>
                <w:webHidden/>
              </w:rPr>
              <w:fldChar w:fldCharType="end"/>
            </w:r>
          </w:hyperlink>
        </w:p>
        <w:p w14:paraId="04F2B86F" w14:textId="62E6FBF8" w:rsidR="00D43A24" w:rsidRDefault="00AE489A">
          <w:pPr>
            <w:pStyle w:val="TDC3"/>
            <w:tabs>
              <w:tab w:val="left" w:pos="1413"/>
            </w:tabs>
            <w:rPr>
              <w:rFonts w:asciiTheme="minorHAnsi" w:hAnsiTheme="minorHAnsi"/>
              <w:smallCaps w:val="0"/>
              <w:noProof/>
              <w:sz w:val="22"/>
              <w:lang w:eastAsia="es-CL"/>
            </w:rPr>
          </w:pPr>
          <w:hyperlink w:anchor="_Toc70876064" w:history="1">
            <w:r w:rsidR="00D43A24" w:rsidRPr="00B45A5C">
              <w:rPr>
                <w:rStyle w:val="Hipervnculo"/>
                <w:noProof/>
              </w:rPr>
              <w:t>3.1.3</w:t>
            </w:r>
            <w:r w:rsidR="00D43A24">
              <w:rPr>
                <w:rFonts w:asciiTheme="minorHAnsi" w:hAnsiTheme="minorHAnsi"/>
                <w:smallCaps w:val="0"/>
                <w:noProof/>
                <w:sz w:val="22"/>
                <w:lang w:eastAsia="es-CL"/>
              </w:rPr>
              <w:tab/>
            </w:r>
            <w:r w:rsidR="00D43A24" w:rsidRPr="00B45A5C">
              <w:rPr>
                <w:rStyle w:val="Hipervnculo"/>
                <w:noProof/>
              </w:rPr>
              <w:t>Resumen Modificación de Paradas</w:t>
            </w:r>
            <w:r w:rsidR="00D43A24">
              <w:rPr>
                <w:noProof/>
                <w:webHidden/>
              </w:rPr>
              <w:tab/>
            </w:r>
            <w:r w:rsidR="00D43A24">
              <w:rPr>
                <w:noProof/>
                <w:webHidden/>
              </w:rPr>
              <w:fldChar w:fldCharType="begin"/>
            </w:r>
            <w:r w:rsidR="00D43A24">
              <w:rPr>
                <w:noProof/>
                <w:webHidden/>
              </w:rPr>
              <w:instrText xml:space="preserve"> PAGEREF _Toc70876064 \h </w:instrText>
            </w:r>
            <w:r w:rsidR="00D43A24">
              <w:rPr>
                <w:noProof/>
                <w:webHidden/>
              </w:rPr>
            </w:r>
            <w:r w:rsidR="00D43A24">
              <w:rPr>
                <w:noProof/>
                <w:webHidden/>
              </w:rPr>
              <w:fldChar w:fldCharType="separate"/>
            </w:r>
            <w:r w:rsidR="00D43A24">
              <w:rPr>
                <w:noProof/>
                <w:webHidden/>
              </w:rPr>
              <w:t>4</w:t>
            </w:r>
            <w:r w:rsidR="00D43A24">
              <w:rPr>
                <w:noProof/>
                <w:webHidden/>
              </w:rPr>
              <w:fldChar w:fldCharType="end"/>
            </w:r>
          </w:hyperlink>
        </w:p>
        <w:p w14:paraId="6E9A3E22" w14:textId="7814D3FC" w:rsidR="00D43A24" w:rsidRDefault="00AE489A">
          <w:pPr>
            <w:pStyle w:val="TDC2"/>
            <w:tabs>
              <w:tab w:val="left" w:pos="1255"/>
              <w:tab w:val="right" w:leader="dot" w:pos="9394"/>
            </w:tabs>
            <w:rPr>
              <w:rFonts w:asciiTheme="minorHAnsi" w:hAnsiTheme="minorHAnsi"/>
              <w:bCs w:val="0"/>
              <w:smallCaps w:val="0"/>
              <w:noProof/>
              <w:sz w:val="22"/>
              <w:lang w:eastAsia="es-CL"/>
            </w:rPr>
          </w:pPr>
          <w:hyperlink w:anchor="_Toc70876065" w:history="1">
            <w:r w:rsidR="00D43A24" w:rsidRPr="00B45A5C">
              <w:rPr>
                <w:rStyle w:val="Hipervnculo"/>
                <w:rFonts w:cs="Arial"/>
                <w:noProof/>
              </w:rPr>
              <w:t>3.2</w:t>
            </w:r>
            <w:r w:rsidR="00D43A24">
              <w:rPr>
                <w:rFonts w:asciiTheme="minorHAnsi" w:hAnsiTheme="minorHAnsi"/>
                <w:bCs w:val="0"/>
                <w:smallCaps w:val="0"/>
                <w:noProof/>
                <w:sz w:val="22"/>
                <w:lang w:eastAsia="es-CL"/>
              </w:rPr>
              <w:tab/>
            </w:r>
            <w:r w:rsidR="00D43A24" w:rsidRPr="00B45A5C">
              <w:rPr>
                <w:rStyle w:val="Hipervnculo"/>
                <w:rFonts w:cs="Arial"/>
                <w:noProof/>
              </w:rPr>
              <w:t>Análisis del comportamiento de la demanda</w:t>
            </w:r>
            <w:r w:rsidR="00D43A24">
              <w:rPr>
                <w:noProof/>
                <w:webHidden/>
              </w:rPr>
              <w:tab/>
            </w:r>
            <w:r w:rsidR="00D43A24">
              <w:rPr>
                <w:noProof/>
                <w:webHidden/>
              </w:rPr>
              <w:fldChar w:fldCharType="begin"/>
            </w:r>
            <w:r w:rsidR="00D43A24">
              <w:rPr>
                <w:noProof/>
                <w:webHidden/>
              </w:rPr>
              <w:instrText xml:space="preserve"> PAGEREF _Toc70876065 \h </w:instrText>
            </w:r>
            <w:r w:rsidR="00D43A24">
              <w:rPr>
                <w:noProof/>
                <w:webHidden/>
              </w:rPr>
            </w:r>
            <w:r w:rsidR="00D43A24">
              <w:rPr>
                <w:noProof/>
                <w:webHidden/>
              </w:rPr>
              <w:fldChar w:fldCharType="separate"/>
            </w:r>
            <w:r w:rsidR="00D43A24">
              <w:rPr>
                <w:noProof/>
                <w:webHidden/>
              </w:rPr>
              <w:t>5</w:t>
            </w:r>
            <w:r w:rsidR="00D43A24">
              <w:rPr>
                <w:noProof/>
                <w:webHidden/>
              </w:rPr>
              <w:fldChar w:fldCharType="end"/>
            </w:r>
          </w:hyperlink>
        </w:p>
        <w:p w14:paraId="2E4E86F4" w14:textId="4296E097" w:rsidR="00D43A24" w:rsidRDefault="00AE489A">
          <w:pPr>
            <w:pStyle w:val="TDC3"/>
            <w:tabs>
              <w:tab w:val="left" w:pos="1413"/>
            </w:tabs>
            <w:rPr>
              <w:rFonts w:asciiTheme="minorHAnsi" w:hAnsiTheme="minorHAnsi"/>
              <w:smallCaps w:val="0"/>
              <w:noProof/>
              <w:sz w:val="22"/>
              <w:lang w:eastAsia="es-CL"/>
            </w:rPr>
          </w:pPr>
          <w:hyperlink w:anchor="_Toc70876066" w:history="1">
            <w:r w:rsidR="00D43A24" w:rsidRPr="00B45A5C">
              <w:rPr>
                <w:rStyle w:val="Hipervnculo"/>
                <w:rFonts w:cs="Arial"/>
                <w:noProof/>
              </w:rPr>
              <w:t>3.2.1</w:t>
            </w:r>
            <w:r w:rsidR="00D43A24">
              <w:rPr>
                <w:rFonts w:asciiTheme="minorHAnsi" w:hAnsiTheme="minorHAnsi"/>
                <w:smallCaps w:val="0"/>
                <w:noProof/>
                <w:sz w:val="22"/>
                <w:lang w:eastAsia="es-CL"/>
              </w:rPr>
              <w:tab/>
            </w:r>
            <w:r w:rsidR="00D43A24" w:rsidRPr="00B45A5C">
              <w:rPr>
                <w:rStyle w:val="Hipervnculo"/>
                <w:rFonts w:cs="Arial"/>
                <w:noProof/>
              </w:rPr>
              <w:t>Caracterización de la zona de influencia de la propuesta</w:t>
            </w:r>
            <w:r w:rsidR="00D43A24">
              <w:rPr>
                <w:noProof/>
                <w:webHidden/>
              </w:rPr>
              <w:tab/>
            </w:r>
            <w:r w:rsidR="00D43A24">
              <w:rPr>
                <w:noProof/>
                <w:webHidden/>
              </w:rPr>
              <w:fldChar w:fldCharType="begin"/>
            </w:r>
            <w:r w:rsidR="00D43A24">
              <w:rPr>
                <w:noProof/>
                <w:webHidden/>
              </w:rPr>
              <w:instrText xml:space="preserve"> PAGEREF _Toc70876066 \h </w:instrText>
            </w:r>
            <w:r w:rsidR="00D43A24">
              <w:rPr>
                <w:noProof/>
                <w:webHidden/>
              </w:rPr>
            </w:r>
            <w:r w:rsidR="00D43A24">
              <w:rPr>
                <w:noProof/>
                <w:webHidden/>
              </w:rPr>
              <w:fldChar w:fldCharType="separate"/>
            </w:r>
            <w:r w:rsidR="00D43A24">
              <w:rPr>
                <w:noProof/>
                <w:webHidden/>
              </w:rPr>
              <w:t>5</w:t>
            </w:r>
            <w:r w:rsidR="00D43A24">
              <w:rPr>
                <w:noProof/>
                <w:webHidden/>
              </w:rPr>
              <w:fldChar w:fldCharType="end"/>
            </w:r>
          </w:hyperlink>
        </w:p>
        <w:p w14:paraId="159C0800" w14:textId="155598AD" w:rsidR="00D43A24" w:rsidRDefault="00AE489A">
          <w:pPr>
            <w:pStyle w:val="TDC3"/>
            <w:tabs>
              <w:tab w:val="left" w:pos="1413"/>
            </w:tabs>
            <w:rPr>
              <w:rFonts w:asciiTheme="minorHAnsi" w:hAnsiTheme="minorHAnsi"/>
              <w:smallCaps w:val="0"/>
              <w:noProof/>
              <w:sz w:val="22"/>
              <w:lang w:eastAsia="es-CL"/>
            </w:rPr>
          </w:pPr>
          <w:hyperlink w:anchor="_Toc70876067" w:history="1">
            <w:r w:rsidR="00D43A24" w:rsidRPr="00B45A5C">
              <w:rPr>
                <w:rStyle w:val="Hipervnculo"/>
                <w:noProof/>
              </w:rPr>
              <w:t>3.2.2</w:t>
            </w:r>
            <w:r w:rsidR="00D43A24">
              <w:rPr>
                <w:rFonts w:asciiTheme="minorHAnsi" w:hAnsiTheme="minorHAnsi"/>
                <w:smallCaps w:val="0"/>
                <w:noProof/>
                <w:sz w:val="22"/>
                <w:lang w:eastAsia="es-CL"/>
              </w:rPr>
              <w:tab/>
            </w:r>
            <w:r w:rsidR="00D43A24" w:rsidRPr="00B45A5C">
              <w:rPr>
                <w:rStyle w:val="Hipervnculo"/>
                <w:noProof/>
              </w:rPr>
              <w:t>Estimación de Usuarios Beneficiados por la modificación</w:t>
            </w:r>
            <w:r w:rsidR="00D43A24">
              <w:rPr>
                <w:noProof/>
                <w:webHidden/>
              </w:rPr>
              <w:tab/>
            </w:r>
            <w:r w:rsidR="00D43A24">
              <w:rPr>
                <w:noProof/>
                <w:webHidden/>
              </w:rPr>
              <w:fldChar w:fldCharType="begin"/>
            </w:r>
            <w:r w:rsidR="00D43A24">
              <w:rPr>
                <w:noProof/>
                <w:webHidden/>
              </w:rPr>
              <w:instrText xml:space="preserve"> PAGEREF _Toc70876067 \h </w:instrText>
            </w:r>
            <w:r w:rsidR="00D43A24">
              <w:rPr>
                <w:noProof/>
                <w:webHidden/>
              </w:rPr>
            </w:r>
            <w:r w:rsidR="00D43A24">
              <w:rPr>
                <w:noProof/>
                <w:webHidden/>
              </w:rPr>
              <w:fldChar w:fldCharType="separate"/>
            </w:r>
            <w:r w:rsidR="00D43A24">
              <w:rPr>
                <w:noProof/>
                <w:webHidden/>
              </w:rPr>
              <w:t>5</w:t>
            </w:r>
            <w:r w:rsidR="00D43A24">
              <w:rPr>
                <w:noProof/>
                <w:webHidden/>
              </w:rPr>
              <w:fldChar w:fldCharType="end"/>
            </w:r>
          </w:hyperlink>
        </w:p>
        <w:p w14:paraId="1DEB94CF" w14:textId="21B75B2F" w:rsidR="00D43A24" w:rsidRDefault="00AE489A">
          <w:pPr>
            <w:pStyle w:val="TDC3"/>
            <w:tabs>
              <w:tab w:val="left" w:pos="1413"/>
            </w:tabs>
            <w:rPr>
              <w:rFonts w:asciiTheme="minorHAnsi" w:hAnsiTheme="minorHAnsi"/>
              <w:smallCaps w:val="0"/>
              <w:noProof/>
              <w:sz w:val="22"/>
              <w:lang w:eastAsia="es-CL"/>
            </w:rPr>
          </w:pPr>
          <w:hyperlink w:anchor="_Toc70876068" w:history="1">
            <w:r w:rsidR="00D43A24" w:rsidRPr="00B45A5C">
              <w:rPr>
                <w:rStyle w:val="Hipervnculo"/>
                <w:noProof/>
              </w:rPr>
              <w:t>3.2.3</w:t>
            </w:r>
            <w:r w:rsidR="00D43A24">
              <w:rPr>
                <w:rFonts w:asciiTheme="minorHAnsi" w:hAnsiTheme="minorHAnsi"/>
                <w:smallCaps w:val="0"/>
                <w:noProof/>
                <w:sz w:val="22"/>
                <w:lang w:eastAsia="es-CL"/>
              </w:rPr>
              <w:tab/>
            </w:r>
            <w:r w:rsidR="00D43A24" w:rsidRPr="00B45A5C">
              <w:rPr>
                <w:rStyle w:val="Hipervnculo"/>
                <w:noProof/>
              </w:rPr>
              <w:t>Estimación de Usuarios Afectados por la modificación</w:t>
            </w:r>
            <w:r w:rsidR="00D43A24">
              <w:rPr>
                <w:noProof/>
                <w:webHidden/>
              </w:rPr>
              <w:tab/>
            </w:r>
            <w:r w:rsidR="00D43A24">
              <w:rPr>
                <w:noProof/>
                <w:webHidden/>
              </w:rPr>
              <w:fldChar w:fldCharType="begin"/>
            </w:r>
            <w:r w:rsidR="00D43A24">
              <w:rPr>
                <w:noProof/>
                <w:webHidden/>
              </w:rPr>
              <w:instrText xml:space="preserve"> PAGEREF _Toc70876068 \h </w:instrText>
            </w:r>
            <w:r w:rsidR="00D43A24">
              <w:rPr>
                <w:noProof/>
                <w:webHidden/>
              </w:rPr>
            </w:r>
            <w:r w:rsidR="00D43A24">
              <w:rPr>
                <w:noProof/>
                <w:webHidden/>
              </w:rPr>
              <w:fldChar w:fldCharType="separate"/>
            </w:r>
            <w:r w:rsidR="00D43A24">
              <w:rPr>
                <w:noProof/>
                <w:webHidden/>
              </w:rPr>
              <w:t>5</w:t>
            </w:r>
            <w:r w:rsidR="00D43A24">
              <w:rPr>
                <w:noProof/>
                <w:webHidden/>
              </w:rPr>
              <w:fldChar w:fldCharType="end"/>
            </w:r>
          </w:hyperlink>
        </w:p>
        <w:p w14:paraId="71B89480" w14:textId="6C586427" w:rsidR="00D43A24" w:rsidRDefault="00AE489A">
          <w:pPr>
            <w:pStyle w:val="TDC3"/>
            <w:tabs>
              <w:tab w:val="left" w:pos="1413"/>
            </w:tabs>
            <w:rPr>
              <w:rFonts w:asciiTheme="minorHAnsi" w:hAnsiTheme="minorHAnsi"/>
              <w:smallCaps w:val="0"/>
              <w:noProof/>
              <w:sz w:val="22"/>
              <w:lang w:eastAsia="es-CL"/>
            </w:rPr>
          </w:pPr>
          <w:hyperlink w:anchor="_Toc70876069" w:history="1">
            <w:r w:rsidR="00D43A24" w:rsidRPr="00B45A5C">
              <w:rPr>
                <w:rStyle w:val="Hipervnculo"/>
                <w:noProof/>
              </w:rPr>
              <w:t>3.2.4</w:t>
            </w:r>
            <w:r w:rsidR="00D43A24">
              <w:rPr>
                <w:rFonts w:asciiTheme="minorHAnsi" w:hAnsiTheme="minorHAnsi"/>
                <w:smallCaps w:val="0"/>
                <w:noProof/>
                <w:sz w:val="22"/>
                <w:lang w:eastAsia="es-CL"/>
              </w:rPr>
              <w:tab/>
            </w:r>
            <w:r w:rsidR="00D43A24" w:rsidRPr="00B45A5C">
              <w:rPr>
                <w:rStyle w:val="Hipervnculo"/>
                <w:noProof/>
              </w:rPr>
              <w:t>Estimación de subidas por paradas</w:t>
            </w:r>
            <w:r w:rsidR="00D43A24">
              <w:rPr>
                <w:noProof/>
                <w:webHidden/>
              </w:rPr>
              <w:tab/>
            </w:r>
            <w:r w:rsidR="00D43A24">
              <w:rPr>
                <w:noProof/>
                <w:webHidden/>
              </w:rPr>
              <w:fldChar w:fldCharType="begin"/>
            </w:r>
            <w:r w:rsidR="00D43A24">
              <w:rPr>
                <w:noProof/>
                <w:webHidden/>
              </w:rPr>
              <w:instrText xml:space="preserve"> PAGEREF _Toc70876069 \h </w:instrText>
            </w:r>
            <w:r w:rsidR="00D43A24">
              <w:rPr>
                <w:noProof/>
                <w:webHidden/>
              </w:rPr>
            </w:r>
            <w:r w:rsidR="00D43A24">
              <w:rPr>
                <w:noProof/>
                <w:webHidden/>
              </w:rPr>
              <w:fldChar w:fldCharType="separate"/>
            </w:r>
            <w:r w:rsidR="00D43A24">
              <w:rPr>
                <w:noProof/>
                <w:webHidden/>
              </w:rPr>
              <w:t>5</w:t>
            </w:r>
            <w:r w:rsidR="00D43A24">
              <w:rPr>
                <w:noProof/>
                <w:webHidden/>
              </w:rPr>
              <w:fldChar w:fldCharType="end"/>
            </w:r>
          </w:hyperlink>
        </w:p>
        <w:p w14:paraId="5125E165" w14:textId="1EF14513" w:rsidR="00D43A24" w:rsidRDefault="00AE489A">
          <w:pPr>
            <w:pStyle w:val="TDC3"/>
            <w:tabs>
              <w:tab w:val="left" w:pos="1413"/>
            </w:tabs>
            <w:rPr>
              <w:rFonts w:asciiTheme="minorHAnsi" w:hAnsiTheme="minorHAnsi"/>
              <w:smallCaps w:val="0"/>
              <w:noProof/>
              <w:sz w:val="22"/>
              <w:lang w:eastAsia="es-CL"/>
            </w:rPr>
          </w:pPr>
          <w:hyperlink w:anchor="_Toc70876070" w:history="1">
            <w:r w:rsidR="00D43A24" w:rsidRPr="00B45A5C">
              <w:rPr>
                <w:rStyle w:val="Hipervnculo"/>
                <w:noProof/>
              </w:rPr>
              <w:t>3.2.5</w:t>
            </w:r>
            <w:r w:rsidR="00D43A24">
              <w:rPr>
                <w:rFonts w:asciiTheme="minorHAnsi" w:hAnsiTheme="minorHAnsi"/>
                <w:smallCaps w:val="0"/>
                <w:noProof/>
                <w:sz w:val="22"/>
                <w:lang w:eastAsia="es-CL"/>
              </w:rPr>
              <w:tab/>
            </w:r>
            <w:r w:rsidR="00D43A24" w:rsidRPr="00B45A5C">
              <w:rPr>
                <w:rStyle w:val="Hipervnculo"/>
                <w:noProof/>
              </w:rPr>
              <w:t>Demanda por servicio en paraderos eliminados o zonas pagas modificadas o suprimidas</w:t>
            </w:r>
            <w:r w:rsidR="00D43A24">
              <w:rPr>
                <w:noProof/>
                <w:webHidden/>
              </w:rPr>
              <w:tab/>
            </w:r>
            <w:r w:rsidR="00D43A24">
              <w:rPr>
                <w:noProof/>
                <w:webHidden/>
              </w:rPr>
              <w:fldChar w:fldCharType="begin"/>
            </w:r>
            <w:r w:rsidR="00D43A24">
              <w:rPr>
                <w:noProof/>
                <w:webHidden/>
              </w:rPr>
              <w:instrText xml:space="preserve"> PAGEREF _Toc70876070 \h </w:instrText>
            </w:r>
            <w:r w:rsidR="00D43A24">
              <w:rPr>
                <w:noProof/>
                <w:webHidden/>
              </w:rPr>
            </w:r>
            <w:r w:rsidR="00D43A24">
              <w:rPr>
                <w:noProof/>
                <w:webHidden/>
              </w:rPr>
              <w:fldChar w:fldCharType="separate"/>
            </w:r>
            <w:r w:rsidR="00D43A24">
              <w:rPr>
                <w:noProof/>
                <w:webHidden/>
              </w:rPr>
              <w:t>5</w:t>
            </w:r>
            <w:r w:rsidR="00D43A24">
              <w:rPr>
                <w:noProof/>
                <w:webHidden/>
              </w:rPr>
              <w:fldChar w:fldCharType="end"/>
            </w:r>
          </w:hyperlink>
        </w:p>
        <w:p w14:paraId="3544B2F0" w14:textId="347FB17C" w:rsidR="00D43A24" w:rsidRDefault="00AE489A">
          <w:pPr>
            <w:pStyle w:val="TDC2"/>
            <w:tabs>
              <w:tab w:val="left" w:pos="1255"/>
              <w:tab w:val="right" w:leader="dot" w:pos="9394"/>
            </w:tabs>
            <w:rPr>
              <w:rFonts w:asciiTheme="minorHAnsi" w:hAnsiTheme="minorHAnsi"/>
              <w:bCs w:val="0"/>
              <w:smallCaps w:val="0"/>
              <w:noProof/>
              <w:sz w:val="22"/>
              <w:lang w:eastAsia="es-CL"/>
            </w:rPr>
          </w:pPr>
          <w:hyperlink w:anchor="_Toc70876071" w:history="1">
            <w:r w:rsidR="00D43A24" w:rsidRPr="00B45A5C">
              <w:rPr>
                <w:rStyle w:val="Hipervnculo"/>
                <w:noProof/>
              </w:rPr>
              <w:t>3.3</w:t>
            </w:r>
            <w:r w:rsidR="00D43A24">
              <w:rPr>
                <w:rFonts w:asciiTheme="minorHAnsi" w:hAnsiTheme="minorHAnsi"/>
                <w:bCs w:val="0"/>
                <w:smallCaps w:val="0"/>
                <w:noProof/>
                <w:sz w:val="22"/>
                <w:lang w:eastAsia="es-CL"/>
              </w:rPr>
              <w:tab/>
            </w:r>
            <w:r w:rsidR="00D43A24" w:rsidRPr="00B45A5C">
              <w:rPr>
                <w:rStyle w:val="Hipervnculo"/>
                <w:noProof/>
              </w:rPr>
              <w:t>Perfiles de carga y puntos de mayor demanda</w:t>
            </w:r>
            <w:r w:rsidR="00D43A24">
              <w:rPr>
                <w:noProof/>
                <w:webHidden/>
              </w:rPr>
              <w:tab/>
            </w:r>
            <w:r w:rsidR="00D43A24">
              <w:rPr>
                <w:noProof/>
                <w:webHidden/>
              </w:rPr>
              <w:fldChar w:fldCharType="begin"/>
            </w:r>
            <w:r w:rsidR="00D43A24">
              <w:rPr>
                <w:noProof/>
                <w:webHidden/>
              </w:rPr>
              <w:instrText xml:space="preserve"> PAGEREF _Toc70876071 \h </w:instrText>
            </w:r>
            <w:r w:rsidR="00D43A24">
              <w:rPr>
                <w:noProof/>
                <w:webHidden/>
              </w:rPr>
            </w:r>
            <w:r w:rsidR="00D43A24">
              <w:rPr>
                <w:noProof/>
                <w:webHidden/>
              </w:rPr>
              <w:fldChar w:fldCharType="separate"/>
            </w:r>
            <w:r w:rsidR="00D43A24">
              <w:rPr>
                <w:noProof/>
                <w:webHidden/>
              </w:rPr>
              <w:t>5</w:t>
            </w:r>
            <w:r w:rsidR="00D43A24">
              <w:rPr>
                <w:noProof/>
                <w:webHidden/>
              </w:rPr>
              <w:fldChar w:fldCharType="end"/>
            </w:r>
          </w:hyperlink>
        </w:p>
        <w:p w14:paraId="27917376" w14:textId="5BC18966" w:rsidR="00D43A24" w:rsidRDefault="00AE489A">
          <w:pPr>
            <w:pStyle w:val="TDC2"/>
            <w:tabs>
              <w:tab w:val="left" w:pos="1206"/>
              <w:tab w:val="right" w:leader="dot" w:pos="9394"/>
            </w:tabs>
            <w:rPr>
              <w:rFonts w:asciiTheme="minorHAnsi" w:hAnsiTheme="minorHAnsi"/>
              <w:bCs w:val="0"/>
              <w:smallCaps w:val="0"/>
              <w:noProof/>
              <w:sz w:val="22"/>
              <w:lang w:eastAsia="es-CL"/>
            </w:rPr>
          </w:pPr>
          <w:hyperlink w:anchor="_Toc70876072" w:history="1">
            <w:r w:rsidR="00D43A24" w:rsidRPr="00B45A5C">
              <w:rPr>
                <w:rStyle w:val="Hipervnculo"/>
                <w:rFonts w:ascii="Arial" w:hAnsi="Arial" w:cs="Arial"/>
                <w:noProof/>
              </w:rPr>
              <w:t>3.4</w:t>
            </w:r>
            <w:r w:rsidR="00D43A24">
              <w:rPr>
                <w:rFonts w:asciiTheme="minorHAnsi" w:hAnsiTheme="minorHAnsi"/>
                <w:bCs w:val="0"/>
                <w:smallCaps w:val="0"/>
                <w:noProof/>
                <w:sz w:val="22"/>
                <w:lang w:eastAsia="es-CL"/>
              </w:rPr>
              <w:tab/>
            </w:r>
            <w:r w:rsidR="00D43A24" w:rsidRPr="00B45A5C">
              <w:rPr>
                <w:rStyle w:val="Hipervnculo"/>
                <w:rFonts w:ascii="Arial" w:hAnsi="Arial" w:cs="Arial"/>
                <w:noProof/>
              </w:rPr>
              <w:t>P</w:t>
            </w:r>
            <w:r w:rsidR="00D43A24" w:rsidRPr="00B45A5C">
              <w:rPr>
                <w:rStyle w:val="Hipervnculo"/>
                <w:noProof/>
              </w:rPr>
              <w:t>royección de transacciones y variaciones de IPK referencial para la Unidad de Negocio</w:t>
            </w:r>
            <w:r w:rsidR="00D43A24">
              <w:rPr>
                <w:noProof/>
                <w:webHidden/>
              </w:rPr>
              <w:tab/>
            </w:r>
            <w:r w:rsidR="00D43A24">
              <w:rPr>
                <w:noProof/>
                <w:webHidden/>
              </w:rPr>
              <w:fldChar w:fldCharType="begin"/>
            </w:r>
            <w:r w:rsidR="00D43A24">
              <w:rPr>
                <w:noProof/>
                <w:webHidden/>
              </w:rPr>
              <w:instrText xml:space="preserve"> PAGEREF _Toc70876072 \h </w:instrText>
            </w:r>
            <w:r w:rsidR="00D43A24">
              <w:rPr>
                <w:noProof/>
                <w:webHidden/>
              </w:rPr>
            </w:r>
            <w:r w:rsidR="00D43A24">
              <w:rPr>
                <w:noProof/>
                <w:webHidden/>
              </w:rPr>
              <w:fldChar w:fldCharType="separate"/>
            </w:r>
            <w:r w:rsidR="00D43A24">
              <w:rPr>
                <w:noProof/>
                <w:webHidden/>
              </w:rPr>
              <w:t>5</w:t>
            </w:r>
            <w:r w:rsidR="00D43A24">
              <w:rPr>
                <w:noProof/>
                <w:webHidden/>
              </w:rPr>
              <w:fldChar w:fldCharType="end"/>
            </w:r>
          </w:hyperlink>
        </w:p>
        <w:p w14:paraId="12073A48" w14:textId="004F7720" w:rsidR="00D43A24" w:rsidRDefault="00AE489A">
          <w:pPr>
            <w:pStyle w:val="TDC2"/>
            <w:tabs>
              <w:tab w:val="left" w:pos="1255"/>
              <w:tab w:val="right" w:leader="dot" w:pos="9394"/>
            </w:tabs>
            <w:rPr>
              <w:rFonts w:asciiTheme="minorHAnsi" w:hAnsiTheme="minorHAnsi"/>
              <w:bCs w:val="0"/>
              <w:smallCaps w:val="0"/>
              <w:noProof/>
              <w:sz w:val="22"/>
              <w:lang w:eastAsia="es-CL"/>
            </w:rPr>
          </w:pPr>
          <w:hyperlink w:anchor="_Toc70876073" w:history="1">
            <w:r w:rsidR="00D43A24" w:rsidRPr="00B45A5C">
              <w:rPr>
                <w:rStyle w:val="Hipervnculo"/>
                <w:noProof/>
              </w:rPr>
              <w:t>3.5</w:t>
            </w:r>
            <w:r w:rsidR="00D43A24">
              <w:rPr>
                <w:rFonts w:asciiTheme="minorHAnsi" w:hAnsiTheme="minorHAnsi"/>
                <w:bCs w:val="0"/>
                <w:smallCaps w:val="0"/>
                <w:noProof/>
                <w:sz w:val="22"/>
                <w:lang w:eastAsia="es-CL"/>
              </w:rPr>
              <w:tab/>
            </w:r>
            <w:r w:rsidR="00D43A24" w:rsidRPr="00B45A5C">
              <w:rPr>
                <w:rStyle w:val="Hipervnculo"/>
                <w:noProof/>
              </w:rPr>
              <w:t>Afectación de vías preferentes</w:t>
            </w:r>
            <w:r w:rsidR="00D43A24">
              <w:rPr>
                <w:noProof/>
                <w:webHidden/>
              </w:rPr>
              <w:tab/>
            </w:r>
            <w:r w:rsidR="00D43A24">
              <w:rPr>
                <w:noProof/>
                <w:webHidden/>
              </w:rPr>
              <w:fldChar w:fldCharType="begin"/>
            </w:r>
            <w:r w:rsidR="00D43A24">
              <w:rPr>
                <w:noProof/>
                <w:webHidden/>
              </w:rPr>
              <w:instrText xml:space="preserve"> PAGEREF _Toc70876073 \h </w:instrText>
            </w:r>
            <w:r w:rsidR="00D43A24">
              <w:rPr>
                <w:noProof/>
                <w:webHidden/>
              </w:rPr>
            </w:r>
            <w:r w:rsidR="00D43A24">
              <w:rPr>
                <w:noProof/>
                <w:webHidden/>
              </w:rPr>
              <w:fldChar w:fldCharType="separate"/>
            </w:r>
            <w:r w:rsidR="00D43A24">
              <w:rPr>
                <w:noProof/>
                <w:webHidden/>
              </w:rPr>
              <w:t>5</w:t>
            </w:r>
            <w:r w:rsidR="00D43A24">
              <w:rPr>
                <w:noProof/>
                <w:webHidden/>
              </w:rPr>
              <w:fldChar w:fldCharType="end"/>
            </w:r>
          </w:hyperlink>
        </w:p>
        <w:p w14:paraId="3A53896A" w14:textId="360839BB" w:rsidR="00D43A24" w:rsidRDefault="00AE489A">
          <w:pPr>
            <w:pStyle w:val="TDC2"/>
            <w:tabs>
              <w:tab w:val="left" w:pos="1255"/>
              <w:tab w:val="right" w:leader="dot" w:pos="9394"/>
            </w:tabs>
            <w:rPr>
              <w:rFonts w:asciiTheme="minorHAnsi" w:hAnsiTheme="minorHAnsi"/>
              <w:bCs w:val="0"/>
              <w:smallCaps w:val="0"/>
              <w:noProof/>
              <w:sz w:val="22"/>
              <w:lang w:eastAsia="es-CL"/>
            </w:rPr>
          </w:pPr>
          <w:hyperlink w:anchor="_Toc70876074" w:history="1">
            <w:r w:rsidR="00D43A24" w:rsidRPr="00B45A5C">
              <w:rPr>
                <w:rStyle w:val="Hipervnculo"/>
                <w:noProof/>
              </w:rPr>
              <w:t>3.6</w:t>
            </w:r>
            <w:r w:rsidR="00D43A24">
              <w:rPr>
                <w:rFonts w:asciiTheme="minorHAnsi" w:hAnsiTheme="minorHAnsi"/>
                <w:bCs w:val="0"/>
                <w:smallCaps w:val="0"/>
                <w:noProof/>
                <w:sz w:val="22"/>
                <w:lang w:eastAsia="es-CL"/>
              </w:rPr>
              <w:tab/>
            </w:r>
            <w:r w:rsidR="00D43A24" w:rsidRPr="00B45A5C">
              <w:rPr>
                <w:rStyle w:val="Hipervnculo"/>
                <w:noProof/>
              </w:rPr>
              <w:t>Propuesta y estado de avance de Infraestructura para operación</w:t>
            </w:r>
            <w:r w:rsidR="00D43A24">
              <w:rPr>
                <w:noProof/>
                <w:webHidden/>
              </w:rPr>
              <w:tab/>
            </w:r>
            <w:r w:rsidR="00D43A24">
              <w:rPr>
                <w:noProof/>
                <w:webHidden/>
              </w:rPr>
              <w:fldChar w:fldCharType="begin"/>
            </w:r>
            <w:r w:rsidR="00D43A24">
              <w:rPr>
                <w:noProof/>
                <w:webHidden/>
              </w:rPr>
              <w:instrText xml:space="preserve"> PAGEREF _Toc70876074 \h </w:instrText>
            </w:r>
            <w:r w:rsidR="00D43A24">
              <w:rPr>
                <w:noProof/>
                <w:webHidden/>
              </w:rPr>
            </w:r>
            <w:r w:rsidR="00D43A24">
              <w:rPr>
                <w:noProof/>
                <w:webHidden/>
              </w:rPr>
              <w:fldChar w:fldCharType="separate"/>
            </w:r>
            <w:r w:rsidR="00D43A24">
              <w:rPr>
                <w:noProof/>
                <w:webHidden/>
              </w:rPr>
              <w:t>5</w:t>
            </w:r>
            <w:r w:rsidR="00D43A24">
              <w:rPr>
                <w:noProof/>
                <w:webHidden/>
              </w:rPr>
              <w:fldChar w:fldCharType="end"/>
            </w:r>
          </w:hyperlink>
        </w:p>
        <w:p w14:paraId="31CB7642" w14:textId="3C28E702" w:rsidR="00D43A24" w:rsidRDefault="00AE489A">
          <w:pPr>
            <w:pStyle w:val="TDC2"/>
            <w:tabs>
              <w:tab w:val="left" w:pos="1255"/>
              <w:tab w:val="right" w:leader="dot" w:pos="9394"/>
            </w:tabs>
            <w:rPr>
              <w:rFonts w:asciiTheme="minorHAnsi" w:hAnsiTheme="minorHAnsi"/>
              <w:bCs w:val="0"/>
              <w:smallCaps w:val="0"/>
              <w:noProof/>
              <w:sz w:val="22"/>
              <w:lang w:eastAsia="es-CL"/>
            </w:rPr>
          </w:pPr>
          <w:hyperlink w:anchor="_Toc70876075" w:history="1">
            <w:r w:rsidR="00D43A24" w:rsidRPr="00B45A5C">
              <w:rPr>
                <w:rStyle w:val="Hipervnculo"/>
                <w:noProof/>
              </w:rPr>
              <w:t>3.7</w:t>
            </w:r>
            <w:r w:rsidR="00D43A24">
              <w:rPr>
                <w:rFonts w:asciiTheme="minorHAnsi" w:hAnsiTheme="minorHAnsi"/>
                <w:bCs w:val="0"/>
                <w:smallCaps w:val="0"/>
                <w:noProof/>
                <w:sz w:val="22"/>
                <w:lang w:eastAsia="es-CL"/>
              </w:rPr>
              <w:tab/>
            </w:r>
            <w:r w:rsidR="00D43A24" w:rsidRPr="00B45A5C">
              <w:rPr>
                <w:rStyle w:val="Hipervnculo"/>
                <w:noProof/>
              </w:rPr>
              <w:t>Catastro de la infraestructura vial en zonas de nueva cobertura.</w:t>
            </w:r>
            <w:r w:rsidR="00D43A24">
              <w:rPr>
                <w:noProof/>
                <w:webHidden/>
              </w:rPr>
              <w:tab/>
            </w:r>
            <w:r w:rsidR="00D43A24">
              <w:rPr>
                <w:noProof/>
                <w:webHidden/>
              </w:rPr>
              <w:fldChar w:fldCharType="begin"/>
            </w:r>
            <w:r w:rsidR="00D43A24">
              <w:rPr>
                <w:noProof/>
                <w:webHidden/>
              </w:rPr>
              <w:instrText xml:space="preserve"> PAGEREF _Toc70876075 \h </w:instrText>
            </w:r>
            <w:r w:rsidR="00D43A24">
              <w:rPr>
                <w:noProof/>
                <w:webHidden/>
              </w:rPr>
            </w:r>
            <w:r w:rsidR="00D43A24">
              <w:rPr>
                <w:noProof/>
                <w:webHidden/>
              </w:rPr>
              <w:fldChar w:fldCharType="separate"/>
            </w:r>
            <w:r w:rsidR="00D43A24">
              <w:rPr>
                <w:noProof/>
                <w:webHidden/>
              </w:rPr>
              <w:t>5</w:t>
            </w:r>
            <w:r w:rsidR="00D43A24">
              <w:rPr>
                <w:noProof/>
                <w:webHidden/>
              </w:rPr>
              <w:fldChar w:fldCharType="end"/>
            </w:r>
          </w:hyperlink>
        </w:p>
        <w:p w14:paraId="65849824" w14:textId="0906618C" w:rsidR="00D43A24" w:rsidRDefault="00AE489A">
          <w:pPr>
            <w:pStyle w:val="TDC2"/>
            <w:tabs>
              <w:tab w:val="left" w:pos="1255"/>
              <w:tab w:val="right" w:leader="dot" w:pos="9394"/>
            </w:tabs>
            <w:rPr>
              <w:rFonts w:asciiTheme="minorHAnsi" w:hAnsiTheme="minorHAnsi"/>
              <w:bCs w:val="0"/>
              <w:smallCaps w:val="0"/>
              <w:noProof/>
              <w:sz w:val="22"/>
              <w:lang w:eastAsia="es-CL"/>
            </w:rPr>
          </w:pPr>
          <w:hyperlink w:anchor="_Toc70876076" w:history="1">
            <w:r w:rsidR="00D43A24" w:rsidRPr="00B45A5C">
              <w:rPr>
                <w:rStyle w:val="Hipervnculo"/>
                <w:noProof/>
              </w:rPr>
              <w:t>3.8</w:t>
            </w:r>
            <w:r w:rsidR="00D43A24">
              <w:rPr>
                <w:rFonts w:asciiTheme="minorHAnsi" w:hAnsiTheme="minorHAnsi"/>
                <w:bCs w:val="0"/>
                <w:smallCaps w:val="0"/>
                <w:noProof/>
                <w:sz w:val="22"/>
                <w:lang w:eastAsia="es-CL"/>
              </w:rPr>
              <w:tab/>
            </w:r>
            <w:r w:rsidR="00D43A24" w:rsidRPr="00B45A5C">
              <w:rPr>
                <w:rStyle w:val="Hipervnculo"/>
                <w:noProof/>
              </w:rPr>
              <w:t>Justificación de la flota adicional requerida para operar</w:t>
            </w:r>
            <w:r w:rsidR="00D43A24">
              <w:rPr>
                <w:noProof/>
                <w:webHidden/>
              </w:rPr>
              <w:tab/>
            </w:r>
            <w:r w:rsidR="00D43A24">
              <w:rPr>
                <w:noProof/>
                <w:webHidden/>
              </w:rPr>
              <w:fldChar w:fldCharType="begin"/>
            </w:r>
            <w:r w:rsidR="00D43A24">
              <w:rPr>
                <w:noProof/>
                <w:webHidden/>
              </w:rPr>
              <w:instrText xml:space="preserve"> PAGEREF _Toc70876076 \h </w:instrText>
            </w:r>
            <w:r w:rsidR="00D43A24">
              <w:rPr>
                <w:noProof/>
                <w:webHidden/>
              </w:rPr>
            </w:r>
            <w:r w:rsidR="00D43A24">
              <w:rPr>
                <w:noProof/>
                <w:webHidden/>
              </w:rPr>
              <w:fldChar w:fldCharType="separate"/>
            </w:r>
            <w:r w:rsidR="00D43A24">
              <w:rPr>
                <w:noProof/>
                <w:webHidden/>
              </w:rPr>
              <w:t>5</w:t>
            </w:r>
            <w:r w:rsidR="00D43A24">
              <w:rPr>
                <w:noProof/>
                <w:webHidden/>
              </w:rPr>
              <w:fldChar w:fldCharType="end"/>
            </w:r>
          </w:hyperlink>
        </w:p>
        <w:p w14:paraId="2ACD98F0" w14:textId="2F8967E1" w:rsidR="00D43A24" w:rsidRDefault="00AE489A">
          <w:pPr>
            <w:pStyle w:val="TDC2"/>
            <w:tabs>
              <w:tab w:val="left" w:pos="1255"/>
              <w:tab w:val="right" w:leader="dot" w:pos="9394"/>
            </w:tabs>
            <w:rPr>
              <w:rFonts w:asciiTheme="minorHAnsi" w:hAnsiTheme="minorHAnsi"/>
              <w:bCs w:val="0"/>
              <w:smallCaps w:val="0"/>
              <w:noProof/>
              <w:sz w:val="22"/>
              <w:lang w:eastAsia="es-CL"/>
            </w:rPr>
          </w:pPr>
          <w:hyperlink w:anchor="_Toc70876077" w:history="1">
            <w:r w:rsidR="00D43A24" w:rsidRPr="00B45A5C">
              <w:rPr>
                <w:rStyle w:val="Hipervnculo"/>
                <w:noProof/>
              </w:rPr>
              <w:t>3.9</w:t>
            </w:r>
            <w:r w:rsidR="00D43A24">
              <w:rPr>
                <w:rFonts w:asciiTheme="minorHAnsi" w:hAnsiTheme="minorHAnsi"/>
                <w:bCs w:val="0"/>
                <w:smallCaps w:val="0"/>
                <w:noProof/>
                <w:sz w:val="22"/>
                <w:lang w:eastAsia="es-CL"/>
              </w:rPr>
              <w:tab/>
            </w:r>
            <w:r w:rsidR="00D43A24" w:rsidRPr="00B45A5C">
              <w:rPr>
                <w:rStyle w:val="Hipervnculo"/>
                <w:noProof/>
              </w:rPr>
              <w:t>Medidas a implementar para controlar la regularidad del servicio</w:t>
            </w:r>
            <w:r w:rsidR="00D43A24">
              <w:rPr>
                <w:noProof/>
                <w:webHidden/>
              </w:rPr>
              <w:tab/>
            </w:r>
            <w:r w:rsidR="00D43A24">
              <w:rPr>
                <w:noProof/>
                <w:webHidden/>
              </w:rPr>
              <w:fldChar w:fldCharType="begin"/>
            </w:r>
            <w:r w:rsidR="00D43A24">
              <w:rPr>
                <w:noProof/>
                <w:webHidden/>
              </w:rPr>
              <w:instrText xml:space="preserve"> PAGEREF _Toc70876077 \h </w:instrText>
            </w:r>
            <w:r w:rsidR="00D43A24">
              <w:rPr>
                <w:noProof/>
                <w:webHidden/>
              </w:rPr>
            </w:r>
            <w:r w:rsidR="00D43A24">
              <w:rPr>
                <w:noProof/>
                <w:webHidden/>
              </w:rPr>
              <w:fldChar w:fldCharType="separate"/>
            </w:r>
            <w:r w:rsidR="00D43A24">
              <w:rPr>
                <w:noProof/>
                <w:webHidden/>
              </w:rPr>
              <w:t>5</w:t>
            </w:r>
            <w:r w:rsidR="00D43A24">
              <w:rPr>
                <w:noProof/>
                <w:webHidden/>
              </w:rPr>
              <w:fldChar w:fldCharType="end"/>
            </w:r>
          </w:hyperlink>
        </w:p>
        <w:p w14:paraId="61B89D23" w14:textId="2C70EC55" w:rsidR="002771B6" w:rsidRPr="00C73591" w:rsidRDefault="00F344DC" w:rsidP="00C73591">
          <w:pPr>
            <w:rPr>
              <w:rStyle w:val="Ttulodellibro"/>
              <w:b w:val="0"/>
              <w:bCs w:val="0"/>
              <w:smallCaps w:val="0"/>
            </w:rPr>
          </w:pPr>
          <w:r>
            <w:lastRenderedPageBreak/>
            <w:fldChar w:fldCharType="end"/>
          </w:r>
        </w:p>
      </w:sdtContent>
    </w:sdt>
    <w:p w14:paraId="4B76FB5C" w14:textId="75DBEA48" w:rsidR="002771B6" w:rsidRPr="00E20CE6" w:rsidRDefault="002771B6" w:rsidP="00DD5B5F">
      <w:pPr>
        <w:pStyle w:val="Ttulo"/>
      </w:pPr>
      <w:r w:rsidRPr="00E20CE6">
        <w:t>Índice de figuras</w:t>
      </w:r>
    </w:p>
    <w:p w14:paraId="2E95C4A1" w14:textId="77777777" w:rsidR="002771B6" w:rsidRDefault="002771B6">
      <w:pPr>
        <w:pStyle w:val="Tabladeilustraciones"/>
        <w:tabs>
          <w:tab w:val="right" w:leader="dot" w:pos="9394"/>
        </w:tabs>
        <w:rPr>
          <w:rStyle w:val="Ttulodellibro"/>
          <w:rFonts w:ascii="Arial" w:hAnsi="Arial" w:cs="Arial"/>
        </w:rPr>
      </w:pPr>
    </w:p>
    <w:p w14:paraId="3B6CF686" w14:textId="334A8DEE" w:rsidR="003D06B8" w:rsidRDefault="00D345B6">
      <w:pPr>
        <w:pStyle w:val="Tabladeilustraciones"/>
        <w:tabs>
          <w:tab w:val="right" w:leader="dot" w:pos="9394"/>
        </w:tabs>
        <w:rPr>
          <w:rFonts w:asciiTheme="minorHAnsi" w:hAnsiTheme="minorHAnsi"/>
          <w:noProof/>
          <w:sz w:val="22"/>
          <w:szCs w:val="22"/>
          <w:lang w:eastAsia="es-CL"/>
        </w:rPr>
      </w:pPr>
      <w:r>
        <w:rPr>
          <w:rStyle w:val="Ttulodellibro"/>
          <w:rFonts w:ascii="Arial" w:hAnsi="Arial" w:cs="Arial"/>
        </w:rPr>
        <w:fldChar w:fldCharType="begin"/>
      </w:r>
      <w:r>
        <w:rPr>
          <w:rStyle w:val="Ttulodellibro"/>
          <w:rFonts w:ascii="Arial" w:hAnsi="Arial" w:cs="Arial"/>
        </w:rPr>
        <w:instrText xml:space="preserve"> TOC \h \z \c "Ilustración" </w:instrText>
      </w:r>
      <w:r>
        <w:rPr>
          <w:rStyle w:val="Ttulodellibro"/>
          <w:rFonts w:ascii="Arial" w:hAnsi="Arial" w:cs="Arial"/>
        </w:rPr>
        <w:fldChar w:fldCharType="separate"/>
      </w:r>
      <w:hyperlink w:anchor="_Toc70875053" w:history="1">
        <w:r w:rsidR="003D06B8" w:rsidRPr="000615DC">
          <w:rPr>
            <w:rStyle w:val="Hipervnculo"/>
            <w:noProof/>
          </w:rPr>
          <w:t>Figura 1 Vista general del trazado actual, servicio B04 Ida – Reg</w:t>
        </w:r>
        <w:r w:rsidR="003D06B8">
          <w:rPr>
            <w:noProof/>
            <w:webHidden/>
          </w:rPr>
          <w:tab/>
        </w:r>
        <w:r w:rsidR="003D06B8">
          <w:rPr>
            <w:noProof/>
            <w:webHidden/>
          </w:rPr>
          <w:fldChar w:fldCharType="begin"/>
        </w:r>
        <w:r w:rsidR="003D06B8">
          <w:rPr>
            <w:noProof/>
            <w:webHidden/>
          </w:rPr>
          <w:instrText xml:space="preserve"> PAGEREF _Toc70875053 \h </w:instrText>
        </w:r>
        <w:r w:rsidR="003D06B8">
          <w:rPr>
            <w:noProof/>
            <w:webHidden/>
          </w:rPr>
        </w:r>
        <w:r w:rsidR="003D06B8">
          <w:rPr>
            <w:noProof/>
            <w:webHidden/>
          </w:rPr>
          <w:fldChar w:fldCharType="separate"/>
        </w:r>
        <w:r w:rsidR="003D06B8">
          <w:rPr>
            <w:noProof/>
            <w:webHidden/>
          </w:rPr>
          <w:t>1</w:t>
        </w:r>
        <w:r w:rsidR="003D06B8">
          <w:rPr>
            <w:noProof/>
            <w:webHidden/>
          </w:rPr>
          <w:fldChar w:fldCharType="end"/>
        </w:r>
      </w:hyperlink>
    </w:p>
    <w:p w14:paraId="1DEFD096" w14:textId="5E3A4147" w:rsidR="003F4B2C" w:rsidRPr="002771B6" w:rsidRDefault="00D345B6" w:rsidP="002771B6">
      <w:pPr>
        <w:pStyle w:val="Ttulo3"/>
        <w:tabs>
          <w:tab w:val="right" w:leader="dot" w:pos="9394"/>
        </w:tabs>
        <w:rPr>
          <w:rStyle w:val="Ttulodellibro"/>
          <w:sz w:val="24"/>
          <w:szCs w:val="24"/>
        </w:rPr>
      </w:pPr>
      <w:r>
        <w:rPr>
          <w:rStyle w:val="Ttulodellibro"/>
          <w:rFonts w:ascii="Arial" w:eastAsiaTheme="minorEastAsia" w:hAnsi="Arial" w:cs="Arial"/>
          <w:szCs w:val="21"/>
        </w:rPr>
        <w:fldChar w:fldCharType="end"/>
      </w:r>
    </w:p>
    <w:p w14:paraId="6D385810" w14:textId="77777777" w:rsidR="00B21862" w:rsidRPr="009C4905" w:rsidRDefault="00B21862" w:rsidP="00264499">
      <w:pPr>
        <w:rPr>
          <w:rStyle w:val="Ttulodellibro"/>
          <w:rFonts w:ascii="Arial" w:hAnsi="Arial" w:cs="Arial"/>
          <w:b w:val="0"/>
        </w:rPr>
      </w:pPr>
    </w:p>
    <w:p w14:paraId="368DB450" w14:textId="2735D644" w:rsidR="003F4B2C" w:rsidRPr="00E20CE6" w:rsidRDefault="003F4B2C" w:rsidP="00E20CE6">
      <w:pPr>
        <w:pStyle w:val="Ttulo"/>
      </w:pPr>
      <w:r w:rsidRPr="00E20CE6">
        <w:t>Índice de Tablas</w:t>
      </w:r>
    </w:p>
    <w:p w14:paraId="5769BCDA" w14:textId="0E7EE259" w:rsidR="00D345B6" w:rsidRDefault="00D345B6" w:rsidP="00D345B6"/>
    <w:p w14:paraId="2F7410E8" w14:textId="330AE5AE" w:rsidR="00D43A24" w:rsidRDefault="00497CFC">
      <w:pPr>
        <w:pStyle w:val="Tabladeilustraciones"/>
        <w:tabs>
          <w:tab w:val="right" w:leader="dot" w:pos="9394"/>
        </w:tabs>
        <w:rPr>
          <w:rFonts w:asciiTheme="minorHAnsi" w:hAnsiTheme="minorHAnsi"/>
          <w:noProof/>
          <w:sz w:val="22"/>
          <w:szCs w:val="22"/>
          <w:lang w:eastAsia="es-CL"/>
        </w:rPr>
      </w:pPr>
      <w:r w:rsidRPr="00497CFC">
        <w:rPr>
          <w:rStyle w:val="Ttulodellibro"/>
          <w:rFonts w:ascii="Arial" w:hAnsi="Arial" w:cs="Arial"/>
          <w:szCs w:val="20"/>
        </w:rPr>
        <w:fldChar w:fldCharType="begin"/>
      </w:r>
      <w:r w:rsidRPr="00497CFC">
        <w:rPr>
          <w:rStyle w:val="Ttulodellibro"/>
          <w:rFonts w:ascii="Arial" w:hAnsi="Arial" w:cs="Arial"/>
          <w:szCs w:val="20"/>
        </w:rPr>
        <w:instrText xml:space="preserve"> TOC \h \z \c "Tabla" </w:instrText>
      </w:r>
      <w:r w:rsidRPr="00497CFC">
        <w:rPr>
          <w:rStyle w:val="Ttulodellibro"/>
          <w:rFonts w:ascii="Arial" w:hAnsi="Arial" w:cs="Arial"/>
          <w:szCs w:val="20"/>
        </w:rPr>
        <w:fldChar w:fldCharType="separate"/>
      </w:r>
      <w:hyperlink w:anchor="_Toc70876078" w:history="1">
        <w:r w:rsidR="00D43A24" w:rsidRPr="009E422C">
          <w:rPr>
            <w:rStyle w:val="Hipervnculo"/>
            <w:noProof/>
          </w:rPr>
          <w:t>Tabla 1. Detalle de modificación de calle</w:t>
        </w:r>
        <w:r w:rsidR="00D43A24">
          <w:rPr>
            <w:noProof/>
            <w:webHidden/>
          </w:rPr>
          <w:tab/>
        </w:r>
        <w:r w:rsidR="00D43A24">
          <w:rPr>
            <w:noProof/>
            <w:webHidden/>
          </w:rPr>
          <w:fldChar w:fldCharType="begin"/>
        </w:r>
        <w:r w:rsidR="00D43A24">
          <w:rPr>
            <w:noProof/>
            <w:webHidden/>
          </w:rPr>
          <w:instrText xml:space="preserve"> PAGEREF _Toc70876078 \h </w:instrText>
        </w:r>
        <w:r w:rsidR="00D43A24">
          <w:rPr>
            <w:noProof/>
            <w:webHidden/>
          </w:rPr>
        </w:r>
        <w:r w:rsidR="00D43A24">
          <w:rPr>
            <w:noProof/>
            <w:webHidden/>
          </w:rPr>
          <w:fldChar w:fldCharType="separate"/>
        </w:r>
        <w:r w:rsidR="00D43A24">
          <w:rPr>
            <w:noProof/>
            <w:webHidden/>
          </w:rPr>
          <w:t>2</w:t>
        </w:r>
        <w:r w:rsidR="00D43A24">
          <w:rPr>
            <w:noProof/>
            <w:webHidden/>
          </w:rPr>
          <w:fldChar w:fldCharType="end"/>
        </w:r>
      </w:hyperlink>
    </w:p>
    <w:p w14:paraId="12B96C53" w14:textId="2509F16A" w:rsidR="00D43A24" w:rsidRDefault="00AE489A">
      <w:pPr>
        <w:pStyle w:val="Tabladeilustraciones"/>
        <w:tabs>
          <w:tab w:val="right" w:leader="dot" w:pos="9394"/>
        </w:tabs>
        <w:rPr>
          <w:rFonts w:asciiTheme="minorHAnsi" w:hAnsiTheme="minorHAnsi"/>
          <w:noProof/>
          <w:sz w:val="22"/>
          <w:szCs w:val="22"/>
          <w:lang w:eastAsia="es-CL"/>
        </w:rPr>
      </w:pPr>
      <w:hyperlink w:anchor="_Toc70876079" w:history="1">
        <w:r w:rsidR="00D43A24" w:rsidRPr="009E422C">
          <w:rPr>
            <w:rStyle w:val="Hipervnculo"/>
            <w:noProof/>
          </w:rPr>
          <w:t>Tabla 2. Porcentaje de evasión actual a nivel de servicio-sentido-periodo</w:t>
        </w:r>
        <w:r w:rsidR="00D43A24">
          <w:rPr>
            <w:noProof/>
            <w:webHidden/>
          </w:rPr>
          <w:tab/>
        </w:r>
        <w:r w:rsidR="00D43A24">
          <w:rPr>
            <w:noProof/>
            <w:webHidden/>
          </w:rPr>
          <w:fldChar w:fldCharType="begin"/>
        </w:r>
        <w:r w:rsidR="00D43A24">
          <w:rPr>
            <w:noProof/>
            <w:webHidden/>
          </w:rPr>
          <w:instrText xml:space="preserve"> PAGEREF _Toc70876079 \h </w:instrText>
        </w:r>
        <w:r w:rsidR="00D43A24">
          <w:rPr>
            <w:noProof/>
            <w:webHidden/>
          </w:rPr>
        </w:r>
        <w:r w:rsidR="00D43A24">
          <w:rPr>
            <w:noProof/>
            <w:webHidden/>
          </w:rPr>
          <w:fldChar w:fldCharType="separate"/>
        </w:r>
        <w:r w:rsidR="00D43A24">
          <w:rPr>
            <w:noProof/>
            <w:webHidden/>
          </w:rPr>
          <w:t>3</w:t>
        </w:r>
        <w:r w:rsidR="00D43A24">
          <w:rPr>
            <w:noProof/>
            <w:webHidden/>
          </w:rPr>
          <w:fldChar w:fldCharType="end"/>
        </w:r>
      </w:hyperlink>
    </w:p>
    <w:p w14:paraId="6E7D7009" w14:textId="2829D97C" w:rsidR="00D43A24" w:rsidRDefault="00AE489A">
      <w:pPr>
        <w:pStyle w:val="Tabladeilustraciones"/>
        <w:tabs>
          <w:tab w:val="right" w:leader="dot" w:pos="9394"/>
        </w:tabs>
        <w:rPr>
          <w:rFonts w:asciiTheme="minorHAnsi" w:hAnsiTheme="minorHAnsi"/>
          <w:noProof/>
          <w:sz w:val="22"/>
          <w:szCs w:val="22"/>
          <w:lang w:eastAsia="es-CL"/>
        </w:rPr>
      </w:pPr>
      <w:hyperlink w:anchor="_Toc70876080" w:history="1">
        <w:r w:rsidR="00D43A24" w:rsidRPr="009E422C">
          <w:rPr>
            <w:rStyle w:val="Hipervnculo"/>
            <w:noProof/>
          </w:rPr>
          <w:t>Tabla 3. Reclamos último trimestre 2020</w:t>
        </w:r>
        <w:r w:rsidR="00D43A24">
          <w:rPr>
            <w:noProof/>
            <w:webHidden/>
          </w:rPr>
          <w:tab/>
        </w:r>
        <w:r w:rsidR="00D43A24">
          <w:rPr>
            <w:noProof/>
            <w:webHidden/>
          </w:rPr>
          <w:fldChar w:fldCharType="begin"/>
        </w:r>
        <w:r w:rsidR="00D43A24">
          <w:rPr>
            <w:noProof/>
            <w:webHidden/>
          </w:rPr>
          <w:instrText xml:space="preserve"> PAGEREF _Toc70876080 \h </w:instrText>
        </w:r>
        <w:r w:rsidR="00D43A24">
          <w:rPr>
            <w:noProof/>
            <w:webHidden/>
          </w:rPr>
        </w:r>
        <w:r w:rsidR="00D43A24">
          <w:rPr>
            <w:noProof/>
            <w:webHidden/>
          </w:rPr>
          <w:fldChar w:fldCharType="separate"/>
        </w:r>
        <w:r w:rsidR="00D43A24">
          <w:rPr>
            <w:noProof/>
            <w:webHidden/>
          </w:rPr>
          <w:t>4</w:t>
        </w:r>
        <w:r w:rsidR="00D43A24">
          <w:rPr>
            <w:noProof/>
            <w:webHidden/>
          </w:rPr>
          <w:fldChar w:fldCharType="end"/>
        </w:r>
      </w:hyperlink>
    </w:p>
    <w:p w14:paraId="5D3FF8D6" w14:textId="3A7EE2B1" w:rsidR="00D43A24" w:rsidRDefault="00AE489A">
      <w:pPr>
        <w:pStyle w:val="Tabladeilustraciones"/>
        <w:tabs>
          <w:tab w:val="right" w:leader="dot" w:pos="9394"/>
        </w:tabs>
        <w:rPr>
          <w:rFonts w:asciiTheme="minorHAnsi" w:hAnsiTheme="minorHAnsi"/>
          <w:noProof/>
          <w:sz w:val="22"/>
          <w:szCs w:val="22"/>
          <w:lang w:eastAsia="es-CL"/>
        </w:rPr>
      </w:pPr>
      <w:hyperlink w:anchor="_Toc70876081" w:history="1">
        <w:r w:rsidR="00D43A24" w:rsidRPr="009E422C">
          <w:rPr>
            <w:rStyle w:val="Hipervnculo"/>
            <w:noProof/>
            <w:lang w:val="es-ES"/>
          </w:rPr>
          <w:t>Tabla 4. Parada Modificada por inclusión, eliminación, o cambio de nombre, horario o letrero de cortesía de servicio</w:t>
        </w:r>
        <w:r w:rsidR="00D43A24">
          <w:rPr>
            <w:noProof/>
            <w:webHidden/>
          </w:rPr>
          <w:tab/>
        </w:r>
        <w:r w:rsidR="00D43A24">
          <w:rPr>
            <w:noProof/>
            <w:webHidden/>
          </w:rPr>
          <w:fldChar w:fldCharType="begin"/>
        </w:r>
        <w:r w:rsidR="00D43A24">
          <w:rPr>
            <w:noProof/>
            <w:webHidden/>
          </w:rPr>
          <w:instrText xml:space="preserve"> PAGEREF _Toc70876081 \h </w:instrText>
        </w:r>
        <w:r w:rsidR="00D43A24">
          <w:rPr>
            <w:noProof/>
            <w:webHidden/>
          </w:rPr>
        </w:r>
        <w:r w:rsidR="00D43A24">
          <w:rPr>
            <w:noProof/>
            <w:webHidden/>
          </w:rPr>
          <w:fldChar w:fldCharType="separate"/>
        </w:r>
        <w:r w:rsidR="00D43A24">
          <w:rPr>
            <w:noProof/>
            <w:webHidden/>
          </w:rPr>
          <w:t>4</w:t>
        </w:r>
        <w:r w:rsidR="00D43A24">
          <w:rPr>
            <w:noProof/>
            <w:webHidden/>
          </w:rPr>
          <w:fldChar w:fldCharType="end"/>
        </w:r>
      </w:hyperlink>
    </w:p>
    <w:p w14:paraId="7228A4A1" w14:textId="7A3A1569" w:rsidR="003F4B2C" w:rsidRPr="00497CFC" w:rsidRDefault="00497CFC" w:rsidP="00264499">
      <w:pPr>
        <w:rPr>
          <w:rStyle w:val="Ttulodellibro"/>
          <w:rFonts w:ascii="Arial" w:hAnsi="Arial" w:cs="Arial"/>
          <w:szCs w:val="20"/>
        </w:rPr>
      </w:pPr>
      <w:r w:rsidRPr="00497CFC">
        <w:rPr>
          <w:rStyle w:val="Ttulodellibro"/>
          <w:rFonts w:ascii="Arial" w:hAnsi="Arial" w:cs="Arial"/>
          <w:szCs w:val="20"/>
        </w:rPr>
        <w:fldChar w:fldCharType="end"/>
      </w:r>
    </w:p>
    <w:p w14:paraId="1C40A99B" w14:textId="77777777" w:rsidR="002D4B2D" w:rsidRPr="002A68CB" w:rsidRDefault="002D4B2D" w:rsidP="002D4B2D"/>
    <w:p w14:paraId="77B74F2F" w14:textId="77777777" w:rsidR="002D4B2D" w:rsidRPr="002A68CB" w:rsidRDefault="002D4B2D" w:rsidP="00264499">
      <w:pPr>
        <w:rPr>
          <w:rStyle w:val="Ttulodellibro"/>
          <w:b w:val="0"/>
          <w:sz w:val="24"/>
          <w:szCs w:val="24"/>
        </w:rPr>
      </w:pPr>
    </w:p>
    <w:p w14:paraId="4E65C0E6" w14:textId="77777777" w:rsidR="002D4B2D" w:rsidRPr="002A68CB" w:rsidRDefault="002D4B2D" w:rsidP="00264499">
      <w:pPr>
        <w:rPr>
          <w:rStyle w:val="Ttulodellibro"/>
          <w:b w:val="0"/>
          <w:sz w:val="24"/>
          <w:szCs w:val="24"/>
        </w:rPr>
      </w:pPr>
    </w:p>
    <w:p w14:paraId="30A61717" w14:textId="77777777" w:rsidR="003A0ED2" w:rsidRDefault="003A0ED2">
      <w:pPr>
        <w:rPr>
          <w:rStyle w:val="Ttulodellibro"/>
          <w:b w:val="0"/>
          <w:sz w:val="24"/>
          <w:szCs w:val="24"/>
        </w:rPr>
      </w:pPr>
      <w:r>
        <w:rPr>
          <w:rStyle w:val="Ttulodellibro"/>
          <w:b w:val="0"/>
          <w:sz w:val="24"/>
          <w:szCs w:val="24"/>
        </w:rPr>
        <w:br w:type="page"/>
      </w:r>
    </w:p>
    <w:p w14:paraId="6ED09788" w14:textId="277DAB3A" w:rsidR="007A1B24" w:rsidRPr="002A68CB" w:rsidRDefault="007A1B24" w:rsidP="00264499">
      <w:pPr>
        <w:rPr>
          <w:rStyle w:val="Ttulodellibro"/>
          <w:b w:val="0"/>
          <w:sz w:val="24"/>
          <w:szCs w:val="24"/>
        </w:rPr>
        <w:sectPr w:rsidR="007A1B24" w:rsidRPr="002A68CB" w:rsidSect="00E20CE6">
          <w:headerReference w:type="first" r:id="rId11"/>
          <w:pgSz w:w="12240" w:h="15840" w:code="1"/>
          <w:pgMar w:top="1418" w:right="1418" w:bottom="1418" w:left="1418" w:header="709" w:footer="709" w:gutter="0"/>
          <w:pgNumType w:fmt="lowerRoman" w:start="1"/>
          <w:cols w:space="708"/>
          <w:titlePg/>
          <w:docGrid w:linePitch="360"/>
        </w:sectPr>
      </w:pPr>
    </w:p>
    <w:p w14:paraId="5740447C" w14:textId="153A32D0" w:rsidR="0049568B" w:rsidRPr="008D3A2B" w:rsidRDefault="00F01720" w:rsidP="008D3A2B">
      <w:pPr>
        <w:pStyle w:val="TtuloTDC"/>
        <w:jc w:val="center"/>
        <w:rPr>
          <w:rFonts w:cs="Arial"/>
          <w:caps/>
          <w:color w:val="580A09" w:themeColor="accent1" w:themeShade="80"/>
          <w:sz w:val="36"/>
          <w:lang w:val="es-AR"/>
        </w:rPr>
      </w:pPr>
      <w:bookmarkStart w:id="2" w:name="_Toc426487563"/>
      <w:bookmarkStart w:id="3" w:name="_Toc426487588"/>
      <w:bookmarkStart w:id="4" w:name="_Toc426487892"/>
      <w:r>
        <w:rPr>
          <w:rFonts w:cs="Arial"/>
          <w:caps/>
          <w:color w:val="580A09" w:themeColor="accent1" w:themeShade="80"/>
          <w:sz w:val="36"/>
          <w:lang w:val="es-AR"/>
        </w:rPr>
        <w:lastRenderedPageBreak/>
        <w:t xml:space="preserve">modificación </w:t>
      </w:r>
      <w:r w:rsidR="00F049E8">
        <w:rPr>
          <w:rFonts w:cs="Arial"/>
          <w:caps/>
          <w:color w:val="580A09" w:themeColor="accent1" w:themeShade="80"/>
          <w:sz w:val="36"/>
          <w:lang w:val="es-AR"/>
        </w:rPr>
        <w:t>Parada</w:t>
      </w:r>
      <w:r w:rsidR="003C3219">
        <w:rPr>
          <w:rFonts w:cs="Arial"/>
          <w:caps/>
          <w:color w:val="580A09" w:themeColor="accent1" w:themeShade="80"/>
          <w:sz w:val="36"/>
          <w:lang w:val="es-AR"/>
        </w:rPr>
        <w:t xml:space="preserve"> B</w:t>
      </w:r>
      <w:r w:rsidR="009A39C1">
        <w:rPr>
          <w:rFonts w:cs="Arial"/>
          <w:caps/>
          <w:color w:val="580A09" w:themeColor="accent1" w:themeShade="80"/>
          <w:sz w:val="36"/>
          <w:lang w:val="es-AR"/>
        </w:rPr>
        <w:t>0</w:t>
      </w:r>
      <w:r w:rsidR="00F049E8">
        <w:rPr>
          <w:rFonts w:cs="Arial"/>
          <w:caps/>
          <w:color w:val="580A09" w:themeColor="accent1" w:themeShade="80"/>
          <w:sz w:val="36"/>
          <w:lang w:val="es-AR"/>
        </w:rPr>
        <w:t>4</w:t>
      </w:r>
    </w:p>
    <w:p w14:paraId="235FD8C5" w14:textId="5937865E" w:rsidR="0049568B" w:rsidRPr="0049568B" w:rsidRDefault="0049568B" w:rsidP="0049568B">
      <w:pPr>
        <w:pStyle w:val="Ttulo1"/>
        <w:numPr>
          <w:ilvl w:val="0"/>
          <w:numId w:val="1"/>
        </w:numPr>
      </w:pPr>
      <w:bookmarkStart w:id="5" w:name="_Toc70876042"/>
      <w:bookmarkEnd w:id="2"/>
      <w:bookmarkEnd w:id="3"/>
      <w:bookmarkEnd w:id="4"/>
      <w:r w:rsidRPr="00F35BD9">
        <w:t xml:space="preserve">Antecedentes </w:t>
      </w:r>
      <w:r w:rsidRPr="007A1B24">
        <w:t>generales</w:t>
      </w:r>
      <w:r w:rsidRPr="009C4905">
        <w:t xml:space="preserve"> de la </w:t>
      </w:r>
      <w:r>
        <w:t>p</w:t>
      </w:r>
      <w:r w:rsidRPr="009C4905">
        <w:t>ropuesta</w:t>
      </w:r>
      <w:bookmarkEnd w:id="5"/>
    </w:p>
    <w:p w14:paraId="3F355925" w14:textId="77777777" w:rsidR="003C3219" w:rsidRDefault="00B514C6" w:rsidP="0041039F">
      <w:pPr>
        <w:pStyle w:val="Ttulo2"/>
        <w:numPr>
          <w:ilvl w:val="1"/>
          <w:numId w:val="1"/>
        </w:numPr>
      </w:pPr>
      <w:bookmarkStart w:id="6" w:name="_Toc70876043"/>
      <w:r w:rsidRPr="0041039F">
        <w:t>Descripción de la problemática</w:t>
      </w:r>
      <w:bookmarkEnd w:id="6"/>
    </w:p>
    <w:p w14:paraId="77CAF511" w14:textId="1F479645" w:rsidR="00B514C6" w:rsidRPr="0041039F" w:rsidRDefault="00B514C6" w:rsidP="003C3219">
      <w:pPr>
        <w:pStyle w:val="Ttulo2"/>
        <w:ind w:left="576"/>
      </w:pPr>
    </w:p>
    <w:p w14:paraId="4B340EAB" w14:textId="3565CCA3" w:rsidR="003C3219" w:rsidRPr="003C3219" w:rsidRDefault="003C3219" w:rsidP="0059734B">
      <w:pPr>
        <w:rPr>
          <w:lang w:val="es-ES"/>
        </w:rPr>
      </w:pPr>
      <w:r w:rsidRPr="003C3219">
        <w:rPr>
          <w:lang w:val="es-ES"/>
        </w:rPr>
        <w:t>Dad</w:t>
      </w:r>
      <w:r w:rsidR="00D43A24">
        <w:rPr>
          <w:lang w:val="es-ES"/>
        </w:rPr>
        <w:t>o el cierre de la intermodal los libertadores</w:t>
      </w:r>
      <w:r w:rsidR="00750947">
        <w:rPr>
          <w:lang w:val="es-ES"/>
        </w:rPr>
        <w:t xml:space="preserve"> para el servicio B04</w:t>
      </w:r>
      <w:r w:rsidR="00D43A24">
        <w:rPr>
          <w:lang w:val="es-ES"/>
        </w:rPr>
        <w:t xml:space="preserve">, la parada PB186 no presenta lectura para </w:t>
      </w:r>
      <w:r w:rsidR="00750947">
        <w:rPr>
          <w:lang w:val="es-ES"/>
        </w:rPr>
        <w:t>el</w:t>
      </w:r>
      <w:r w:rsidR="00D43A24">
        <w:rPr>
          <w:lang w:val="es-ES"/>
        </w:rPr>
        <w:t xml:space="preserve"> </w:t>
      </w:r>
      <w:r w:rsidR="00750947" w:rsidRPr="00750947">
        <w:rPr>
          <w:lang w:val="es-ES"/>
        </w:rPr>
        <w:t>indicador de cumplimiento de regularidad según puntualidad en ruta</w:t>
      </w:r>
      <w:r w:rsidR="00750947">
        <w:rPr>
          <w:lang w:val="es-ES"/>
        </w:rPr>
        <w:t xml:space="preserve"> </w:t>
      </w:r>
      <w:r w:rsidR="00D43A24">
        <w:rPr>
          <w:lang w:val="es-ES"/>
        </w:rPr>
        <w:t>debido a que se encuentra en menos de los 400 metros</w:t>
      </w:r>
      <w:r w:rsidR="00750947">
        <w:rPr>
          <w:lang w:val="es-ES"/>
        </w:rPr>
        <w:t>.</w:t>
      </w:r>
    </w:p>
    <w:p w14:paraId="64AECAB6" w14:textId="77777777" w:rsidR="00276F0D" w:rsidRDefault="00276F0D" w:rsidP="0059734B">
      <w:pPr>
        <w:rPr>
          <w:highlight w:val="yellow"/>
          <w:lang w:val="es-ES"/>
        </w:rPr>
      </w:pPr>
    </w:p>
    <w:p w14:paraId="6D1B271F" w14:textId="348C107E" w:rsidR="00221DFA" w:rsidRPr="009C4905" w:rsidRDefault="00221DFA" w:rsidP="007A1B24">
      <w:pPr>
        <w:pStyle w:val="Ttulo2"/>
        <w:numPr>
          <w:ilvl w:val="1"/>
          <w:numId w:val="1"/>
        </w:numPr>
      </w:pPr>
      <w:bookmarkStart w:id="7" w:name="_Toc70876044"/>
      <w:r w:rsidRPr="009C4905">
        <w:t xml:space="preserve">Descripción de la </w:t>
      </w:r>
      <w:r w:rsidRPr="007A1B24">
        <w:t>modificación</w:t>
      </w:r>
      <w:r w:rsidRPr="009C4905">
        <w:t xml:space="preserve"> y trazado</w:t>
      </w:r>
      <w:bookmarkEnd w:id="7"/>
    </w:p>
    <w:p w14:paraId="76EE5BB1" w14:textId="77777777" w:rsidR="003C3219" w:rsidRDefault="003C3219" w:rsidP="007A1B24">
      <w:pPr>
        <w:rPr>
          <w:highlight w:val="yellow"/>
        </w:rPr>
      </w:pPr>
      <w:bookmarkStart w:id="8" w:name="_Toc426487696"/>
      <w:bookmarkStart w:id="9" w:name="_Toc426489371"/>
    </w:p>
    <w:p w14:paraId="01331762" w14:textId="7B0C96B6" w:rsidR="00761DE9" w:rsidRDefault="003C3219" w:rsidP="007A1B24">
      <w:r>
        <w:t xml:space="preserve">Para </w:t>
      </w:r>
      <w:r w:rsidR="00D43A24">
        <w:t xml:space="preserve">la problemática dada, se sugiere cambiar la parada PB186 por la PB834, sin la necesidad de </w:t>
      </w:r>
      <w:r w:rsidR="00750947">
        <w:t>modificar</w:t>
      </w:r>
      <w:r w:rsidR="00D43A24">
        <w:t xml:space="preserve"> el trazado</w:t>
      </w:r>
      <w:r w:rsidR="00750947">
        <w:t xml:space="preserve"> actual del servicio</w:t>
      </w:r>
      <w:r w:rsidR="00761DE9">
        <w:t>.</w:t>
      </w:r>
      <w:r w:rsidR="00167F83">
        <w:t xml:space="preserve"> </w:t>
      </w:r>
    </w:p>
    <w:p w14:paraId="2B10791C" w14:textId="376F92D8" w:rsidR="003C3219" w:rsidRPr="003C3219" w:rsidRDefault="003C3219" w:rsidP="007A1B24">
      <w:r w:rsidRPr="003C3219">
        <w:t xml:space="preserve"> </w:t>
      </w:r>
    </w:p>
    <w:p w14:paraId="5A617B34" w14:textId="77777777" w:rsidR="00276F0D" w:rsidRDefault="00276F0D" w:rsidP="007A1B24"/>
    <w:p w14:paraId="02D6D1C7" w14:textId="30E015D6" w:rsidR="0018575E" w:rsidRPr="0018575E" w:rsidRDefault="00276F0D" w:rsidP="0018575E">
      <w:pPr>
        <w:pStyle w:val="Descripcin"/>
      </w:pPr>
      <w:bookmarkStart w:id="10" w:name="_Toc70875053"/>
      <w:bookmarkEnd w:id="8"/>
      <w:bookmarkEnd w:id="9"/>
      <w:r>
        <w:t>Figura</w:t>
      </w:r>
      <w:r w:rsidR="002771B6" w:rsidRPr="00497CFC">
        <w:t xml:space="preserve"> </w:t>
      </w:r>
      <w:r w:rsidR="00AE489A">
        <w:fldChar w:fldCharType="begin"/>
      </w:r>
      <w:r w:rsidR="00AE489A">
        <w:instrText xml:space="preserve"> SEQ Ilustración \* ARABIC </w:instrText>
      </w:r>
      <w:r w:rsidR="00AE489A">
        <w:fldChar w:fldCharType="separate"/>
      </w:r>
      <w:r w:rsidR="00CE7C47">
        <w:rPr>
          <w:noProof/>
        </w:rPr>
        <w:t>1</w:t>
      </w:r>
      <w:r w:rsidR="00AE489A">
        <w:rPr>
          <w:noProof/>
        </w:rPr>
        <w:fldChar w:fldCharType="end"/>
      </w:r>
      <w:r w:rsidR="002771B6" w:rsidRPr="00497CFC">
        <w:t xml:space="preserve"> Vista general del </w:t>
      </w:r>
      <w:r w:rsidR="002771B6" w:rsidRPr="00D345B6">
        <w:t>trazado</w:t>
      </w:r>
      <w:r w:rsidR="002771B6" w:rsidRPr="00497CFC">
        <w:t xml:space="preserve"> actual</w:t>
      </w:r>
      <w:r>
        <w:t xml:space="preserve">, servicio </w:t>
      </w:r>
      <w:r w:rsidR="0018575E">
        <w:t>B</w:t>
      </w:r>
      <w:r w:rsidR="009A39C1">
        <w:t>0</w:t>
      </w:r>
      <w:r w:rsidR="003D06B8">
        <w:t>4</w:t>
      </w:r>
      <w:r>
        <w:t xml:space="preserve"> Ida – </w:t>
      </w:r>
      <w:proofErr w:type="spellStart"/>
      <w:r>
        <w:t>Reg</w:t>
      </w:r>
      <w:bookmarkEnd w:id="10"/>
      <w:proofErr w:type="spellEnd"/>
    </w:p>
    <w:p w14:paraId="1FECD8CB" w14:textId="77343F32" w:rsidR="00C73591" w:rsidRDefault="00750947" w:rsidP="009A39C1">
      <w:pPr>
        <w:jc w:val="center"/>
      </w:pPr>
      <w:r>
        <w:rPr>
          <w:noProof/>
        </w:rPr>
        <w:drawing>
          <wp:inline distT="0" distB="0" distL="0" distR="0" wp14:anchorId="1E7E63A3" wp14:editId="1FE5B784">
            <wp:extent cx="1781277" cy="2532976"/>
            <wp:effectExtent l="19050" t="19050" r="9525" b="2032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09345" cy="2572888"/>
                    </a:xfrm>
                    <a:prstGeom prst="rect">
                      <a:avLst/>
                    </a:prstGeom>
                    <a:ln>
                      <a:solidFill>
                        <a:srgbClr val="0070C0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3F61152" wp14:editId="427E028A">
            <wp:extent cx="2441003" cy="2533650"/>
            <wp:effectExtent l="19050" t="19050" r="16510" b="1905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54729" cy="2547897"/>
                    </a:xfrm>
                    <a:prstGeom prst="rect">
                      <a:avLst/>
                    </a:prstGeom>
                    <a:ln>
                      <a:solidFill>
                        <a:srgbClr val="0070C0"/>
                      </a:solidFill>
                    </a:ln>
                  </pic:spPr>
                </pic:pic>
              </a:graphicData>
            </a:graphic>
          </wp:inline>
        </w:drawing>
      </w:r>
    </w:p>
    <w:p w14:paraId="1CE99881" w14:textId="343466FF" w:rsidR="008D3A2B" w:rsidRDefault="008D3A2B" w:rsidP="00C73591">
      <w:pPr>
        <w:rPr>
          <w:lang w:val="es-ES"/>
        </w:rPr>
      </w:pPr>
    </w:p>
    <w:p w14:paraId="267666F2" w14:textId="2EE669EF" w:rsidR="00276F0D" w:rsidRDefault="00AE34DF" w:rsidP="00AE34DF">
      <w:pPr>
        <w:spacing w:after="120" w:line="264" w:lineRule="auto"/>
        <w:jc w:val="center"/>
        <w:rPr>
          <w:b/>
          <w:bCs/>
          <w:szCs w:val="20"/>
        </w:rPr>
      </w:pPr>
      <w:r>
        <w:t>Fuente: Elaboración Propia</w:t>
      </w:r>
    </w:p>
    <w:p w14:paraId="5D5611E2" w14:textId="02F69F7C" w:rsidR="00C65B3C" w:rsidRDefault="00AE34DF" w:rsidP="003D06B8">
      <w:pPr>
        <w:spacing w:after="120" w:line="264" w:lineRule="auto"/>
        <w:jc w:val="left"/>
      </w:pPr>
      <w:r>
        <w:br w:type="page"/>
      </w:r>
    </w:p>
    <w:p w14:paraId="3C6F1284" w14:textId="7D872673" w:rsidR="00D43A24" w:rsidRDefault="00D43A24" w:rsidP="00D43A24">
      <w:pPr>
        <w:pStyle w:val="Descripcin"/>
      </w:pPr>
      <w:bookmarkStart w:id="11" w:name="_Toc52713533"/>
      <w:bookmarkStart w:id="12" w:name="_Toc70876078"/>
      <w:r w:rsidRPr="00497CFC">
        <w:lastRenderedPageBreak/>
        <w:t xml:space="preserve">Tabla </w:t>
      </w:r>
      <w:r w:rsidR="00AE489A">
        <w:fldChar w:fldCharType="begin"/>
      </w:r>
      <w:r w:rsidR="00AE489A">
        <w:instrText xml:space="preserve"> SEQ Tabla \* ARABIC </w:instrText>
      </w:r>
      <w:r w:rsidR="00AE489A">
        <w:fldChar w:fldCharType="separate"/>
      </w:r>
      <w:r>
        <w:rPr>
          <w:noProof/>
        </w:rPr>
        <w:t>1</w:t>
      </w:r>
      <w:r w:rsidR="00AE489A">
        <w:rPr>
          <w:noProof/>
        </w:rPr>
        <w:fldChar w:fldCharType="end"/>
      </w:r>
      <w:r w:rsidRPr="00497CFC">
        <w:t xml:space="preserve">. </w:t>
      </w:r>
      <w:r>
        <w:t>Detalle de modificación de calle</w:t>
      </w:r>
      <w:bookmarkEnd w:id="11"/>
      <w:bookmarkEnd w:id="12"/>
    </w:p>
    <w:tbl>
      <w:tblPr>
        <w:tblW w:w="99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1"/>
        <w:gridCol w:w="2001"/>
        <w:gridCol w:w="3104"/>
        <w:gridCol w:w="2369"/>
      </w:tblGrid>
      <w:tr w:rsidR="00D43A24" w:rsidRPr="00D43A24" w14:paraId="6CA24D23" w14:textId="77777777" w:rsidTr="00D43A24">
        <w:trPr>
          <w:trHeight w:val="318"/>
        </w:trPr>
        <w:tc>
          <w:tcPr>
            <w:tcW w:w="25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0D3FF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UNIDAD DE NEGOCIO</w:t>
            </w:r>
          </w:p>
        </w:tc>
        <w:tc>
          <w:tcPr>
            <w:tcW w:w="20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1A604" w14:textId="77777777" w:rsidR="00D43A24" w:rsidRPr="00D43A24" w:rsidRDefault="00D43A24" w:rsidP="00D43A2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547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69AD320" w14:textId="77777777" w:rsidR="00D43A24" w:rsidRPr="00D43A24" w:rsidRDefault="00D43A24" w:rsidP="00D43A2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6</w:t>
            </w:r>
          </w:p>
        </w:tc>
      </w:tr>
      <w:tr w:rsidR="00D43A24" w:rsidRPr="00D43A24" w14:paraId="78DC639E" w14:textId="77777777" w:rsidTr="00D43A24">
        <w:trPr>
          <w:trHeight w:val="318"/>
        </w:trPr>
        <w:tc>
          <w:tcPr>
            <w:tcW w:w="450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97621BD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CODIGO USUARIO</w:t>
            </w:r>
          </w:p>
        </w:tc>
        <w:tc>
          <w:tcPr>
            <w:tcW w:w="5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3F92A66" w14:textId="77777777" w:rsidR="00D43A24" w:rsidRPr="00D43A24" w:rsidRDefault="00D43A24" w:rsidP="00D43A2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B04</w:t>
            </w:r>
          </w:p>
        </w:tc>
      </w:tr>
      <w:tr w:rsidR="00D43A24" w:rsidRPr="00D43A24" w14:paraId="0DFEA880" w14:textId="77777777" w:rsidTr="00D43A24">
        <w:trPr>
          <w:trHeight w:val="318"/>
        </w:trPr>
        <w:tc>
          <w:tcPr>
            <w:tcW w:w="450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E69910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CODIGO TS</w:t>
            </w:r>
          </w:p>
        </w:tc>
        <w:tc>
          <w:tcPr>
            <w:tcW w:w="5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E8ACD9B" w14:textId="77777777" w:rsidR="00D43A24" w:rsidRPr="00D43A24" w:rsidRDefault="00D43A24" w:rsidP="00D43A2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B04</w:t>
            </w:r>
          </w:p>
        </w:tc>
      </w:tr>
      <w:tr w:rsidR="00D43A24" w:rsidRPr="00D43A24" w14:paraId="4C8C0780" w14:textId="77777777" w:rsidTr="00D43A24">
        <w:trPr>
          <w:trHeight w:val="333"/>
        </w:trPr>
        <w:tc>
          <w:tcPr>
            <w:tcW w:w="450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D92ED45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NOMBRE DEL SERVICIO</w:t>
            </w:r>
          </w:p>
        </w:tc>
        <w:tc>
          <w:tcPr>
            <w:tcW w:w="5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8A567CE" w14:textId="77777777" w:rsidR="00D43A24" w:rsidRPr="00D43A24" w:rsidRDefault="00D43A24" w:rsidP="00D43A2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(M) Los Libertadores - Mapocho</w:t>
            </w:r>
          </w:p>
        </w:tc>
      </w:tr>
      <w:tr w:rsidR="00D43A24" w:rsidRPr="00D43A24" w14:paraId="7C4A49BC" w14:textId="77777777" w:rsidTr="00D43A24">
        <w:trPr>
          <w:trHeight w:val="333"/>
        </w:trPr>
        <w:tc>
          <w:tcPr>
            <w:tcW w:w="450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308A626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INICIO DEL SERVICIO DE IDA</w:t>
            </w:r>
          </w:p>
        </w:tc>
        <w:tc>
          <w:tcPr>
            <w:tcW w:w="5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DDAC1D0" w14:textId="77777777" w:rsidR="00D43A24" w:rsidRPr="00D43A24" w:rsidRDefault="00D43A24" w:rsidP="00D43A2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EIM Los Libertadores</w:t>
            </w:r>
          </w:p>
        </w:tc>
      </w:tr>
      <w:tr w:rsidR="00D43A24" w:rsidRPr="00D43A24" w14:paraId="20E8B9F0" w14:textId="77777777" w:rsidTr="00D43A24">
        <w:trPr>
          <w:trHeight w:val="238"/>
        </w:trPr>
        <w:tc>
          <w:tcPr>
            <w:tcW w:w="450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8FBB732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INICIO DEL SERVICIO DE REGRESO</w:t>
            </w:r>
          </w:p>
        </w:tc>
        <w:tc>
          <w:tcPr>
            <w:tcW w:w="547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BAFC36A" w14:textId="77777777" w:rsidR="00D43A24" w:rsidRPr="00D43A24" w:rsidRDefault="00D43A24" w:rsidP="00D43A2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Bellavista / Patronato</w:t>
            </w:r>
          </w:p>
        </w:tc>
      </w:tr>
      <w:tr w:rsidR="00D43A24" w:rsidRPr="00D43A24" w14:paraId="36AF1A6A" w14:textId="77777777" w:rsidTr="00D43A24">
        <w:trPr>
          <w:trHeight w:val="80"/>
        </w:trPr>
        <w:tc>
          <w:tcPr>
            <w:tcW w:w="9975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9D14B" w14:textId="77777777" w:rsidR="00D43A24" w:rsidRPr="00D43A24" w:rsidRDefault="00D43A24" w:rsidP="00D43A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CL"/>
              </w:rPr>
              <w:t> </w:t>
            </w:r>
          </w:p>
        </w:tc>
      </w:tr>
      <w:tr w:rsidR="00D43A24" w:rsidRPr="00D43A24" w14:paraId="4E074658" w14:textId="77777777" w:rsidTr="00D43A24">
        <w:trPr>
          <w:trHeight w:val="333"/>
        </w:trPr>
        <w:tc>
          <w:tcPr>
            <w:tcW w:w="45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76952B32" w14:textId="77777777" w:rsidR="00D43A24" w:rsidRPr="00D43A24" w:rsidRDefault="00D43A24" w:rsidP="00D43A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CL"/>
              </w:rPr>
              <w:t>TRAZADO IDA</w:t>
            </w:r>
          </w:p>
        </w:tc>
        <w:tc>
          <w:tcPr>
            <w:tcW w:w="54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53A7236F" w14:textId="77777777" w:rsidR="00D43A24" w:rsidRPr="00D43A24" w:rsidRDefault="00D43A24" w:rsidP="00D43A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CL"/>
              </w:rPr>
              <w:t>TRAZADO REGRESO</w:t>
            </w:r>
          </w:p>
        </w:tc>
      </w:tr>
      <w:tr w:rsidR="00D43A24" w:rsidRPr="00D43A24" w14:paraId="3A681303" w14:textId="77777777" w:rsidTr="00D43A24">
        <w:trPr>
          <w:trHeight w:val="333"/>
        </w:trPr>
        <w:tc>
          <w:tcPr>
            <w:tcW w:w="25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082282D3" w14:textId="77777777" w:rsidR="00D43A24" w:rsidRPr="00D43A24" w:rsidRDefault="00D43A24" w:rsidP="00D43A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CL"/>
              </w:rPr>
              <w:t>CALLE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FF"/>
            <w:noWrap/>
            <w:vAlign w:val="bottom"/>
            <w:hideMark/>
          </w:tcPr>
          <w:p w14:paraId="2F019EDD" w14:textId="77777777" w:rsidR="00D43A24" w:rsidRPr="00D43A24" w:rsidRDefault="00D43A24" w:rsidP="00D43A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CL"/>
              </w:rPr>
              <w:t>COMUNA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6C383F54" w14:textId="77777777" w:rsidR="00D43A24" w:rsidRPr="00D43A24" w:rsidRDefault="00D43A24" w:rsidP="00D43A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CL"/>
              </w:rPr>
              <w:t>CALLE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14:paraId="44E25873" w14:textId="77777777" w:rsidR="00D43A24" w:rsidRPr="00D43A24" w:rsidRDefault="00D43A24" w:rsidP="00D43A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CL"/>
              </w:rPr>
              <w:t>COMUNA</w:t>
            </w:r>
          </w:p>
        </w:tc>
      </w:tr>
      <w:tr w:rsidR="00D43A24" w:rsidRPr="00D43A24" w14:paraId="15D7698B" w14:textId="77777777" w:rsidTr="00D43A24">
        <w:trPr>
          <w:trHeight w:val="272"/>
        </w:trPr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2EC2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EIM LOS LIBERTADORES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4AC0E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QUILICURA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97E49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BELLAVISTA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E9142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RECOLETA</w:t>
            </w:r>
          </w:p>
        </w:tc>
      </w:tr>
      <w:tr w:rsidR="00D43A24" w:rsidRPr="00D43A24" w14:paraId="2481C2F5" w14:textId="77777777" w:rsidTr="00D43A24">
        <w:trPr>
          <w:trHeight w:val="257"/>
        </w:trPr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8C7CD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AV. GENERAL SAN MARTIN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15AFD4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QUILICURA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7463D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ARTESANOS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E4D22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INDEPENDENCIA</w:t>
            </w:r>
          </w:p>
        </w:tc>
      </w:tr>
      <w:tr w:rsidR="00D43A24" w:rsidRPr="00D43A24" w14:paraId="0026549D" w14:textId="77777777" w:rsidTr="00D43A24">
        <w:trPr>
          <w:trHeight w:val="257"/>
        </w:trPr>
        <w:tc>
          <w:tcPr>
            <w:tcW w:w="2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0EDEC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AV. INDEPENDENCIA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44410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QUILICURA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3DEAC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GENERAL BORGOÑO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2438D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INDEPENDENCIA</w:t>
            </w:r>
          </w:p>
        </w:tc>
      </w:tr>
      <w:tr w:rsidR="00D43A24" w:rsidRPr="00D43A24" w14:paraId="4E63BB62" w14:textId="77777777" w:rsidTr="00D43A24">
        <w:trPr>
          <w:trHeight w:val="257"/>
        </w:trPr>
        <w:tc>
          <w:tcPr>
            <w:tcW w:w="2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8BD16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AV. INDEPENDENCIA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ADBB8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CONCHALI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C0B32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PRIETO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63FA0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INDEPENDENCIA</w:t>
            </w:r>
          </w:p>
        </w:tc>
      </w:tr>
      <w:tr w:rsidR="00D43A24" w:rsidRPr="00D43A24" w14:paraId="6C7D2726" w14:textId="77777777" w:rsidTr="00D43A24">
        <w:trPr>
          <w:trHeight w:val="257"/>
        </w:trPr>
        <w:tc>
          <w:tcPr>
            <w:tcW w:w="2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88BC5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HEROES DE IQUIQUE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6F75B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CONCHALI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4263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CORONEL AGUSTIN LOPEZ DE ALCAZAR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CBB21F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INDEPENDENCIA</w:t>
            </w:r>
          </w:p>
        </w:tc>
      </w:tr>
      <w:tr w:rsidR="00D43A24" w:rsidRPr="00D43A24" w14:paraId="66B34E95" w14:textId="77777777" w:rsidTr="00D43A24">
        <w:trPr>
          <w:trHeight w:val="257"/>
        </w:trPr>
        <w:tc>
          <w:tcPr>
            <w:tcW w:w="2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3DF7B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JULIO MONTT SALAMANCA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14321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CONCHALI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933D5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RIVERA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F67356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INDEPENDENCIA</w:t>
            </w:r>
          </w:p>
        </w:tc>
      </w:tr>
      <w:tr w:rsidR="00D43A24" w:rsidRPr="00D43A24" w14:paraId="69203B7F" w14:textId="77777777" w:rsidTr="00D43A24">
        <w:trPr>
          <w:trHeight w:val="257"/>
        </w:trPr>
        <w:tc>
          <w:tcPr>
            <w:tcW w:w="2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A87A5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LOS ACACIOS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92836E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CONCHALI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8FF88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AV. FERMIN VIVACETA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FE5CF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INDEPENDENCIA</w:t>
            </w:r>
          </w:p>
        </w:tc>
      </w:tr>
      <w:tr w:rsidR="00D43A24" w:rsidRPr="00D43A24" w14:paraId="3AEE935E" w14:textId="77777777" w:rsidTr="00D43A24">
        <w:trPr>
          <w:trHeight w:val="257"/>
        </w:trPr>
        <w:tc>
          <w:tcPr>
            <w:tcW w:w="2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75660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EL CORTIJO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D94F2F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CONCHALI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F7B4B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LAS ENREDADERAS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9AF15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INDEPENDENCIA</w:t>
            </w:r>
          </w:p>
        </w:tc>
      </w:tr>
      <w:tr w:rsidR="00D43A24" w:rsidRPr="00D43A24" w14:paraId="786B3ADD" w14:textId="77777777" w:rsidTr="00D43A24">
        <w:trPr>
          <w:trHeight w:val="257"/>
        </w:trPr>
        <w:tc>
          <w:tcPr>
            <w:tcW w:w="2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855B6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BARON DE JURAS REALES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1D1BC9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CONCHALI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F9A73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LUIS GALDAMES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522F7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INDEPENDENCIA</w:t>
            </w:r>
          </w:p>
        </w:tc>
      </w:tr>
      <w:tr w:rsidR="00D43A24" w:rsidRPr="00D43A24" w14:paraId="64D5BF75" w14:textId="77777777" w:rsidTr="00D43A24">
        <w:trPr>
          <w:trHeight w:val="257"/>
        </w:trPr>
        <w:tc>
          <w:tcPr>
            <w:tcW w:w="2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E2805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BARON DE JURAS REALES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122BD8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INDEPENDENCIA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8EA1E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CORONEL ALVARADO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AA42E8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INDEPENDENCIA</w:t>
            </w:r>
          </w:p>
        </w:tc>
      </w:tr>
      <w:tr w:rsidR="00D43A24" w:rsidRPr="00D43A24" w14:paraId="2D29773D" w14:textId="77777777" w:rsidTr="00D43A24">
        <w:trPr>
          <w:trHeight w:val="257"/>
        </w:trPr>
        <w:tc>
          <w:tcPr>
            <w:tcW w:w="2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ECB09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LAS ARAUCARIAS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6008CF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INDEPENDENCIA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EE6CF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LAS ARAUCARIAS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9658B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INDEPENDENCIA</w:t>
            </w:r>
          </w:p>
        </w:tc>
      </w:tr>
      <w:tr w:rsidR="00D43A24" w:rsidRPr="00D43A24" w14:paraId="75CF6D83" w14:textId="77777777" w:rsidTr="00D43A24">
        <w:trPr>
          <w:trHeight w:val="257"/>
        </w:trPr>
        <w:tc>
          <w:tcPr>
            <w:tcW w:w="2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02ED0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CORONEL ALVARADO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A09843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INDEPENDENCIA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E0CBF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BARON DE JURAS REALES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BBD07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INDEPENDENCIA</w:t>
            </w:r>
          </w:p>
        </w:tc>
      </w:tr>
      <w:tr w:rsidR="00D43A24" w:rsidRPr="00D43A24" w14:paraId="6476296C" w14:textId="77777777" w:rsidTr="00D43A24">
        <w:trPr>
          <w:trHeight w:val="257"/>
        </w:trPr>
        <w:tc>
          <w:tcPr>
            <w:tcW w:w="2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92EBB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LUIS GALDAMES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728464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INDEPENDENCIA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DBC9B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BARON DE JURAS REALES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95CB3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CONCHALI</w:t>
            </w:r>
          </w:p>
        </w:tc>
      </w:tr>
      <w:tr w:rsidR="00D43A24" w:rsidRPr="00D43A24" w14:paraId="5E22A4B8" w14:textId="77777777" w:rsidTr="00D43A24">
        <w:trPr>
          <w:trHeight w:val="257"/>
        </w:trPr>
        <w:tc>
          <w:tcPr>
            <w:tcW w:w="2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011BE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ALTAMIRANO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D556303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INDEPENDENCIA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464BF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EL CORTIJO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9DA90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CONCHALI</w:t>
            </w:r>
          </w:p>
        </w:tc>
      </w:tr>
      <w:tr w:rsidR="00D43A24" w:rsidRPr="00D43A24" w14:paraId="4F73A22F" w14:textId="77777777" w:rsidTr="00D43A24">
        <w:trPr>
          <w:trHeight w:val="257"/>
        </w:trPr>
        <w:tc>
          <w:tcPr>
            <w:tcW w:w="2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621F3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AV. FERMIN VIVACETA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2151D3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INDEPENDENCIA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CF0E1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LOS ACACIOS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C1D0CA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CONCHALI</w:t>
            </w:r>
          </w:p>
        </w:tc>
      </w:tr>
      <w:tr w:rsidR="00D43A24" w:rsidRPr="00D43A24" w14:paraId="3C5F8F0E" w14:textId="77777777" w:rsidTr="00D43A24">
        <w:trPr>
          <w:trHeight w:val="257"/>
        </w:trPr>
        <w:tc>
          <w:tcPr>
            <w:tcW w:w="2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1C5E2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AV. SANTA MARIA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B13CA8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INDEPENDENCIA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0AC6F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JULIO MONTT SALAMANCA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93E907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CONCHALI</w:t>
            </w:r>
          </w:p>
        </w:tc>
      </w:tr>
      <w:tr w:rsidR="00D43A24" w:rsidRPr="00D43A24" w14:paraId="665AC525" w14:textId="77777777" w:rsidTr="00D43A24">
        <w:trPr>
          <w:trHeight w:val="257"/>
        </w:trPr>
        <w:tc>
          <w:tcPr>
            <w:tcW w:w="2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FD9F0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AV. SANTA MARIA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589B76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RECOLETA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0DE73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AV. AMERICO VESPUCIO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2C0C9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CONCHALI</w:t>
            </w:r>
          </w:p>
        </w:tc>
      </w:tr>
      <w:tr w:rsidR="00D43A24" w:rsidRPr="00D43A24" w14:paraId="28C65CB4" w14:textId="77777777" w:rsidTr="00D43A24">
        <w:trPr>
          <w:trHeight w:val="257"/>
        </w:trPr>
        <w:tc>
          <w:tcPr>
            <w:tcW w:w="2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A0C76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PATRONATO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CCD38D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RECOLETA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C830A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AV. INDEPENDENCIA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C0707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CONCHALI</w:t>
            </w:r>
          </w:p>
        </w:tc>
      </w:tr>
      <w:tr w:rsidR="00D43A24" w:rsidRPr="00D43A24" w14:paraId="3CB2C28E" w14:textId="77777777" w:rsidTr="00D43A24">
        <w:trPr>
          <w:trHeight w:val="257"/>
        </w:trPr>
        <w:tc>
          <w:tcPr>
            <w:tcW w:w="2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F31F7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8CC2FE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18A8D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AV. INDEPENDENCIA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CD1BDD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HUECHURABA</w:t>
            </w:r>
          </w:p>
        </w:tc>
      </w:tr>
      <w:tr w:rsidR="00D43A24" w:rsidRPr="00D43A24" w14:paraId="107BDC57" w14:textId="77777777" w:rsidTr="00D43A24">
        <w:trPr>
          <w:trHeight w:val="257"/>
        </w:trPr>
        <w:tc>
          <w:tcPr>
            <w:tcW w:w="2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E9030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4E49AB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D02DC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AV. AMERICO VESPUCIO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36E50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HUECHURABA</w:t>
            </w:r>
          </w:p>
        </w:tc>
      </w:tr>
      <w:tr w:rsidR="00D43A24" w:rsidRPr="00D43A24" w14:paraId="3F5EF8F5" w14:textId="77777777" w:rsidTr="00D43A24">
        <w:trPr>
          <w:trHeight w:val="257"/>
        </w:trPr>
        <w:tc>
          <w:tcPr>
            <w:tcW w:w="2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B105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540E97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0A7C6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AV. AMERICO VESPUCIO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F12680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QUILICURA</w:t>
            </w:r>
          </w:p>
        </w:tc>
      </w:tr>
      <w:tr w:rsidR="00D43A24" w:rsidRPr="00D43A24" w14:paraId="22DFDDB2" w14:textId="77777777" w:rsidTr="00D43A24">
        <w:trPr>
          <w:trHeight w:val="257"/>
        </w:trPr>
        <w:tc>
          <w:tcPr>
            <w:tcW w:w="2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19D9B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880B8A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 </w:t>
            </w:r>
          </w:p>
        </w:tc>
        <w:tc>
          <w:tcPr>
            <w:tcW w:w="31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F8ADE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EIM LOS LIBERTADORES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F4968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QUILICURA</w:t>
            </w:r>
          </w:p>
        </w:tc>
      </w:tr>
      <w:tr w:rsidR="00D43A24" w:rsidRPr="00D43A24" w14:paraId="39CA05F0" w14:textId="77777777" w:rsidTr="00D43A24">
        <w:trPr>
          <w:trHeight w:val="877"/>
        </w:trPr>
        <w:tc>
          <w:tcPr>
            <w:tcW w:w="2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14:paraId="75CE916D" w14:textId="4313A225" w:rsidR="00D43A24" w:rsidRPr="00D43A24" w:rsidRDefault="00D43A24" w:rsidP="00D43A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CL"/>
              </w:rPr>
              <w:t xml:space="preserve">Trazado cierre </w:t>
            </w:r>
            <w:proofErr w:type="spellStart"/>
            <w:r w:rsidRPr="00D43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CL"/>
              </w:rPr>
              <w:t>eim</w:t>
            </w:r>
            <w:proofErr w:type="spellEnd"/>
            <w:r w:rsidRPr="00D43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CL"/>
              </w:rPr>
              <w:t xml:space="preserve"> </w:t>
            </w:r>
          </w:p>
        </w:tc>
        <w:tc>
          <w:tcPr>
            <w:tcW w:w="20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10ADECB3" w14:textId="31843263" w:rsidR="00D43A24" w:rsidRPr="00D43A24" w:rsidRDefault="00D43A24" w:rsidP="00D43A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CL"/>
              </w:rPr>
              <w:t xml:space="preserve">Los libertadores (laboral 23:00 - </w:t>
            </w:r>
            <w:proofErr w:type="gramStart"/>
            <w:r w:rsidRPr="00D43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CL"/>
              </w:rPr>
              <w:t>06:00 ;</w:t>
            </w:r>
            <w:proofErr w:type="gramEnd"/>
            <w:r w:rsidRPr="00D43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CL"/>
              </w:rPr>
              <w:t xml:space="preserve"> </w:t>
            </w:r>
            <w:proofErr w:type="spellStart"/>
            <w:r w:rsidRPr="00D43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CL"/>
              </w:rPr>
              <w:t>sabado</w:t>
            </w:r>
            <w:proofErr w:type="spellEnd"/>
            <w:r w:rsidRPr="00D43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CL"/>
              </w:rPr>
              <w:t xml:space="preserve"> 23:00 - 06:30 ; domingo 23:00 - 08:00)</w:t>
            </w:r>
          </w:p>
        </w:tc>
        <w:tc>
          <w:tcPr>
            <w:tcW w:w="31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C0C0C0"/>
            <w:vAlign w:val="center"/>
            <w:hideMark/>
          </w:tcPr>
          <w:p w14:paraId="7B5E4A4B" w14:textId="54BC0A1B" w:rsidR="00D43A24" w:rsidRPr="00D43A24" w:rsidRDefault="00D43A24" w:rsidP="00D43A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CL"/>
              </w:rPr>
              <w:t xml:space="preserve">Trazado cierre </w:t>
            </w:r>
            <w:proofErr w:type="spellStart"/>
            <w:r w:rsidRPr="00D43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CL"/>
              </w:rPr>
              <w:t>eim</w:t>
            </w:r>
            <w:proofErr w:type="spellEnd"/>
            <w:r w:rsidRPr="00D43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CL"/>
              </w:rPr>
              <w:t xml:space="preserve"> </w:t>
            </w:r>
          </w:p>
        </w:tc>
        <w:tc>
          <w:tcPr>
            <w:tcW w:w="23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B551315" w14:textId="4588C33E" w:rsidR="00D43A24" w:rsidRPr="00D43A24" w:rsidRDefault="00D43A24" w:rsidP="00D43A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CL"/>
              </w:rPr>
              <w:t xml:space="preserve">Los libertadores (laboral 23:00 - </w:t>
            </w:r>
            <w:proofErr w:type="gramStart"/>
            <w:r w:rsidRPr="00D43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CL"/>
              </w:rPr>
              <w:t>06:00 ;</w:t>
            </w:r>
            <w:proofErr w:type="gramEnd"/>
            <w:r w:rsidRPr="00D43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CL"/>
              </w:rPr>
              <w:t xml:space="preserve"> </w:t>
            </w:r>
            <w:proofErr w:type="spellStart"/>
            <w:r w:rsidRPr="00D43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CL"/>
              </w:rPr>
              <w:t>sabado</w:t>
            </w:r>
            <w:proofErr w:type="spellEnd"/>
            <w:r w:rsidRPr="00D43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CL"/>
              </w:rPr>
              <w:t xml:space="preserve"> 23:00 - 06:30 ; domingo 23:00 - 08:00)</w:t>
            </w:r>
          </w:p>
        </w:tc>
      </w:tr>
      <w:tr w:rsidR="00D43A24" w:rsidRPr="00D43A24" w14:paraId="0E7FEE0C" w14:textId="77777777" w:rsidTr="00D43A24">
        <w:trPr>
          <w:trHeight w:val="257"/>
        </w:trPr>
        <w:tc>
          <w:tcPr>
            <w:tcW w:w="25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1652A507" w14:textId="77777777" w:rsidR="00D43A24" w:rsidRPr="00D43A24" w:rsidRDefault="00D43A24" w:rsidP="00D43A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CL"/>
              </w:rPr>
              <w:t>CALLE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14:paraId="7B91B30A" w14:textId="77777777" w:rsidR="00D43A24" w:rsidRPr="00D43A24" w:rsidRDefault="00D43A24" w:rsidP="00D43A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CL"/>
              </w:rPr>
              <w:t>COMUNA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14:paraId="1F8E7B00" w14:textId="77777777" w:rsidR="00D43A24" w:rsidRPr="00D43A24" w:rsidRDefault="00D43A24" w:rsidP="00D43A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CL"/>
              </w:rPr>
              <w:t>CALLE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FF"/>
            <w:noWrap/>
            <w:vAlign w:val="bottom"/>
            <w:hideMark/>
          </w:tcPr>
          <w:p w14:paraId="381165EC" w14:textId="77777777" w:rsidR="00D43A24" w:rsidRPr="00D43A24" w:rsidRDefault="00D43A24" w:rsidP="00D43A2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es-CL"/>
              </w:rPr>
              <w:t>COMUNA</w:t>
            </w:r>
          </w:p>
        </w:tc>
      </w:tr>
      <w:tr w:rsidR="00D43A24" w:rsidRPr="00D43A24" w14:paraId="44A82D23" w14:textId="77777777" w:rsidTr="00D43A24">
        <w:trPr>
          <w:trHeight w:val="257"/>
        </w:trPr>
        <w:tc>
          <w:tcPr>
            <w:tcW w:w="25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F7A2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AV. INDEPENDENCIA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7E14F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CONCHALI</w:t>
            </w:r>
          </w:p>
        </w:tc>
        <w:tc>
          <w:tcPr>
            <w:tcW w:w="3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B7D47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JULIO MONTT SALAMANCA</w:t>
            </w:r>
          </w:p>
        </w:tc>
        <w:tc>
          <w:tcPr>
            <w:tcW w:w="23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1BDB8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CONCHALI</w:t>
            </w:r>
          </w:p>
        </w:tc>
      </w:tr>
      <w:tr w:rsidR="00D43A24" w:rsidRPr="00D43A24" w14:paraId="1150D208" w14:textId="77777777" w:rsidTr="00D43A24">
        <w:trPr>
          <w:trHeight w:val="257"/>
        </w:trPr>
        <w:tc>
          <w:tcPr>
            <w:tcW w:w="25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863C5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HEROES DE IQUIQUE</w:t>
            </w:r>
          </w:p>
        </w:tc>
        <w:tc>
          <w:tcPr>
            <w:tcW w:w="20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83E0E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CONCHALI</w:t>
            </w:r>
          </w:p>
        </w:tc>
        <w:tc>
          <w:tcPr>
            <w:tcW w:w="3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16F7D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AV. AMERICO VESPUCIO</w:t>
            </w: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ED511" w14:textId="77777777" w:rsidR="00D43A24" w:rsidRPr="00D43A24" w:rsidRDefault="00D43A24" w:rsidP="00D43A24">
            <w:pPr>
              <w:jc w:val="left"/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</w:pPr>
            <w:r w:rsidRPr="00D43A24">
              <w:rPr>
                <w:rFonts w:ascii="Times New Roman" w:eastAsia="Times New Roman" w:hAnsi="Times New Roman" w:cs="Times New Roman"/>
                <w:sz w:val="18"/>
                <w:szCs w:val="18"/>
                <w:lang w:eastAsia="es-CL"/>
              </w:rPr>
              <w:t>CONCHALI</w:t>
            </w:r>
          </w:p>
        </w:tc>
      </w:tr>
    </w:tbl>
    <w:p w14:paraId="5978AD7E" w14:textId="6CEBD2D0" w:rsidR="00D43A24" w:rsidRDefault="00D43A24" w:rsidP="00D43A24">
      <w:pPr>
        <w:jc w:val="center"/>
        <w:rPr>
          <w:rFonts w:cs="Arial"/>
          <w:i/>
          <w:iCs/>
          <w:sz w:val="18"/>
          <w:szCs w:val="20"/>
        </w:rPr>
      </w:pPr>
      <w:r w:rsidRPr="0055188E">
        <w:rPr>
          <w:rFonts w:cs="Arial"/>
          <w:i/>
          <w:iCs/>
          <w:sz w:val="18"/>
          <w:szCs w:val="18"/>
        </w:rPr>
        <w:t xml:space="preserve">Fuente: Elaboración propia con datos PO </w:t>
      </w:r>
      <w:r>
        <w:rPr>
          <w:rFonts w:cs="Arial"/>
          <w:i/>
          <w:iCs/>
          <w:sz w:val="18"/>
          <w:szCs w:val="20"/>
        </w:rPr>
        <w:t>dd-mm</w:t>
      </w:r>
      <w:r w:rsidRPr="0055188E">
        <w:rPr>
          <w:rFonts w:cs="Arial"/>
          <w:i/>
          <w:iCs/>
          <w:sz w:val="18"/>
          <w:szCs w:val="20"/>
        </w:rPr>
        <w:t>-20</w:t>
      </w:r>
      <w:r>
        <w:rPr>
          <w:rFonts w:cs="Arial"/>
          <w:i/>
          <w:iCs/>
          <w:sz w:val="18"/>
          <w:szCs w:val="20"/>
        </w:rPr>
        <w:t>21</w:t>
      </w:r>
    </w:p>
    <w:p w14:paraId="20245016" w14:textId="77777777" w:rsidR="00D43A24" w:rsidRPr="003D06B8" w:rsidRDefault="00D43A24" w:rsidP="003D06B8">
      <w:pPr>
        <w:spacing w:after="120" w:line="264" w:lineRule="auto"/>
        <w:jc w:val="left"/>
        <w:rPr>
          <w:b/>
          <w:bCs/>
          <w:szCs w:val="20"/>
        </w:rPr>
      </w:pPr>
    </w:p>
    <w:p w14:paraId="0B72844B" w14:textId="77777777" w:rsidR="00DD5B5F" w:rsidRDefault="00DD5B5F" w:rsidP="00C73591">
      <w:pPr>
        <w:rPr>
          <w:lang w:val="es-ES"/>
        </w:rPr>
      </w:pPr>
    </w:p>
    <w:p w14:paraId="5F92DC10" w14:textId="1AC4DB4B" w:rsidR="000E79D7" w:rsidRPr="00CB291B" w:rsidRDefault="00D01E6F" w:rsidP="00D01E6F">
      <w:pPr>
        <w:pStyle w:val="Ttulo2"/>
        <w:numPr>
          <w:ilvl w:val="1"/>
          <w:numId w:val="1"/>
        </w:numPr>
        <w:rPr>
          <w:color w:val="auto"/>
        </w:rPr>
      </w:pPr>
      <w:bookmarkStart w:id="13" w:name="_Toc70876045"/>
      <w:r w:rsidRPr="00CB291B">
        <w:rPr>
          <w:color w:val="auto"/>
        </w:rPr>
        <w:lastRenderedPageBreak/>
        <w:t>Característica de la oferta situación actual versus situación propuesta</w:t>
      </w:r>
      <w:bookmarkStart w:id="14" w:name="_Hlk36745590"/>
      <w:bookmarkEnd w:id="13"/>
    </w:p>
    <w:p w14:paraId="20114AAD" w14:textId="7FA9A33B" w:rsidR="005D2E76" w:rsidRDefault="005D2E76" w:rsidP="0055188E">
      <w:pPr>
        <w:pStyle w:val="Ttulo3"/>
        <w:numPr>
          <w:ilvl w:val="2"/>
          <w:numId w:val="1"/>
        </w:numPr>
      </w:pPr>
      <w:bookmarkStart w:id="15" w:name="_Toc70876046"/>
      <w:bookmarkEnd w:id="14"/>
      <w:r w:rsidRPr="00C65B3C">
        <w:t>Distancias y kilómetros comerciales de la propuesta versus situación actual</w:t>
      </w:r>
      <w:bookmarkEnd w:id="15"/>
    </w:p>
    <w:p w14:paraId="49EA3B4F" w14:textId="77777777" w:rsidR="00F049E8" w:rsidRPr="00F049E8" w:rsidRDefault="00F049E8" w:rsidP="00F049E8">
      <w:pPr>
        <w:jc w:val="left"/>
        <w:rPr>
          <w:lang w:val="es-ES"/>
        </w:rPr>
      </w:pPr>
      <w:r w:rsidRPr="00F049E8">
        <w:rPr>
          <w:lang w:val="es-ES"/>
        </w:rPr>
        <w:t>Ítem no aplica para tipo de modificación.</w:t>
      </w:r>
    </w:p>
    <w:p w14:paraId="513235E0" w14:textId="06C6E259" w:rsidR="005776C3" w:rsidRPr="00E605A0" w:rsidRDefault="005D2E76" w:rsidP="00FF5F08">
      <w:pPr>
        <w:pStyle w:val="Ttulo3"/>
        <w:numPr>
          <w:ilvl w:val="2"/>
          <w:numId w:val="1"/>
        </w:numPr>
      </w:pPr>
      <w:bookmarkStart w:id="16" w:name="_Toc70876047"/>
      <w:r w:rsidRPr="00E605A0">
        <w:t>Frecuencia de la propuesta versus situación actual</w:t>
      </w:r>
      <w:bookmarkEnd w:id="16"/>
    </w:p>
    <w:p w14:paraId="48C31C00" w14:textId="77777777" w:rsidR="00F049E8" w:rsidRPr="00F049E8" w:rsidRDefault="00F049E8" w:rsidP="00F049E8">
      <w:pPr>
        <w:jc w:val="left"/>
        <w:rPr>
          <w:lang w:val="es-ES"/>
        </w:rPr>
      </w:pPr>
      <w:r w:rsidRPr="00F049E8">
        <w:rPr>
          <w:lang w:val="es-ES"/>
        </w:rPr>
        <w:t>Ítem no aplica para tipo de modificación.</w:t>
      </w:r>
    </w:p>
    <w:p w14:paraId="014FA7E1" w14:textId="36CD7978" w:rsidR="001A0B91" w:rsidRPr="00E605A0" w:rsidRDefault="001A0B91" w:rsidP="00D222ED">
      <w:pPr>
        <w:pStyle w:val="Ttulo3"/>
        <w:numPr>
          <w:ilvl w:val="2"/>
          <w:numId w:val="1"/>
        </w:numPr>
      </w:pPr>
      <w:bookmarkStart w:id="17" w:name="_Toc70876048"/>
      <w:r w:rsidRPr="00E605A0">
        <w:t>Capacidad propuesta versus situación actual</w:t>
      </w:r>
      <w:bookmarkEnd w:id="17"/>
    </w:p>
    <w:p w14:paraId="0B2C38E5" w14:textId="77777777" w:rsidR="00F049E8" w:rsidRPr="00F049E8" w:rsidRDefault="00F049E8" w:rsidP="00F049E8">
      <w:pPr>
        <w:jc w:val="left"/>
        <w:rPr>
          <w:lang w:val="es-ES"/>
        </w:rPr>
      </w:pPr>
      <w:r w:rsidRPr="00F049E8">
        <w:rPr>
          <w:lang w:val="es-ES"/>
        </w:rPr>
        <w:t>Ítem no aplica para tipo de modificación.</w:t>
      </w:r>
    </w:p>
    <w:p w14:paraId="30314DCA" w14:textId="4BE063F6" w:rsidR="0097549E" w:rsidRPr="00FB5BA1" w:rsidRDefault="0097549E" w:rsidP="00FF5F08">
      <w:pPr>
        <w:pStyle w:val="Ttulo3"/>
        <w:numPr>
          <w:ilvl w:val="2"/>
          <w:numId w:val="1"/>
        </w:numPr>
      </w:pPr>
      <w:bookmarkStart w:id="18" w:name="_Toc70876049"/>
      <w:r w:rsidRPr="00FB5BA1">
        <w:t>Velocidad propuesta versus situación actual</w:t>
      </w:r>
      <w:bookmarkEnd w:id="18"/>
    </w:p>
    <w:p w14:paraId="6FA00A6F" w14:textId="77777777" w:rsidR="00F049E8" w:rsidRPr="00F049E8" w:rsidRDefault="00F049E8" w:rsidP="00F049E8">
      <w:pPr>
        <w:jc w:val="left"/>
        <w:rPr>
          <w:lang w:val="es-ES"/>
        </w:rPr>
      </w:pPr>
      <w:r w:rsidRPr="00F049E8">
        <w:rPr>
          <w:lang w:val="es-ES"/>
        </w:rPr>
        <w:t>Ítem no aplica para tipo de modificación.</w:t>
      </w:r>
    </w:p>
    <w:p w14:paraId="4F814F51" w14:textId="1CD6E078" w:rsidR="0097549E" w:rsidRPr="00FB5BA1" w:rsidRDefault="0097549E" w:rsidP="00D222ED">
      <w:pPr>
        <w:pStyle w:val="Ttulo3"/>
        <w:numPr>
          <w:ilvl w:val="2"/>
          <w:numId w:val="1"/>
        </w:numPr>
      </w:pPr>
      <w:bookmarkStart w:id="19" w:name="_Toc70876050"/>
      <w:r w:rsidRPr="00FB5BA1">
        <w:t>Flota propuesta versus situación actual</w:t>
      </w:r>
      <w:bookmarkEnd w:id="19"/>
    </w:p>
    <w:p w14:paraId="5FBA0E63" w14:textId="7BD2036C" w:rsidR="00050804" w:rsidRPr="003D06B8" w:rsidRDefault="00F049E8" w:rsidP="003D06B8">
      <w:pPr>
        <w:jc w:val="left"/>
        <w:rPr>
          <w:lang w:val="es-ES"/>
        </w:rPr>
      </w:pPr>
      <w:r w:rsidRPr="00F049E8">
        <w:rPr>
          <w:lang w:val="es-ES"/>
        </w:rPr>
        <w:t>Ítem no aplica para tipo de modificación.</w:t>
      </w:r>
    </w:p>
    <w:p w14:paraId="346C02DF" w14:textId="721C652D" w:rsidR="009D7D31" w:rsidRPr="00F35BD9" w:rsidRDefault="003D3113" w:rsidP="00D222ED">
      <w:pPr>
        <w:pStyle w:val="Ttulo1"/>
        <w:numPr>
          <w:ilvl w:val="0"/>
          <w:numId w:val="1"/>
        </w:numPr>
      </w:pPr>
      <w:bookmarkStart w:id="20" w:name="_Toc70876051"/>
      <w:r w:rsidRPr="00F35BD9">
        <w:t>Antecedentes detallados de la situación actual</w:t>
      </w:r>
      <w:bookmarkEnd w:id="20"/>
    </w:p>
    <w:p w14:paraId="2EB6E1B4" w14:textId="1088257D" w:rsidR="00F35BD9" w:rsidRPr="00F35BD9" w:rsidRDefault="006E57B7" w:rsidP="0041039F">
      <w:pPr>
        <w:pStyle w:val="Ttulo2"/>
        <w:numPr>
          <w:ilvl w:val="1"/>
          <w:numId w:val="1"/>
        </w:numPr>
      </w:pPr>
      <w:bookmarkStart w:id="21" w:name="_Toc70876052"/>
      <w:r w:rsidRPr="00D222ED">
        <w:t>Indicadores</w:t>
      </w:r>
      <w:r w:rsidRPr="00147740">
        <w:t xml:space="preserve"> </w:t>
      </w:r>
      <w:r w:rsidR="005C7913" w:rsidRPr="0041039F">
        <w:t>ICF</w:t>
      </w:r>
      <w:r w:rsidR="005C7913" w:rsidRPr="00147740">
        <w:t xml:space="preserve"> e</w:t>
      </w:r>
      <w:r w:rsidR="002600B5" w:rsidRPr="00147740">
        <w:t xml:space="preserve"> ICR</w:t>
      </w:r>
      <w:bookmarkEnd w:id="21"/>
    </w:p>
    <w:p w14:paraId="7B12E164" w14:textId="0CD9F9E6" w:rsidR="00F049E8" w:rsidRPr="00F049E8" w:rsidRDefault="00F049E8" w:rsidP="00F049E8">
      <w:pPr>
        <w:jc w:val="left"/>
        <w:rPr>
          <w:lang w:val="es-ES"/>
        </w:rPr>
      </w:pPr>
      <w:r w:rsidRPr="00F049E8">
        <w:rPr>
          <w:lang w:val="es-ES"/>
        </w:rPr>
        <w:t>Ítem no aplica para tipo de modificación.</w:t>
      </w:r>
    </w:p>
    <w:p w14:paraId="4C5150DD" w14:textId="1CE8E26C" w:rsidR="00407406" w:rsidRDefault="00B514C6" w:rsidP="00407406">
      <w:pPr>
        <w:pStyle w:val="Ttulo2"/>
        <w:numPr>
          <w:ilvl w:val="1"/>
          <w:numId w:val="1"/>
        </w:numPr>
      </w:pPr>
      <w:bookmarkStart w:id="22" w:name="_Toc70876053"/>
      <w:r w:rsidRPr="00F35BD9">
        <w:t xml:space="preserve">Niveles de </w:t>
      </w:r>
      <w:r w:rsidRPr="00D222ED">
        <w:t>evasión</w:t>
      </w:r>
      <w:r w:rsidRPr="00F35BD9">
        <w:t xml:space="preserve"> de los servicios</w:t>
      </w:r>
      <w:bookmarkEnd w:id="22"/>
    </w:p>
    <w:p w14:paraId="09AD8497" w14:textId="46305B2B" w:rsidR="00FF5F08" w:rsidRPr="0055188E" w:rsidRDefault="00407406" w:rsidP="00FF5F08">
      <w:pPr>
        <w:rPr>
          <w:lang w:val="es-ES"/>
        </w:rPr>
      </w:pPr>
      <w:r w:rsidRPr="00FB5BA1">
        <w:rPr>
          <w:lang w:val="es-ES"/>
        </w:rPr>
        <w:t xml:space="preserve">En la tabla </w:t>
      </w:r>
      <w:r w:rsidR="0051009E">
        <w:rPr>
          <w:lang w:val="es-ES"/>
        </w:rPr>
        <w:t>7</w:t>
      </w:r>
      <w:r w:rsidRPr="00FB5BA1">
        <w:rPr>
          <w:lang w:val="es-ES"/>
        </w:rPr>
        <w:t xml:space="preserve">, se ven reflejado los porcentajes de </w:t>
      </w:r>
      <w:r w:rsidR="009718B9" w:rsidRPr="00FB5BA1">
        <w:rPr>
          <w:lang w:val="es-ES"/>
        </w:rPr>
        <w:t>e</w:t>
      </w:r>
      <w:r w:rsidRPr="00FB5BA1">
        <w:rPr>
          <w:lang w:val="es-ES"/>
        </w:rPr>
        <w:t xml:space="preserve">vasión durante los meses de </w:t>
      </w:r>
      <w:r w:rsidR="00FB5BA1" w:rsidRPr="00FB5BA1">
        <w:rPr>
          <w:lang w:val="es-ES"/>
        </w:rPr>
        <w:t>agosto, octubre y noviembre del 202</w:t>
      </w:r>
      <w:r w:rsidR="0099788D">
        <w:rPr>
          <w:lang w:val="es-ES"/>
        </w:rPr>
        <w:t>0</w:t>
      </w:r>
      <w:r w:rsidR="00050804" w:rsidRPr="00FB5BA1">
        <w:rPr>
          <w:rFonts w:cs="Arial"/>
          <w:sz w:val="18"/>
          <w:lang w:val="es-ES"/>
        </w:rPr>
        <w:t>.</w:t>
      </w:r>
    </w:p>
    <w:p w14:paraId="0714FA06" w14:textId="3CE8CF06" w:rsidR="003238EB" w:rsidRPr="00497CFC" w:rsidRDefault="003238EB" w:rsidP="003238EB">
      <w:pPr>
        <w:pStyle w:val="Descripcin"/>
      </w:pPr>
      <w:bookmarkStart w:id="23" w:name="_Toc70876079"/>
      <w:r w:rsidRPr="00497CFC">
        <w:t xml:space="preserve">Tabla </w:t>
      </w:r>
      <w:r w:rsidR="00AE489A">
        <w:fldChar w:fldCharType="begin"/>
      </w:r>
      <w:r w:rsidR="00AE489A">
        <w:instrText xml:space="preserve"> SEQ Tabla \* ARABIC </w:instrText>
      </w:r>
      <w:r w:rsidR="00AE489A">
        <w:fldChar w:fldCharType="separate"/>
      </w:r>
      <w:r w:rsidR="00D43A24">
        <w:rPr>
          <w:noProof/>
        </w:rPr>
        <w:t>2</w:t>
      </w:r>
      <w:r w:rsidR="00AE489A">
        <w:rPr>
          <w:noProof/>
        </w:rPr>
        <w:fldChar w:fldCharType="end"/>
      </w:r>
      <w:r w:rsidRPr="00497CFC">
        <w:t xml:space="preserve">. </w:t>
      </w:r>
      <w:r>
        <w:t>Porcentaje de evasión actual a nivel de servicio-sentido-periodo</w:t>
      </w:r>
      <w:bookmarkEnd w:id="23"/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6"/>
        <w:gridCol w:w="856"/>
        <w:gridCol w:w="1034"/>
        <w:gridCol w:w="397"/>
        <w:gridCol w:w="397"/>
        <w:gridCol w:w="397"/>
        <w:gridCol w:w="588"/>
        <w:gridCol w:w="588"/>
        <w:gridCol w:w="588"/>
        <w:gridCol w:w="588"/>
        <w:gridCol w:w="588"/>
        <w:gridCol w:w="588"/>
        <w:gridCol w:w="588"/>
        <w:gridCol w:w="397"/>
        <w:gridCol w:w="397"/>
      </w:tblGrid>
      <w:tr w:rsidR="0089054F" w:rsidRPr="0089054F" w14:paraId="179925F7" w14:textId="77777777" w:rsidTr="00592AFA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24BB5A2" w14:textId="6CDD2259" w:rsidR="0089054F" w:rsidRPr="0089054F" w:rsidRDefault="0089054F" w:rsidP="0089054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Servicio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D83EC2E" w14:textId="764188BD" w:rsidR="0089054F" w:rsidRPr="0089054F" w:rsidRDefault="0089054F" w:rsidP="0089054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Servicio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90882F2" w14:textId="4B80E154" w:rsidR="0089054F" w:rsidRPr="0089054F" w:rsidRDefault="0089054F" w:rsidP="0089054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Promedio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14:paraId="46943669" w14:textId="083A22BE" w:rsidR="0089054F" w:rsidRPr="0089054F" w:rsidRDefault="0089054F" w:rsidP="0089054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0"/>
              </w:rPr>
              <w:t>PRENOC1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14:paraId="3EF83256" w14:textId="5389D79D" w:rsidR="0089054F" w:rsidRPr="0089054F" w:rsidRDefault="0089054F" w:rsidP="0089054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0"/>
              </w:rPr>
              <w:t>NOC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14:paraId="52AFDF10" w14:textId="209FFD4D" w:rsidR="0089054F" w:rsidRPr="0089054F" w:rsidRDefault="0089054F" w:rsidP="0089054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0"/>
              </w:rPr>
              <w:t>TNOC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14:paraId="400D5024" w14:textId="0C4C6557" w:rsidR="0089054F" w:rsidRPr="0089054F" w:rsidRDefault="0089054F" w:rsidP="0089054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0"/>
              </w:rPr>
              <w:t>PMA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14:paraId="59C83B0F" w14:textId="2CD36685" w:rsidR="0089054F" w:rsidRPr="0089054F" w:rsidRDefault="0089054F" w:rsidP="0089054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0"/>
              </w:rPr>
              <w:t>TPMA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14:paraId="718EA150" w14:textId="3195B279" w:rsidR="0089054F" w:rsidRPr="0089054F" w:rsidRDefault="0089054F" w:rsidP="0089054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0"/>
              </w:rPr>
              <w:t>FPMA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14:paraId="07CF655D" w14:textId="4CF253B1" w:rsidR="0089054F" w:rsidRPr="0089054F" w:rsidRDefault="0089054F" w:rsidP="0089054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0"/>
              </w:rPr>
              <w:t>PMD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14:paraId="3A705875" w14:textId="0D38F820" w:rsidR="0089054F" w:rsidRPr="0089054F" w:rsidRDefault="0089054F" w:rsidP="0089054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0"/>
              </w:rPr>
              <w:t>FPTA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14:paraId="02FE58C6" w14:textId="0562CC3B" w:rsidR="0089054F" w:rsidRPr="0089054F" w:rsidRDefault="0089054F" w:rsidP="0089054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0"/>
              </w:rPr>
              <w:t>PTA1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14:paraId="72A0565B" w14:textId="00E14A86" w:rsidR="0089054F" w:rsidRPr="0089054F" w:rsidRDefault="0089054F" w:rsidP="0089054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0"/>
              </w:rPr>
              <w:t>PTA2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14:paraId="0C1DC445" w14:textId="0CAC83AB" w:rsidR="0089054F" w:rsidRPr="0089054F" w:rsidRDefault="0089054F" w:rsidP="0089054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0"/>
              </w:rPr>
              <w:t>TPTA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bottom"/>
            <w:hideMark/>
          </w:tcPr>
          <w:p w14:paraId="6CFF4223" w14:textId="34554F39" w:rsidR="0089054F" w:rsidRPr="0089054F" w:rsidRDefault="0089054F" w:rsidP="0089054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es-CL"/>
              </w:rPr>
            </w:pPr>
            <w:r>
              <w:rPr>
                <w:rFonts w:ascii="Calibri" w:hAnsi="Calibri" w:cs="Calibri"/>
                <w:b/>
                <w:bCs/>
                <w:color w:val="000000"/>
                <w:szCs w:val="20"/>
              </w:rPr>
              <w:t>PRENOC2</w:t>
            </w:r>
          </w:p>
        </w:tc>
      </w:tr>
      <w:tr w:rsidR="0089054F" w:rsidRPr="0089054F" w14:paraId="1C9C422C" w14:textId="77777777" w:rsidTr="0089054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3A3FA76F" w14:textId="668580B7" w:rsidR="0089054F" w:rsidRPr="0089054F" w:rsidRDefault="0089054F" w:rsidP="0089054F">
            <w:pPr>
              <w:jc w:val="center"/>
              <w:rPr>
                <w:rFonts w:ascii="Calibri" w:eastAsia="Times New Roman" w:hAnsi="Calibri" w:cs="Calibri"/>
                <w:color w:val="FFFFFF"/>
                <w:sz w:val="18"/>
                <w:szCs w:val="18"/>
                <w:lang w:eastAsia="es-CL"/>
              </w:rPr>
            </w:pPr>
            <w:r w:rsidRPr="0089054F">
              <w:rPr>
                <w:rFonts w:ascii="Calibri" w:hAnsi="Calibri" w:cs="Calibri"/>
                <w:color w:val="FFFFFF"/>
                <w:sz w:val="18"/>
                <w:szCs w:val="18"/>
              </w:rPr>
              <w:t>B04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7072EE2" w14:textId="30D7186D" w:rsidR="0089054F" w:rsidRPr="0089054F" w:rsidRDefault="0089054F" w:rsidP="0089054F">
            <w:pPr>
              <w:jc w:val="left"/>
              <w:rPr>
                <w:rFonts w:ascii="Calibri" w:hAnsi="Calibri" w:cs="Calibri"/>
                <w:color w:val="FFFFFF"/>
                <w:sz w:val="18"/>
                <w:szCs w:val="18"/>
              </w:rPr>
            </w:pPr>
            <w:r w:rsidRPr="0089054F">
              <w:rPr>
                <w:rFonts w:ascii="Calibri" w:hAnsi="Calibri" w:cs="Calibri"/>
                <w:color w:val="FFFFFF"/>
                <w:sz w:val="18"/>
                <w:szCs w:val="18"/>
              </w:rPr>
              <w:t>IDA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E5A9C" w14:textId="7F12B0F8" w:rsidR="0089054F" w:rsidRPr="0089054F" w:rsidRDefault="0089054F" w:rsidP="0089054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89054F">
              <w:rPr>
                <w:rFonts w:ascii="Calibri" w:hAnsi="Calibri" w:cs="Calibri"/>
                <w:color w:val="000000"/>
                <w:sz w:val="18"/>
                <w:szCs w:val="18"/>
              </w:rPr>
              <w:t>34,5%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6E997" w14:textId="4F0A344A" w:rsidR="0089054F" w:rsidRPr="0089054F" w:rsidRDefault="0089054F" w:rsidP="0089054F">
            <w:pPr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89054F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C144F" w14:textId="636034B2" w:rsidR="0089054F" w:rsidRPr="0089054F" w:rsidRDefault="0089054F" w:rsidP="0089054F">
            <w:pPr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89054F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3D4FF" w14:textId="3406D217" w:rsidR="0089054F" w:rsidRPr="0089054F" w:rsidRDefault="0089054F" w:rsidP="0089054F">
            <w:pPr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89054F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EFA3F" w14:textId="6A53DD5A" w:rsidR="0089054F" w:rsidRPr="0089054F" w:rsidRDefault="0089054F" w:rsidP="0089054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89054F">
              <w:rPr>
                <w:rFonts w:ascii="Calibri" w:hAnsi="Calibri" w:cs="Calibri"/>
                <w:color w:val="000000"/>
                <w:sz w:val="18"/>
                <w:szCs w:val="18"/>
              </w:rPr>
              <w:t>28,9%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34B42" w14:textId="2A85A23F" w:rsidR="0089054F" w:rsidRPr="0089054F" w:rsidRDefault="0089054F" w:rsidP="0089054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89054F">
              <w:rPr>
                <w:rFonts w:ascii="Calibri" w:hAnsi="Calibri" w:cs="Calibri"/>
                <w:color w:val="000000"/>
                <w:sz w:val="18"/>
                <w:szCs w:val="18"/>
              </w:rPr>
              <w:t>35,7%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B0403" w14:textId="28BE5C86" w:rsidR="0089054F" w:rsidRPr="0089054F" w:rsidRDefault="0089054F" w:rsidP="0089054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89054F">
              <w:rPr>
                <w:rFonts w:ascii="Calibri" w:hAnsi="Calibri" w:cs="Calibri"/>
                <w:color w:val="000000"/>
                <w:sz w:val="18"/>
                <w:szCs w:val="18"/>
              </w:rPr>
              <w:t>35,7%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5A32F" w14:textId="00EADEBD" w:rsidR="0089054F" w:rsidRPr="0089054F" w:rsidRDefault="0089054F" w:rsidP="0089054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89054F">
              <w:rPr>
                <w:rFonts w:ascii="Calibri" w:hAnsi="Calibri" w:cs="Calibri"/>
                <w:color w:val="000000"/>
                <w:sz w:val="18"/>
                <w:szCs w:val="18"/>
              </w:rPr>
              <w:t>35,7%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20F79" w14:textId="5111820B" w:rsidR="0089054F" w:rsidRPr="0089054F" w:rsidRDefault="0089054F" w:rsidP="0089054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89054F">
              <w:rPr>
                <w:rFonts w:ascii="Calibri" w:hAnsi="Calibri" w:cs="Calibri"/>
                <w:color w:val="000000"/>
                <w:sz w:val="18"/>
                <w:szCs w:val="18"/>
              </w:rPr>
              <w:t>35,7%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88726" w14:textId="2640CCB8" w:rsidR="0089054F" w:rsidRPr="0089054F" w:rsidRDefault="0089054F" w:rsidP="0089054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89054F">
              <w:rPr>
                <w:rFonts w:ascii="Calibri" w:hAnsi="Calibri" w:cs="Calibri"/>
                <w:color w:val="000000"/>
                <w:sz w:val="18"/>
                <w:szCs w:val="18"/>
              </w:rPr>
              <w:t>41,7%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58FC0" w14:textId="0B82DCF3" w:rsidR="0089054F" w:rsidRPr="0089054F" w:rsidRDefault="0089054F" w:rsidP="0089054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89054F">
              <w:rPr>
                <w:rFonts w:ascii="Calibri" w:hAnsi="Calibri" w:cs="Calibri"/>
                <w:color w:val="000000"/>
                <w:sz w:val="18"/>
                <w:szCs w:val="18"/>
              </w:rPr>
              <w:t>41,7%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89583" w14:textId="10BC1FD0" w:rsidR="0089054F" w:rsidRPr="0089054F" w:rsidRDefault="0089054F" w:rsidP="0089054F">
            <w:pPr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89054F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C977C" w14:textId="27A96909" w:rsidR="0089054F" w:rsidRPr="0089054F" w:rsidRDefault="0089054F" w:rsidP="0089054F">
            <w:pPr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89054F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89054F" w:rsidRPr="0089054F" w14:paraId="2F8DE2D9" w14:textId="77777777" w:rsidTr="0089054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31A34875" w14:textId="1593BB88" w:rsidR="0089054F" w:rsidRPr="0089054F" w:rsidRDefault="0089054F" w:rsidP="0089054F">
            <w:pPr>
              <w:jc w:val="center"/>
              <w:rPr>
                <w:rFonts w:ascii="Calibri" w:eastAsia="Times New Roman" w:hAnsi="Calibri" w:cs="Calibri"/>
                <w:color w:val="FFFFFF"/>
                <w:sz w:val="18"/>
                <w:szCs w:val="18"/>
                <w:lang w:eastAsia="es-CL"/>
              </w:rPr>
            </w:pPr>
            <w:r w:rsidRPr="0089054F">
              <w:rPr>
                <w:rFonts w:ascii="Calibri" w:hAnsi="Calibri" w:cs="Calibri"/>
                <w:color w:val="FFFFFF"/>
                <w:sz w:val="18"/>
                <w:szCs w:val="18"/>
              </w:rPr>
              <w:t>B04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01F8C5D" w14:textId="77FF7775" w:rsidR="0089054F" w:rsidRPr="0089054F" w:rsidRDefault="0089054F" w:rsidP="0089054F">
            <w:pPr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89054F">
              <w:rPr>
                <w:rFonts w:ascii="Calibri" w:hAnsi="Calibri" w:cs="Calibri"/>
                <w:color w:val="FFFFFF"/>
                <w:sz w:val="18"/>
                <w:szCs w:val="18"/>
              </w:rPr>
              <w:t>REGRESO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8C026" w14:textId="780F0ED8" w:rsidR="0089054F" w:rsidRPr="0089054F" w:rsidRDefault="0089054F" w:rsidP="0089054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89054F">
              <w:rPr>
                <w:rFonts w:ascii="Calibri" w:hAnsi="Calibri" w:cs="Calibri"/>
                <w:color w:val="000000"/>
                <w:sz w:val="18"/>
                <w:szCs w:val="18"/>
              </w:rPr>
              <w:t>30,1%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04F04" w14:textId="0B028D8C" w:rsidR="0089054F" w:rsidRPr="0089054F" w:rsidRDefault="0089054F" w:rsidP="0089054F">
            <w:pPr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89054F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424CB" w14:textId="2F6929BF" w:rsidR="0089054F" w:rsidRPr="0089054F" w:rsidRDefault="0089054F" w:rsidP="0089054F">
            <w:pPr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89054F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45F81" w14:textId="1018E09D" w:rsidR="0089054F" w:rsidRPr="0089054F" w:rsidRDefault="0089054F" w:rsidP="0089054F">
            <w:pPr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89054F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0B6F3" w14:textId="7B17CAE0" w:rsidR="0089054F" w:rsidRPr="0089054F" w:rsidRDefault="0089054F" w:rsidP="0089054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89054F">
              <w:rPr>
                <w:rFonts w:ascii="Calibri" w:hAnsi="Calibri" w:cs="Calibri"/>
                <w:color w:val="000000"/>
                <w:sz w:val="18"/>
                <w:szCs w:val="18"/>
              </w:rPr>
              <w:t>25,5%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74F03" w14:textId="50D08199" w:rsidR="0089054F" w:rsidRPr="0089054F" w:rsidRDefault="0089054F" w:rsidP="0089054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89054F">
              <w:rPr>
                <w:rFonts w:ascii="Calibri" w:hAnsi="Calibri" w:cs="Calibri"/>
                <w:color w:val="000000"/>
                <w:sz w:val="18"/>
                <w:szCs w:val="18"/>
              </w:rPr>
              <w:t>30,0%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EEB8D" w14:textId="6919EF16" w:rsidR="0089054F" w:rsidRPr="0089054F" w:rsidRDefault="0089054F" w:rsidP="0089054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89054F">
              <w:rPr>
                <w:rFonts w:ascii="Calibri" w:hAnsi="Calibri" w:cs="Calibri"/>
                <w:color w:val="000000"/>
                <w:sz w:val="18"/>
                <w:szCs w:val="18"/>
              </w:rPr>
              <w:t>30,0%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F424F" w14:textId="523AEAD5" w:rsidR="0089054F" w:rsidRPr="0089054F" w:rsidRDefault="0089054F" w:rsidP="0089054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89054F">
              <w:rPr>
                <w:rFonts w:ascii="Calibri" w:hAnsi="Calibri" w:cs="Calibri"/>
                <w:color w:val="000000"/>
                <w:sz w:val="18"/>
                <w:szCs w:val="18"/>
              </w:rPr>
              <w:t>30,0%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FB27A" w14:textId="477D3FC7" w:rsidR="0089054F" w:rsidRPr="0089054F" w:rsidRDefault="0089054F" w:rsidP="0089054F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89054F">
              <w:rPr>
                <w:rFonts w:ascii="Calibri" w:hAnsi="Calibri" w:cs="Calibri"/>
                <w:color w:val="000000"/>
                <w:sz w:val="18"/>
                <w:szCs w:val="18"/>
              </w:rPr>
              <w:t>30,0%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EF418" w14:textId="6B2463CD" w:rsidR="0089054F" w:rsidRPr="0089054F" w:rsidRDefault="0089054F" w:rsidP="0089054F">
            <w:pPr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89054F">
              <w:rPr>
                <w:rFonts w:ascii="Calibri" w:hAnsi="Calibri" w:cs="Calibri"/>
                <w:color w:val="000000"/>
                <w:sz w:val="18"/>
                <w:szCs w:val="18"/>
              </w:rPr>
              <w:t>34,5%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72DA3" w14:textId="513DAECE" w:rsidR="0089054F" w:rsidRPr="0089054F" w:rsidRDefault="0089054F" w:rsidP="0089054F">
            <w:pPr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89054F">
              <w:rPr>
                <w:rFonts w:ascii="Calibri" w:hAnsi="Calibri" w:cs="Calibri"/>
                <w:color w:val="000000"/>
                <w:sz w:val="18"/>
                <w:szCs w:val="18"/>
              </w:rPr>
              <w:t>34,5%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E95CB" w14:textId="1AB5461C" w:rsidR="0089054F" w:rsidRPr="0089054F" w:rsidRDefault="0089054F" w:rsidP="0089054F">
            <w:pPr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89054F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53C7B" w14:textId="7CB87166" w:rsidR="0089054F" w:rsidRPr="0089054F" w:rsidRDefault="0089054F" w:rsidP="0089054F">
            <w:pPr>
              <w:jc w:val="lef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CL"/>
              </w:rPr>
            </w:pPr>
            <w:r w:rsidRPr="0089054F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</w:tbl>
    <w:p w14:paraId="7F74A859" w14:textId="77777777" w:rsidR="00592AFA" w:rsidRDefault="00592AFA" w:rsidP="003238EB">
      <w:pPr>
        <w:jc w:val="center"/>
        <w:rPr>
          <w:rFonts w:ascii="Arial" w:hAnsi="Arial" w:cs="Arial"/>
          <w:sz w:val="18"/>
          <w:szCs w:val="20"/>
        </w:rPr>
      </w:pPr>
    </w:p>
    <w:p w14:paraId="6AAE2851" w14:textId="42DA4F34" w:rsidR="00684259" w:rsidRPr="003238EB" w:rsidRDefault="003238EB" w:rsidP="003D06B8">
      <w:pPr>
        <w:jc w:val="center"/>
        <w:rPr>
          <w:rFonts w:cs="Arial"/>
          <w:i/>
          <w:iCs/>
          <w:sz w:val="18"/>
          <w:lang w:val="es-ES"/>
        </w:rPr>
      </w:pPr>
      <w:r w:rsidRPr="00F35BD9">
        <w:rPr>
          <w:rFonts w:ascii="Arial" w:hAnsi="Arial" w:cs="Arial"/>
          <w:sz w:val="18"/>
          <w:szCs w:val="20"/>
        </w:rPr>
        <w:t xml:space="preserve"> </w:t>
      </w:r>
      <w:r w:rsidRPr="0041039F">
        <w:rPr>
          <w:rFonts w:cs="Arial"/>
          <w:i/>
          <w:iCs/>
          <w:sz w:val="18"/>
          <w:szCs w:val="20"/>
        </w:rPr>
        <w:t xml:space="preserve">Fuente: </w:t>
      </w:r>
      <w:r w:rsidRPr="00225058">
        <w:rPr>
          <w:rFonts w:cs="Arial"/>
          <w:i/>
          <w:iCs/>
          <w:sz w:val="18"/>
          <w:szCs w:val="20"/>
        </w:rPr>
        <w:t>Elaboración propia con datos</w:t>
      </w:r>
      <w:r w:rsidR="009718B9" w:rsidRPr="00225058">
        <w:rPr>
          <w:rFonts w:cs="Arial"/>
          <w:i/>
          <w:iCs/>
          <w:sz w:val="18"/>
          <w:lang w:val="es-ES"/>
        </w:rPr>
        <w:t xml:space="preserve"> </w:t>
      </w:r>
      <w:r w:rsidR="0099788D">
        <w:rPr>
          <w:rFonts w:cs="Arial"/>
          <w:i/>
          <w:iCs/>
          <w:sz w:val="18"/>
          <w:lang w:val="es-ES"/>
        </w:rPr>
        <w:t>agosto, octubre y noviembre 2020</w:t>
      </w:r>
    </w:p>
    <w:p w14:paraId="17B47A56" w14:textId="63160A68" w:rsidR="009B5A68" w:rsidRPr="0099788D" w:rsidRDefault="00B514C6" w:rsidP="00D222ED">
      <w:pPr>
        <w:pStyle w:val="Ttulo2"/>
        <w:numPr>
          <w:ilvl w:val="1"/>
          <w:numId w:val="1"/>
        </w:numPr>
      </w:pPr>
      <w:bookmarkStart w:id="24" w:name="_Toc70876054"/>
      <w:r w:rsidRPr="0099788D">
        <w:t>Perfiles de Carga</w:t>
      </w:r>
      <w:bookmarkEnd w:id="24"/>
      <w:r w:rsidR="00935764" w:rsidRPr="0099788D">
        <w:t xml:space="preserve"> </w:t>
      </w:r>
    </w:p>
    <w:p w14:paraId="6A8A5739" w14:textId="4C1D593A" w:rsidR="00C12536" w:rsidRPr="003D06B8" w:rsidRDefault="00F049E8" w:rsidP="003D06B8">
      <w:pPr>
        <w:jc w:val="left"/>
        <w:rPr>
          <w:lang w:val="es-ES"/>
        </w:rPr>
      </w:pPr>
      <w:r w:rsidRPr="00F049E8">
        <w:rPr>
          <w:lang w:val="es-ES"/>
        </w:rPr>
        <w:t>Ítem no aplica para tipo de modificación.</w:t>
      </w:r>
    </w:p>
    <w:p w14:paraId="67406734" w14:textId="5A81E834" w:rsidR="00407406" w:rsidRDefault="009C79C6" w:rsidP="0055188E">
      <w:pPr>
        <w:pStyle w:val="Ttulo2"/>
        <w:numPr>
          <w:ilvl w:val="1"/>
          <w:numId w:val="1"/>
        </w:numPr>
      </w:pPr>
      <w:bookmarkStart w:id="25" w:name="_Toc70876055"/>
      <w:r w:rsidRPr="00D80FE0">
        <w:t>Aforos de tasas de ocupación</w:t>
      </w:r>
      <w:bookmarkEnd w:id="25"/>
    </w:p>
    <w:p w14:paraId="44B5FB7E" w14:textId="1CF4F005" w:rsidR="00F049E8" w:rsidRPr="003D06B8" w:rsidRDefault="00F049E8" w:rsidP="003D06B8">
      <w:pPr>
        <w:jc w:val="left"/>
        <w:rPr>
          <w:lang w:val="es-ES"/>
        </w:rPr>
      </w:pPr>
      <w:r w:rsidRPr="00F049E8">
        <w:rPr>
          <w:lang w:val="es-ES"/>
        </w:rPr>
        <w:t>Ítem no aplica para tipo de modificación.</w:t>
      </w:r>
    </w:p>
    <w:p w14:paraId="018FE2AD" w14:textId="0772E991" w:rsidR="00CF551B" w:rsidRPr="000F797D" w:rsidRDefault="00B514C6" w:rsidP="00D222ED">
      <w:pPr>
        <w:pStyle w:val="Ttulo2"/>
        <w:numPr>
          <w:ilvl w:val="1"/>
          <w:numId w:val="1"/>
        </w:numPr>
      </w:pPr>
      <w:bookmarkStart w:id="26" w:name="_Toc70876056"/>
      <w:r w:rsidRPr="000F797D">
        <w:t>Análisis de trasbordos</w:t>
      </w:r>
      <w:bookmarkEnd w:id="26"/>
    </w:p>
    <w:p w14:paraId="04BC9B89" w14:textId="57A549F3" w:rsidR="000D7601" w:rsidRPr="00684259" w:rsidRDefault="00592AFA" w:rsidP="00592AFA">
      <w:pPr>
        <w:jc w:val="left"/>
        <w:rPr>
          <w:lang w:val="es-ES"/>
        </w:rPr>
      </w:pPr>
      <w:bookmarkStart w:id="27" w:name="_Hlk34731012"/>
      <w:r>
        <w:rPr>
          <w:lang w:val="es-ES"/>
        </w:rPr>
        <w:t>Ítem no aplica para</w:t>
      </w:r>
      <w:r w:rsidR="00F049E8">
        <w:rPr>
          <w:lang w:val="es-ES"/>
        </w:rPr>
        <w:t xml:space="preserve"> tipo de </w:t>
      </w:r>
      <w:r>
        <w:rPr>
          <w:lang w:val="es-ES"/>
        </w:rPr>
        <w:t>modificación.</w:t>
      </w:r>
    </w:p>
    <w:p w14:paraId="6787E33C" w14:textId="7E32EEF0" w:rsidR="00C11496" w:rsidRDefault="00C11496" w:rsidP="00D222ED">
      <w:pPr>
        <w:pStyle w:val="Ttulo2"/>
        <w:numPr>
          <w:ilvl w:val="1"/>
          <w:numId w:val="1"/>
        </w:numPr>
      </w:pPr>
      <w:bookmarkStart w:id="28" w:name="_Toc70876057"/>
      <w:bookmarkEnd w:id="27"/>
      <w:r w:rsidRPr="00D222ED">
        <w:t>Reclamos</w:t>
      </w:r>
      <w:bookmarkEnd w:id="28"/>
    </w:p>
    <w:p w14:paraId="3F0479DF" w14:textId="220C1AE0" w:rsidR="00762A07" w:rsidRDefault="00E378E9" w:rsidP="00D222ED">
      <w:r>
        <w:t>Los</w:t>
      </w:r>
      <w:r w:rsidR="00E51158">
        <w:t xml:space="preserve"> reclamos </w:t>
      </w:r>
      <w:r>
        <w:t xml:space="preserve">resumidos son de los </w:t>
      </w:r>
      <w:r w:rsidR="00E51158">
        <w:t>periodos de estudio</w:t>
      </w:r>
      <w:r w:rsidR="00037614">
        <w:t xml:space="preserve"> </w:t>
      </w:r>
      <w:r w:rsidR="0051009E" w:rsidRPr="00FB5BA1">
        <w:rPr>
          <w:lang w:val="es-ES"/>
        </w:rPr>
        <w:t>meses de agosto, octubre y noviembre del 202</w:t>
      </w:r>
      <w:r w:rsidR="006F3E3D">
        <w:rPr>
          <w:lang w:val="es-ES"/>
        </w:rPr>
        <w:t>0</w:t>
      </w:r>
      <w:r w:rsidR="00E51158" w:rsidRPr="008143CF">
        <w:rPr>
          <w:sz w:val="22"/>
          <w:szCs w:val="28"/>
        </w:rPr>
        <w:t xml:space="preserve">, </w:t>
      </w:r>
      <w:r w:rsidR="00E51158">
        <w:t xml:space="preserve">los que se detallan en la tabla </w:t>
      </w:r>
      <w:r w:rsidR="003D06B8">
        <w:t>2</w:t>
      </w:r>
      <w:r w:rsidR="00E51158" w:rsidRPr="00E51158">
        <w:t>.</w:t>
      </w:r>
    </w:p>
    <w:p w14:paraId="2C90CEFF" w14:textId="011E9429" w:rsidR="00020469" w:rsidRPr="00020469" w:rsidRDefault="003D06B8" w:rsidP="003D06B8">
      <w:pPr>
        <w:pStyle w:val="Descripcin"/>
      </w:pPr>
      <w:bookmarkStart w:id="29" w:name="_Toc70876080"/>
      <w:r w:rsidRPr="00497CFC">
        <w:lastRenderedPageBreak/>
        <w:t xml:space="preserve">Tabla </w:t>
      </w:r>
      <w:r w:rsidR="00AE489A">
        <w:fldChar w:fldCharType="begin"/>
      </w:r>
      <w:r w:rsidR="00AE489A">
        <w:instrText xml:space="preserve"> SEQ Tabla \* ARABIC </w:instrText>
      </w:r>
      <w:r w:rsidR="00AE489A">
        <w:fldChar w:fldCharType="separate"/>
      </w:r>
      <w:r w:rsidR="00D43A24">
        <w:rPr>
          <w:noProof/>
        </w:rPr>
        <w:t>3</w:t>
      </w:r>
      <w:r w:rsidR="00AE489A">
        <w:rPr>
          <w:noProof/>
        </w:rPr>
        <w:fldChar w:fldCharType="end"/>
      </w:r>
      <w:r w:rsidRPr="00497CFC">
        <w:t xml:space="preserve">. </w:t>
      </w:r>
      <w:r w:rsidRPr="00D222ED">
        <w:t>Reclamos</w:t>
      </w:r>
      <w:r w:rsidRPr="00020469">
        <w:t xml:space="preserve"> último trimestre 20</w:t>
      </w:r>
      <w:r>
        <w:t>20</w:t>
      </w:r>
      <w:bookmarkEnd w:id="29"/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9"/>
        <w:gridCol w:w="754"/>
        <w:gridCol w:w="852"/>
        <w:gridCol w:w="1132"/>
        <w:gridCol w:w="1341"/>
      </w:tblGrid>
      <w:tr w:rsidR="003D06B8" w:rsidRPr="00592AFA" w14:paraId="08AFBE5A" w14:textId="77777777" w:rsidTr="00684259">
        <w:trPr>
          <w:trHeight w:val="19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53F1C61C" w14:textId="17B8D5E7" w:rsidR="003D06B8" w:rsidRPr="00592AFA" w:rsidRDefault="003D06B8" w:rsidP="003D06B8">
            <w:pPr>
              <w:jc w:val="left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es-CL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Tipo de Reclamo Servicio B04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7D4A0F96" w14:textId="01F79B43" w:rsidR="003D06B8" w:rsidRPr="00592AFA" w:rsidRDefault="003D06B8" w:rsidP="003D06B8">
            <w:pPr>
              <w:jc w:val="left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es-CL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agosto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1D44F185" w14:textId="52B02471" w:rsidR="003D06B8" w:rsidRPr="00592AFA" w:rsidRDefault="003D06B8" w:rsidP="003D06B8">
            <w:pPr>
              <w:jc w:val="left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es-CL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octubre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78F230E3" w14:textId="33BC0690" w:rsidR="003D06B8" w:rsidRPr="00592AFA" w:rsidRDefault="003D06B8" w:rsidP="003D06B8">
            <w:pPr>
              <w:jc w:val="left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es-CL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noviembre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7E4A6FCB" w14:textId="78625F17" w:rsidR="003D06B8" w:rsidRPr="00592AFA" w:rsidRDefault="003D06B8" w:rsidP="003D06B8">
            <w:pPr>
              <w:jc w:val="left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es-CL"/>
              </w:rPr>
            </w:pPr>
            <w:proofErr w:type="gram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Total</w:t>
            </w:r>
            <w:proofErr w:type="gram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 xml:space="preserve"> general</w:t>
            </w:r>
          </w:p>
        </w:tc>
      </w:tr>
      <w:tr w:rsidR="003D06B8" w:rsidRPr="00592AFA" w14:paraId="18215FA6" w14:textId="77777777" w:rsidTr="00D43A24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6430F" w14:textId="68DFCFD4" w:rsidR="003D06B8" w:rsidRPr="00592AFA" w:rsidRDefault="003D06B8" w:rsidP="003D06B8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Choques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7716A" w14:textId="20017D9C" w:rsidR="003D06B8" w:rsidRPr="00592AFA" w:rsidRDefault="003D06B8" w:rsidP="003D06B8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6B69D" w14:textId="529C49D1" w:rsidR="003D06B8" w:rsidRPr="00592AFA" w:rsidRDefault="003D06B8" w:rsidP="003D06B8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88D55" w14:textId="3F5D136D" w:rsidR="003D06B8" w:rsidRPr="00592AFA" w:rsidRDefault="003D06B8" w:rsidP="003D06B8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2F016" w14:textId="6CBE6483" w:rsidR="003D06B8" w:rsidRPr="00592AFA" w:rsidRDefault="003D06B8" w:rsidP="003D06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C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</w:tr>
      <w:tr w:rsidR="003D06B8" w:rsidRPr="00592AFA" w14:paraId="6C18CE47" w14:textId="77777777" w:rsidTr="00D43A24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F2D1C" w14:textId="5BBAB8CD" w:rsidR="003D06B8" w:rsidRPr="00592AFA" w:rsidRDefault="003D06B8" w:rsidP="003D06B8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Comportamiento y Manejo del Conductor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5261CB" w14:textId="1B97D361" w:rsidR="003D06B8" w:rsidRPr="00592AFA" w:rsidRDefault="003D06B8" w:rsidP="003D06B8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E5B53" w14:textId="3068ED31" w:rsidR="003D06B8" w:rsidRPr="00592AFA" w:rsidRDefault="003D06B8" w:rsidP="003D06B8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249EE" w14:textId="3BEE74D4" w:rsidR="003D06B8" w:rsidRPr="00592AFA" w:rsidRDefault="003D06B8" w:rsidP="003D06B8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B13F1" w14:textId="413DEB83" w:rsidR="003D06B8" w:rsidRPr="00592AFA" w:rsidRDefault="003D06B8" w:rsidP="003D06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C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</w:t>
            </w:r>
          </w:p>
        </w:tc>
      </w:tr>
      <w:tr w:rsidR="003D06B8" w:rsidRPr="00592AFA" w14:paraId="5119762C" w14:textId="77777777" w:rsidTr="00D43A24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E6FCF" w14:textId="0ED80DA9" w:rsidR="003D06B8" w:rsidRPr="00592AFA" w:rsidRDefault="003D06B8" w:rsidP="003D06B8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Frecuencia del servicio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40EF9" w14:textId="7973DBCD" w:rsidR="003D06B8" w:rsidRPr="00592AFA" w:rsidRDefault="003D06B8" w:rsidP="003D06B8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BF37D5" w14:textId="3FA5991D" w:rsidR="003D06B8" w:rsidRPr="00592AFA" w:rsidRDefault="003D06B8" w:rsidP="003D06B8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DA3E6" w14:textId="601C7B68" w:rsidR="003D06B8" w:rsidRPr="00592AFA" w:rsidRDefault="003D06B8" w:rsidP="003D06B8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566E6" w14:textId="724926F6" w:rsidR="003D06B8" w:rsidRPr="00592AFA" w:rsidRDefault="003D06B8" w:rsidP="003D06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C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</w:tr>
      <w:tr w:rsidR="003D06B8" w:rsidRPr="00592AFA" w14:paraId="3152DAF9" w14:textId="77777777" w:rsidTr="00D43A24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7501F" w14:textId="77CA65F5" w:rsidR="003D06B8" w:rsidRPr="00592AFA" w:rsidRDefault="003D06B8" w:rsidP="003D06B8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 se detiene en paradas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29A2CE" w14:textId="32610FA8" w:rsidR="003D06B8" w:rsidRPr="00592AFA" w:rsidRDefault="003D06B8" w:rsidP="003D06B8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57A81A" w14:textId="0460CF3B" w:rsidR="003D06B8" w:rsidRPr="00592AFA" w:rsidRDefault="003D06B8" w:rsidP="003D06B8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8E389" w14:textId="7E06C8CE" w:rsidR="003D06B8" w:rsidRPr="00592AFA" w:rsidRDefault="003D06B8" w:rsidP="003D06B8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s-C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DBC70" w14:textId="296F83D4" w:rsidR="003D06B8" w:rsidRPr="00592AFA" w:rsidRDefault="003D06B8" w:rsidP="003D06B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CL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3D06B8" w:rsidRPr="00592AFA" w14:paraId="50FB8501" w14:textId="77777777" w:rsidTr="0051009E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74478" w14:textId="3016A705" w:rsidR="003D06B8" w:rsidRPr="00592AFA" w:rsidRDefault="003D06B8" w:rsidP="003D06B8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CL"/>
              </w:rPr>
            </w:pPr>
            <w:proofErr w:type="gramStart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  <w:proofErr w:type="gramEnd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general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A8A67" w14:textId="07371A56" w:rsidR="003D06B8" w:rsidRPr="00592AFA" w:rsidRDefault="003D06B8" w:rsidP="003D06B8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C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C9751" w14:textId="001036CB" w:rsidR="003D06B8" w:rsidRPr="00592AFA" w:rsidRDefault="003D06B8" w:rsidP="003D06B8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C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5C8AE" w14:textId="2E9BC943" w:rsidR="003D06B8" w:rsidRPr="00592AFA" w:rsidRDefault="003D06B8" w:rsidP="003D06B8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C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09547" w14:textId="6874F00A" w:rsidR="003D06B8" w:rsidRPr="00592AFA" w:rsidRDefault="003D06B8" w:rsidP="003D06B8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C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</w:tr>
      <w:tr w:rsidR="00592AFA" w:rsidRPr="00592AFA" w14:paraId="19E0EC1B" w14:textId="77777777" w:rsidTr="00684259">
        <w:trPr>
          <w:trHeight w:val="178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6C333" w14:textId="77777777" w:rsidR="00592AFA" w:rsidRPr="00592AFA" w:rsidRDefault="00592AFA" w:rsidP="00592AFA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B6DDE" w14:textId="77777777" w:rsidR="00592AFA" w:rsidRPr="00592AFA" w:rsidRDefault="00592AFA" w:rsidP="00592AFA">
            <w:pPr>
              <w:jc w:val="left"/>
              <w:rPr>
                <w:rFonts w:ascii="Times New Roman" w:eastAsia="Times New Roman" w:hAnsi="Times New Roman" w:cs="Times New Roman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2BE89" w14:textId="77777777" w:rsidR="00592AFA" w:rsidRPr="00592AFA" w:rsidRDefault="00592AFA" w:rsidP="00592AFA">
            <w:pPr>
              <w:jc w:val="left"/>
              <w:rPr>
                <w:rFonts w:ascii="Times New Roman" w:eastAsia="Times New Roman" w:hAnsi="Times New Roman" w:cs="Times New Roman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43BED" w14:textId="77777777" w:rsidR="00592AFA" w:rsidRPr="00592AFA" w:rsidRDefault="00592AFA" w:rsidP="00592AFA">
            <w:pPr>
              <w:jc w:val="left"/>
              <w:rPr>
                <w:rFonts w:ascii="Times New Roman" w:eastAsia="Times New Roman" w:hAnsi="Times New Roman" w:cs="Times New Roman"/>
                <w:szCs w:val="20"/>
                <w:lang w:eastAsia="es-C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BC8BD" w14:textId="77777777" w:rsidR="00592AFA" w:rsidRPr="00592AFA" w:rsidRDefault="00592AFA" w:rsidP="00592AFA">
            <w:pPr>
              <w:jc w:val="left"/>
              <w:rPr>
                <w:rFonts w:ascii="Times New Roman" w:eastAsia="Times New Roman" w:hAnsi="Times New Roman" w:cs="Times New Roman"/>
                <w:szCs w:val="20"/>
                <w:lang w:eastAsia="es-CL"/>
              </w:rPr>
            </w:pPr>
          </w:p>
        </w:tc>
      </w:tr>
    </w:tbl>
    <w:p w14:paraId="2607E832" w14:textId="39128538" w:rsidR="00857FE9" w:rsidRDefault="00857FE9" w:rsidP="00857FE9">
      <w:pPr>
        <w:jc w:val="center"/>
        <w:rPr>
          <w:rFonts w:cs="Arial"/>
          <w:i/>
          <w:iCs/>
          <w:sz w:val="18"/>
        </w:rPr>
      </w:pPr>
      <w:r w:rsidRPr="00A938E8">
        <w:rPr>
          <w:rFonts w:cs="Arial"/>
          <w:i/>
          <w:iCs/>
          <w:sz w:val="18"/>
        </w:rPr>
        <w:t>Fuente: Elaboración propia con datos del DTPM y Sistema Reclamos Empresa</w:t>
      </w:r>
    </w:p>
    <w:p w14:paraId="168D7F4D" w14:textId="77777777" w:rsidR="006F3E3D" w:rsidRPr="00A938E8" w:rsidRDefault="006F3E3D" w:rsidP="00857FE9">
      <w:pPr>
        <w:jc w:val="center"/>
        <w:rPr>
          <w:rFonts w:cs="Arial"/>
          <w:i/>
          <w:iCs/>
          <w:sz w:val="18"/>
        </w:rPr>
      </w:pPr>
    </w:p>
    <w:p w14:paraId="636B33A9" w14:textId="4F1C51FF" w:rsidR="006F3E3D" w:rsidRPr="006F3E3D" w:rsidRDefault="00C11496" w:rsidP="006F3E3D">
      <w:pPr>
        <w:pStyle w:val="Ttulo2"/>
        <w:numPr>
          <w:ilvl w:val="1"/>
          <w:numId w:val="1"/>
        </w:numPr>
      </w:pPr>
      <w:bookmarkStart w:id="30" w:name="_Toc70876058"/>
      <w:r w:rsidRPr="000F797D">
        <w:t>R</w:t>
      </w:r>
      <w:r w:rsidR="00B514C6" w:rsidRPr="000F797D">
        <w:t>equerimientos municipalidad y juntas de vecinos</w:t>
      </w:r>
      <w:bookmarkEnd w:id="30"/>
      <w:r w:rsidR="00935764" w:rsidRPr="000F797D">
        <w:t xml:space="preserve"> </w:t>
      </w:r>
    </w:p>
    <w:p w14:paraId="594D0BB6" w14:textId="7BA8C382" w:rsidR="006F3E3D" w:rsidRDefault="00375AF8" w:rsidP="00D222ED">
      <w:pPr>
        <w:rPr>
          <w:lang w:val="es-ES"/>
        </w:rPr>
      </w:pPr>
      <w:r w:rsidRPr="00F35BD9">
        <w:rPr>
          <w:lang w:val="es-ES"/>
        </w:rPr>
        <w:t>No existen requerimientos municipales ni de juntas de vecinos para la modificación.</w:t>
      </w:r>
    </w:p>
    <w:p w14:paraId="43AD4BFD" w14:textId="3D54BB5D" w:rsidR="006F3E3D" w:rsidRPr="006F3E3D" w:rsidRDefault="00B514C6" w:rsidP="006F3E3D">
      <w:pPr>
        <w:pStyle w:val="Ttulo2"/>
        <w:numPr>
          <w:ilvl w:val="1"/>
          <w:numId w:val="1"/>
        </w:numPr>
      </w:pPr>
      <w:bookmarkStart w:id="31" w:name="_Toc70876059"/>
      <w:r w:rsidRPr="00F35BD9">
        <w:t>Transacciones por tipo de día</w:t>
      </w:r>
      <w:r w:rsidR="008D4274" w:rsidRPr="00F35BD9">
        <w:t xml:space="preserve"> </w:t>
      </w:r>
      <w:r w:rsidRPr="00F35BD9">
        <w:t>(DLN</w:t>
      </w:r>
      <w:r w:rsidR="004D2054" w:rsidRPr="00F35BD9">
        <w:t xml:space="preserve">, </w:t>
      </w:r>
      <w:r w:rsidR="004D2054" w:rsidRPr="00D222ED">
        <w:t>SAB</w:t>
      </w:r>
      <w:r w:rsidR="004D2054" w:rsidRPr="00F35BD9">
        <w:t>, DOM</w:t>
      </w:r>
      <w:r w:rsidRPr="00F35BD9">
        <w:t>)</w:t>
      </w:r>
      <w:bookmarkEnd w:id="31"/>
    </w:p>
    <w:p w14:paraId="493565ED" w14:textId="77777777" w:rsidR="00F049E8" w:rsidRPr="00F049E8" w:rsidRDefault="00F049E8" w:rsidP="00F049E8">
      <w:pPr>
        <w:jc w:val="left"/>
        <w:rPr>
          <w:lang w:val="es-ES"/>
        </w:rPr>
      </w:pPr>
      <w:r w:rsidRPr="00F049E8">
        <w:rPr>
          <w:lang w:val="es-ES"/>
        </w:rPr>
        <w:t>Ítem no aplica para tipo de modificación.</w:t>
      </w:r>
    </w:p>
    <w:p w14:paraId="2CB86C05" w14:textId="11E21106" w:rsidR="003D3113" w:rsidRPr="000F797D" w:rsidRDefault="003D3113" w:rsidP="00D222ED">
      <w:pPr>
        <w:pStyle w:val="Ttulo1"/>
        <w:numPr>
          <w:ilvl w:val="0"/>
          <w:numId w:val="1"/>
        </w:numPr>
      </w:pPr>
      <w:bookmarkStart w:id="32" w:name="_Toc426487565"/>
      <w:bookmarkStart w:id="33" w:name="_Toc426487590"/>
      <w:bookmarkStart w:id="34" w:name="_Toc426487894"/>
      <w:bookmarkStart w:id="35" w:name="_Toc70876060"/>
      <w:r w:rsidRPr="000F797D">
        <w:t>Antecedentes detallados de la situación con propuesta</w:t>
      </w:r>
      <w:bookmarkEnd w:id="32"/>
      <w:bookmarkEnd w:id="33"/>
      <w:bookmarkEnd w:id="34"/>
      <w:bookmarkEnd w:id="35"/>
    </w:p>
    <w:p w14:paraId="3A14CE17" w14:textId="7EBFA58F" w:rsidR="00375AF8" w:rsidRPr="00225058" w:rsidRDefault="003912DD" w:rsidP="00D222ED">
      <w:pPr>
        <w:pStyle w:val="Ttulo2"/>
        <w:numPr>
          <w:ilvl w:val="1"/>
          <w:numId w:val="1"/>
        </w:numPr>
      </w:pPr>
      <w:bookmarkStart w:id="36" w:name="_Toc473735733"/>
      <w:bookmarkStart w:id="37" w:name="_Toc473735734"/>
      <w:bookmarkStart w:id="38" w:name="_Toc70876061"/>
      <w:bookmarkEnd w:id="36"/>
      <w:bookmarkEnd w:id="37"/>
      <w:r w:rsidRPr="00225058">
        <w:t xml:space="preserve">Identificación de las </w:t>
      </w:r>
      <w:bookmarkStart w:id="39" w:name="_Toc473735745"/>
      <w:bookmarkStart w:id="40" w:name="_Toc473735746"/>
      <w:bookmarkStart w:id="41" w:name="_Toc473735747"/>
      <w:bookmarkStart w:id="42" w:name="_Toc473735856"/>
      <w:bookmarkStart w:id="43" w:name="_Toc473737572"/>
      <w:bookmarkEnd w:id="39"/>
      <w:bookmarkEnd w:id="40"/>
      <w:bookmarkEnd w:id="41"/>
      <w:bookmarkEnd w:id="42"/>
      <w:r w:rsidR="00375AF8" w:rsidRPr="00225058">
        <w:t>Identificación de las paradas y/o zonas pagas modificadas</w:t>
      </w:r>
      <w:bookmarkEnd w:id="38"/>
      <w:bookmarkEnd w:id="43"/>
    </w:p>
    <w:p w14:paraId="4B330CC4" w14:textId="121BDA00" w:rsidR="00375AF8" w:rsidRPr="000F543A" w:rsidRDefault="00375AF8" w:rsidP="00D222ED">
      <w:pPr>
        <w:pStyle w:val="Ttulo3"/>
        <w:numPr>
          <w:ilvl w:val="2"/>
          <w:numId w:val="1"/>
        </w:numPr>
      </w:pPr>
      <w:bookmarkStart w:id="44" w:name="_Toc473735736"/>
      <w:bookmarkStart w:id="45" w:name="_Toc473735737"/>
      <w:bookmarkStart w:id="46" w:name="_Toc473737573"/>
      <w:bookmarkStart w:id="47" w:name="_Toc70876062"/>
      <w:bookmarkEnd w:id="44"/>
      <w:bookmarkEnd w:id="45"/>
      <w:r w:rsidRPr="000F543A">
        <w:t>Paradas nuevas en el sistema</w:t>
      </w:r>
      <w:bookmarkEnd w:id="46"/>
      <w:bookmarkEnd w:id="47"/>
    </w:p>
    <w:p w14:paraId="10D4FA34" w14:textId="14614E50" w:rsidR="006F3E3D" w:rsidRPr="003D06B8" w:rsidRDefault="00F049E8" w:rsidP="00F41AA4">
      <w:pPr>
        <w:jc w:val="left"/>
        <w:rPr>
          <w:lang w:val="es-ES"/>
        </w:rPr>
      </w:pPr>
      <w:bookmarkStart w:id="48" w:name="_Hlk34730335"/>
      <w:r w:rsidRPr="00F049E8">
        <w:rPr>
          <w:lang w:val="es-ES"/>
        </w:rPr>
        <w:t>Ítem no aplica para tipo de modificación.</w:t>
      </w:r>
    </w:p>
    <w:p w14:paraId="6BDD0366" w14:textId="001460EA" w:rsidR="00375AF8" w:rsidRDefault="00375AF8" w:rsidP="00D222ED">
      <w:pPr>
        <w:pStyle w:val="Ttulo3"/>
        <w:numPr>
          <w:ilvl w:val="2"/>
          <w:numId w:val="1"/>
        </w:numPr>
      </w:pPr>
      <w:bookmarkStart w:id="49" w:name="_Toc473737574"/>
      <w:bookmarkStart w:id="50" w:name="_Toc70876063"/>
      <w:bookmarkEnd w:id="48"/>
      <w:r w:rsidRPr="00F35BD9">
        <w:t>Paradas</w:t>
      </w:r>
      <w:r w:rsidR="003B088E">
        <w:t xml:space="preserve"> vigentes</w:t>
      </w:r>
      <w:r w:rsidRPr="00F35BD9">
        <w:t xml:space="preserve"> afectadas por </w:t>
      </w:r>
      <w:r w:rsidRPr="00D222ED">
        <w:t>eliminación</w:t>
      </w:r>
      <w:r w:rsidRPr="00F35BD9">
        <w:t xml:space="preserve"> y/o inclusión de servicios, cambios de nombre, horario de operación, modificación de letrero de cortesía Y/o destino de servicios</w:t>
      </w:r>
      <w:bookmarkEnd w:id="49"/>
      <w:bookmarkEnd w:id="50"/>
    </w:p>
    <w:p w14:paraId="23EBF040" w14:textId="3A323AB4" w:rsidR="003D06B8" w:rsidRDefault="003D06B8" w:rsidP="003D06B8">
      <w:bookmarkStart w:id="51" w:name="_Toc473735742"/>
      <w:bookmarkStart w:id="52" w:name="_Toc473735743"/>
      <w:bookmarkStart w:id="53" w:name="_Toc473737577"/>
      <w:bookmarkEnd w:id="51"/>
      <w:bookmarkEnd w:id="52"/>
      <w:r>
        <w:t>Para el tipo de modificación se solicita cambiar el punto de medición para el indicador de cumplimiento de regularidad según puntualidad en ruta, de la PB186 a PB834</w:t>
      </w:r>
    </w:p>
    <w:p w14:paraId="2D6C9AF2" w14:textId="36B85847" w:rsidR="003D06B8" w:rsidRPr="00AB3DC1" w:rsidRDefault="003D06B8" w:rsidP="003D06B8">
      <w:pPr>
        <w:pStyle w:val="Descripcin"/>
        <w:ind w:left="574"/>
        <w:rPr>
          <w:lang w:val="es-ES"/>
        </w:rPr>
      </w:pPr>
      <w:bookmarkStart w:id="54" w:name="_Toc52713544"/>
      <w:bookmarkStart w:id="55" w:name="_Toc70876081"/>
      <w:r w:rsidRPr="00020469">
        <w:rPr>
          <w:lang w:val="es-ES"/>
        </w:rPr>
        <w:t xml:space="preserve">Tabla </w:t>
      </w:r>
      <w:r w:rsidRPr="00020469">
        <w:rPr>
          <w:lang w:val="es-ES"/>
        </w:rPr>
        <w:fldChar w:fldCharType="begin"/>
      </w:r>
      <w:r w:rsidRPr="00020469">
        <w:rPr>
          <w:lang w:val="es-ES"/>
        </w:rPr>
        <w:instrText xml:space="preserve"> SEQ Tabla \* ARABIC </w:instrText>
      </w:r>
      <w:r w:rsidRPr="00020469">
        <w:rPr>
          <w:lang w:val="es-ES"/>
        </w:rPr>
        <w:fldChar w:fldCharType="separate"/>
      </w:r>
      <w:r w:rsidR="00D43A24">
        <w:rPr>
          <w:noProof/>
          <w:lang w:val="es-ES"/>
        </w:rPr>
        <w:t>4</w:t>
      </w:r>
      <w:r w:rsidRPr="00020469">
        <w:rPr>
          <w:lang w:val="es-ES"/>
        </w:rPr>
        <w:fldChar w:fldCharType="end"/>
      </w:r>
      <w:r w:rsidRPr="00020469">
        <w:rPr>
          <w:lang w:val="es-ES"/>
        </w:rPr>
        <w:t xml:space="preserve">. </w:t>
      </w:r>
      <w:r w:rsidRPr="00D33A81">
        <w:rPr>
          <w:lang w:val="es-ES"/>
        </w:rPr>
        <w:t>Parada Modificada por inclusión, eliminación, o cambio de nombre, horario o letrero de cortesía de servicio</w:t>
      </w:r>
      <w:bookmarkEnd w:id="54"/>
      <w:bookmarkEnd w:id="55"/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6"/>
        <w:gridCol w:w="1612"/>
        <w:gridCol w:w="943"/>
        <w:gridCol w:w="819"/>
        <w:gridCol w:w="1660"/>
        <w:gridCol w:w="1511"/>
        <w:gridCol w:w="1615"/>
      </w:tblGrid>
      <w:tr w:rsidR="003D06B8" w:rsidRPr="009D319F" w14:paraId="2384E09E" w14:textId="77777777" w:rsidTr="00D43A24">
        <w:trPr>
          <w:trHeight w:val="10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3A810BA2" w14:textId="77777777" w:rsidR="003D06B8" w:rsidRPr="009D319F" w:rsidRDefault="003D06B8" w:rsidP="00D43A24">
            <w:pPr>
              <w:jc w:val="center"/>
              <w:rPr>
                <w:rFonts w:ascii="Arial" w:eastAsia="Times New Roman" w:hAnsi="Arial" w:cs="Arial"/>
                <w:color w:val="FFFFFF"/>
                <w:szCs w:val="20"/>
                <w:lang w:eastAsia="es-CL"/>
              </w:rPr>
            </w:pPr>
            <w:r w:rsidRPr="009D319F">
              <w:rPr>
                <w:rFonts w:ascii="Arial" w:eastAsia="Times New Roman" w:hAnsi="Arial" w:cs="Arial"/>
                <w:color w:val="FFFFFF"/>
                <w:szCs w:val="20"/>
                <w:lang w:eastAsia="es-CL"/>
              </w:rPr>
              <w:t>Código Usuario Parada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03A817E7" w14:textId="77777777" w:rsidR="003D06B8" w:rsidRPr="009D319F" w:rsidRDefault="003D06B8" w:rsidP="00D43A24">
            <w:pPr>
              <w:jc w:val="center"/>
              <w:rPr>
                <w:rFonts w:ascii="Arial" w:eastAsia="Times New Roman" w:hAnsi="Arial" w:cs="Arial"/>
                <w:color w:val="FFFFFF"/>
                <w:szCs w:val="20"/>
                <w:lang w:eastAsia="es-CL"/>
              </w:rPr>
            </w:pPr>
            <w:r w:rsidRPr="009D319F">
              <w:rPr>
                <w:rFonts w:ascii="Arial" w:eastAsia="Times New Roman" w:hAnsi="Arial" w:cs="Arial"/>
                <w:color w:val="FFFFFF"/>
                <w:szCs w:val="20"/>
                <w:lang w:eastAsia="es-CL"/>
              </w:rPr>
              <w:t xml:space="preserve">Tipo de Modificación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62A9A86C" w14:textId="77777777" w:rsidR="003D06B8" w:rsidRPr="009D319F" w:rsidRDefault="003D06B8" w:rsidP="00D43A24">
            <w:pPr>
              <w:jc w:val="center"/>
              <w:rPr>
                <w:rFonts w:ascii="Arial" w:eastAsia="Times New Roman" w:hAnsi="Arial" w:cs="Arial"/>
                <w:color w:val="FFFFFF"/>
                <w:szCs w:val="20"/>
                <w:lang w:eastAsia="es-CL"/>
              </w:rPr>
            </w:pPr>
            <w:r w:rsidRPr="009D319F">
              <w:rPr>
                <w:rFonts w:ascii="Arial" w:eastAsia="Times New Roman" w:hAnsi="Arial" w:cs="Arial"/>
                <w:color w:val="FFFFFF"/>
                <w:szCs w:val="20"/>
                <w:lang w:eastAsia="es-CL"/>
              </w:rPr>
              <w:t>Servicio TS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21AF1738" w14:textId="77777777" w:rsidR="003D06B8" w:rsidRPr="009D319F" w:rsidRDefault="003D06B8" w:rsidP="00D43A24">
            <w:pPr>
              <w:jc w:val="center"/>
              <w:rPr>
                <w:rFonts w:ascii="Arial" w:eastAsia="Times New Roman" w:hAnsi="Arial" w:cs="Arial"/>
                <w:color w:val="FFFFFF"/>
                <w:szCs w:val="20"/>
                <w:lang w:eastAsia="es-CL"/>
              </w:rPr>
            </w:pPr>
            <w:r w:rsidRPr="009D319F">
              <w:rPr>
                <w:rFonts w:ascii="Arial" w:eastAsia="Times New Roman" w:hAnsi="Arial" w:cs="Arial"/>
                <w:color w:val="FFFFFF"/>
                <w:szCs w:val="20"/>
                <w:lang w:eastAsia="es-CL"/>
              </w:rPr>
              <w:t>Sentido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551A8CF8" w14:textId="77777777" w:rsidR="003D06B8" w:rsidRPr="009D319F" w:rsidRDefault="003D06B8" w:rsidP="00D43A24">
            <w:pPr>
              <w:jc w:val="center"/>
              <w:rPr>
                <w:rFonts w:ascii="Arial" w:eastAsia="Times New Roman" w:hAnsi="Arial" w:cs="Arial"/>
                <w:color w:val="FFFFFF"/>
                <w:szCs w:val="20"/>
                <w:lang w:eastAsia="es-CL"/>
              </w:rPr>
            </w:pPr>
            <w:r w:rsidRPr="009D319F">
              <w:rPr>
                <w:rFonts w:ascii="Arial" w:eastAsia="Times New Roman" w:hAnsi="Arial" w:cs="Arial"/>
                <w:color w:val="FFFFFF"/>
                <w:szCs w:val="20"/>
                <w:lang w:eastAsia="es-CL"/>
              </w:rPr>
              <w:t>Es Zona Paga/Zona Paga Mixta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769EE6D3" w14:textId="77777777" w:rsidR="003D06B8" w:rsidRPr="009D319F" w:rsidRDefault="003D06B8" w:rsidP="00D43A24">
            <w:pPr>
              <w:jc w:val="center"/>
              <w:rPr>
                <w:rFonts w:ascii="Arial" w:eastAsia="Times New Roman" w:hAnsi="Arial" w:cs="Arial"/>
                <w:color w:val="FFFFFF"/>
                <w:szCs w:val="20"/>
                <w:lang w:eastAsia="es-CL"/>
              </w:rPr>
            </w:pPr>
            <w:r w:rsidRPr="009D319F">
              <w:rPr>
                <w:rFonts w:ascii="Arial" w:eastAsia="Times New Roman" w:hAnsi="Arial" w:cs="Arial"/>
                <w:color w:val="FFFFFF"/>
                <w:szCs w:val="20"/>
                <w:lang w:eastAsia="es-CL"/>
              </w:rPr>
              <w:t>¿Es punto de medición ICR-P?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490A1999" w14:textId="77777777" w:rsidR="003D06B8" w:rsidRPr="009D319F" w:rsidRDefault="003D06B8" w:rsidP="00D43A24">
            <w:pPr>
              <w:jc w:val="center"/>
              <w:rPr>
                <w:rFonts w:ascii="Arial" w:eastAsia="Times New Roman" w:hAnsi="Arial" w:cs="Arial"/>
                <w:color w:val="FFFFFF"/>
                <w:szCs w:val="20"/>
                <w:lang w:eastAsia="es-CL"/>
              </w:rPr>
            </w:pPr>
            <w:r w:rsidRPr="009D319F">
              <w:rPr>
                <w:rFonts w:ascii="Arial" w:eastAsia="Times New Roman" w:hAnsi="Arial" w:cs="Arial"/>
                <w:color w:val="FFFFFF"/>
                <w:szCs w:val="20"/>
                <w:lang w:eastAsia="es-CL"/>
              </w:rPr>
              <w:t>¿Elimina último servicio de parada?</w:t>
            </w:r>
          </w:p>
        </w:tc>
      </w:tr>
      <w:tr w:rsidR="003D06B8" w:rsidRPr="009D319F" w14:paraId="44FF9CCE" w14:textId="77777777" w:rsidTr="00D43A24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9E5AA" w14:textId="31F33701" w:rsidR="003D06B8" w:rsidRPr="009D319F" w:rsidRDefault="003D06B8" w:rsidP="00D43A24">
            <w:pPr>
              <w:jc w:val="left"/>
              <w:rPr>
                <w:rFonts w:ascii="Arial" w:eastAsia="Times New Roman" w:hAnsi="Arial" w:cs="Arial"/>
                <w:szCs w:val="20"/>
                <w:lang w:eastAsia="es-CL"/>
              </w:rPr>
            </w:pPr>
            <w:r w:rsidRPr="009D319F">
              <w:rPr>
                <w:rFonts w:ascii="Arial" w:eastAsia="Times New Roman" w:hAnsi="Arial" w:cs="Arial"/>
                <w:szCs w:val="20"/>
                <w:lang w:eastAsia="es-CL"/>
              </w:rPr>
              <w:t>P</w:t>
            </w:r>
            <w:r>
              <w:rPr>
                <w:rFonts w:ascii="Arial" w:eastAsia="Times New Roman" w:hAnsi="Arial" w:cs="Arial"/>
                <w:szCs w:val="20"/>
                <w:lang w:eastAsia="es-CL"/>
              </w:rPr>
              <w:t>B186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C838B" w14:textId="359980F9" w:rsidR="003D06B8" w:rsidRPr="009D319F" w:rsidRDefault="003D06B8" w:rsidP="00D43A24">
            <w:pPr>
              <w:jc w:val="left"/>
              <w:rPr>
                <w:rFonts w:ascii="Arial" w:eastAsia="Times New Roman" w:hAnsi="Arial" w:cs="Arial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szCs w:val="20"/>
                <w:lang w:eastAsia="es-CL"/>
              </w:rPr>
              <w:t>Eliminar ICR-P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F7510" w14:textId="54B1815B" w:rsidR="003D06B8" w:rsidRPr="009D319F" w:rsidRDefault="003D06B8" w:rsidP="00D43A24">
            <w:pPr>
              <w:jc w:val="center"/>
              <w:rPr>
                <w:rFonts w:ascii="Arial" w:eastAsia="Times New Roman" w:hAnsi="Arial" w:cs="Arial"/>
                <w:szCs w:val="20"/>
                <w:lang w:eastAsia="es-CL"/>
              </w:rPr>
            </w:pPr>
            <w:r w:rsidRPr="009D319F">
              <w:rPr>
                <w:rFonts w:ascii="Arial" w:eastAsia="Times New Roman" w:hAnsi="Arial" w:cs="Arial"/>
                <w:szCs w:val="20"/>
                <w:lang w:eastAsia="es-CL"/>
              </w:rPr>
              <w:t>B0</w:t>
            </w:r>
            <w:r>
              <w:rPr>
                <w:rFonts w:ascii="Arial" w:eastAsia="Times New Roman" w:hAnsi="Arial" w:cs="Arial"/>
                <w:szCs w:val="20"/>
                <w:lang w:eastAsia="es-C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AD388" w14:textId="77777777" w:rsidR="003D06B8" w:rsidRPr="009D319F" w:rsidRDefault="003D06B8" w:rsidP="00D43A24">
            <w:pPr>
              <w:jc w:val="center"/>
              <w:rPr>
                <w:rFonts w:ascii="Arial" w:eastAsia="Times New Roman" w:hAnsi="Arial" w:cs="Arial"/>
                <w:szCs w:val="20"/>
                <w:lang w:eastAsia="es-CL"/>
              </w:rPr>
            </w:pPr>
            <w:r w:rsidRPr="009D319F">
              <w:rPr>
                <w:rFonts w:ascii="Arial" w:eastAsia="Times New Roman" w:hAnsi="Arial" w:cs="Arial"/>
                <w:szCs w:val="20"/>
                <w:lang w:eastAsia="es-CL"/>
              </w:rPr>
              <w:t>Ida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1F7BF" w14:textId="77777777" w:rsidR="003D06B8" w:rsidRPr="009D319F" w:rsidRDefault="003D06B8" w:rsidP="00D43A24">
            <w:pPr>
              <w:jc w:val="center"/>
              <w:rPr>
                <w:rFonts w:ascii="Arial" w:eastAsia="Times New Roman" w:hAnsi="Arial" w:cs="Arial"/>
                <w:szCs w:val="20"/>
                <w:lang w:eastAsia="es-CL"/>
              </w:rPr>
            </w:pPr>
            <w:r w:rsidRPr="009D319F">
              <w:rPr>
                <w:rFonts w:ascii="Arial" w:eastAsia="Times New Roman" w:hAnsi="Arial" w:cs="Arial"/>
                <w:szCs w:val="20"/>
                <w:lang w:eastAsia="es-CL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A5798" w14:textId="1FBE68DC" w:rsidR="003D06B8" w:rsidRPr="009D319F" w:rsidRDefault="003D06B8" w:rsidP="00D43A24">
            <w:pPr>
              <w:jc w:val="center"/>
              <w:rPr>
                <w:rFonts w:ascii="Arial" w:eastAsia="Times New Roman" w:hAnsi="Arial" w:cs="Arial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szCs w:val="20"/>
                <w:lang w:eastAsia="es-CL"/>
              </w:rPr>
              <w:t>SI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F29B4" w14:textId="77777777" w:rsidR="003D06B8" w:rsidRPr="009D319F" w:rsidRDefault="003D06B8" w:rsidP="00D43A24">
            <w:pPr>
              <w:jc w:val="center"/>
              <w:rPr>
                <w:rFonts w:ascii="Arial" w:eastAsia="Times New Roman" w:hAnsi="Arial" w:cs="Arial"/>
                <w:szCs w:val="20"/>
                <w:lang w:eastAsia="es-CL"/>
              </w:rPr>
            </w:pPr>
            <w:r w:rsidRPr="009D319F">
              <w:rPr>
                <w:rFonts w:ascii="Arial" w:eastAsia="Times New Roman" w:hAnsi="Arial" w:cs="Arial"/>
                <w:szCs w:val="20"/>
                <w:lang w:eastAsia="es-CL"/>
              </w:rPr>
              <w:t>No</w:t>
            </w:r>
          </w:p>
        </w:tc>
      </w:tr>
      <w:tr w:rsidR="003D06B8" w:rsidRPr="009D319F" w14:paraId="7301DFAC" w14:textId="77777777" w:rsidTr="00D43A24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F7071" w14:textId="1AC5C002" w:rsidR="003D06B8" w:rsidRPr="009D319F" w:rsidRDefault="003D06B8" w:rsidP="00D43A24">
            <w:pPr>
              <w:jc w:val="left"/>
              <w:rPr>
                <w:rFonts w:ascii="Arial" w:eastAsia="Times New Roman" w:hAnsi="Arial" w:cs="Arial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szCs w:val="20"/>
                <w:lang w:eastAsia="es-CL"/>
              </w:rPr>
              <w:t>PB834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95E37" w14:textId="7C191217" w:rsidR="003D06B8" w:rsidRPr="009D319F" w:rsidRDefault="003D06B8" w:rsidP="00D43A24">
            <w:pPr>
              <w:jc w:val="left"/>
              <w:rPr>
                <w:rFonts w:ascii="Arial" w:eastAsia="Times New Roman" w:hAnsi="Arial" w:cs="Arial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szCs w:val="20"/>
                <w:lang w:eastAsia="es-CL"/>
              </w:rPr>
              <w:t>Cambio ICR-P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0428A" w14:textId="5929AEB7" w:rsidR="003D06B8" w:rsidRPr="009D319F" w:rsidRDefault="003D06B8" w:rsidP="00D43A24">
            <w:pPr>
              <w:jc w:val="center"/>
              <w:rPr>
                <w:rFonts w:ascii="Arial" w:eastAsia="Times New Roman" w:hAnsi="Arial" w:cs="Arial"/>
                <w:szCs w:val="20"/>
                <w:lang w:eastAsia="es-CL"/>
              </w:rPr>
            </w:pPr>
            <w:r w:rsidRPr="009D319F">
              <w:rPr>
                <w:rFonts w:ascii="Arial" w:eastAsia="Times New Roman" w:hAnsi="Arial" w:cs="Arial"/>
                <w:szCs w:val="20"/>
                <w:lang w:eastAsia="es-CL"/>
              </w:rPr>
              <w:t>B0</w:t>
            </w:r>
            <w:r w:rsidR="00790AA9">
              <w:rPr>
                <w:rFonts w:ascii="Arial" w:eastAsia="Times New Roman" w:hAnsi="Arial" w:cs="Arial"/>
                <w:szCs w:val="20"/>
                <w:lang w:eastAsia="es-CL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58AD1" w14:textId="77777777" w:rsidR="003D06B8" w:rsidRPr="009D319F" w:rsidRDefault="003D06B8" w:rsidP="00D43A24">
            <w:pPr>
              <w:jc w:val="center"/>
              <w:rPr>
                <w:rFonts w:ascii="Arial" w:eastAsia="Times New Roman" w:hAnsi="Arial" w:cs="Arial"/>
                <w:szCs w:val="20"/>
                <w:lang w:eastAsia="es-CL"/>
              </w:rPr>
            </w:pPr>
            <w:r w:rsidRPr="009D319F">
              <w:rPr>
                <w:rFonts w:ascii="Arial" w:eastAsia="Times New Roman" w:hAnsi="Arial" w:cs="Arial"/>
                <w:szCs w:val="20"/>
                <w:lang w:eastAsia="es-CL"/>
              </w:rPr>
              <w:t>Ida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B2FDE" w14:textId="77777777" w:rsidR="003D06B8" w:rsidRPr="009D319F" w:rsidRDefault="003D06B8" w:rsidP="00D43A24">
            <w:pPr>
              <w:jc w:val="center"/>
              <w:rPr>
                <w:rFonts w:ascii="Arial" w:eastAsia="Times New Roman" w:hAnsi="Arial" w:cs="Arial"/>
                <w:szCs w:val="20"/>
                <w:lang w:eastAsia="es-CL"/>
              </w:rPr>
            </w:pPr>
            <w:r w:rsidRPr="009D319F">
              <w:rPr>
                <w:rFonts w:ascii="Arial" w:eastAsia="Times New Roman" w:hAnsi="Arial" w:cs="Arial"/>
                <w:szCs w:val="20"/>
                <w:lang w:eastAsia="es-CL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83D79" w14:textId="77777777" w:rsidR="003D06B8" w:rsidRPr="009D319F" w:rsidRDefault="003D06B8" w:rsidP="00D43A24">
            <w:pPr>
              <w:jc w:val="center"/>
              <w:rPr>
                <w:rFonts w:ascii="Arial" w:eastAsia="Times New Roman" w:hAnsi="Arial" w:cs="Arial"/>
                <w:szCs w:val="20"/>
                <w:lang w:eastAsia="es-CL"/>
              </w:rPr>
            </w:pPr>
            <w:r w:rsidRPr="009D319F">
              <w:rPr>
                <w:rFonts w:ascii="Arial" w:eastAsia="Times New Roman" w:hAnsi="Arial" w:cs="Arial"/>
                <w:szCs w:val="20"/>
                <w:lang w:eastAsia="es-CL"/>
              </w:rPr>
              <w:t>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B4564" w14:textId="77777777" w:rsidR="003D06B8" w:rsidRPr="009D319F" w:rsidRDefault="003D06B8" w:rsidP="00D43A24">
            <w:pPr>
              <w:jc w:val="center"/>
              <w:rPr>
                <w:rFonts w:ascii="Arial" w:eastAsia="Times New Roman" w:hAnsi="Arial" w:cs="Arial"/>
                <w:szCs w:val="20"/>
                <w:lang w:eastAsia="es-CL"/>
              </w:rPr>
            </w:pPr>
            <w:r w:rsidRPr="009D319F">
              <w:rPr>
                <w:rFonts w:ascii="Arial" w:eastAsia="Times New Roman" w:hAnsi="Arial" w:cs="Arial"/>
                <w:szCs w:val="20"/>
                <w:lang w:eastAsia="es-CL"/>
              </w:rPr>
              <w:t>No</w:t>
            </w:r>
          </w:p>
        </w:tc>
      </w:tr>
    </w:tbl>
    <w:p w14:paraId="52B4BE69" w14:textId="77777777" w:rsidR="003D06B8" w:rsidRPr="003D06B8" w:rsidRDefault="003D06B8" w:rsidP="003D06B8">
      <w:pPr>
        <w:rPr>
          <w:lang w:val="es-ES"/>
        </w:rPr>
      </w:pPr>
    </w:p>
    <w:p w14:paraId="31278654" w14:textId="5E2E1827" w:rsidR="002D5342" w:rsidRDefault="003B088E" w:rsidP="00D222ED">
      <w:pPr>
        <w:pStyle w:val="Ttulo3"/>
        <w:numPr>
          <w:ilvl w:val="2"/>
          <w:numId w:val="1"/>
        </w:numPr>
      </w:pPr>
      <w:bookmarkStart w:id="56" w:name="_Toc70876064"/>
      <w:r>
        <w:t>Resumen Modificación de Paradas</w:t>
      </w:r>
      <w:bookmarkEnd w:id="56"/>
    </w:p>
    <w:p w14:paraId="3ACDB540" w14:textId="2BE1928A" w:rsidR="006F3E3D" w:rsidRPr="003D06B8" w:rsidRDefault="003D06B8" w:rsidP="003D06B8">
      <w:pPr>
        <w:jc w:val="left"/>
        <w:rPr>
          <w:lang w:val="es-ES"/>
        </w:rPr>
      </w:pPr>
      <w:r w:rsidRPr="003D06B8">
        <w:rPr>
          <w:lang w:val="es-ES"/>
        </w:rPr>
        <w:t>Ítem no aplica para tipo de modificación.</w:t>
      </w:r>
    </w:p>
    <w:p w14:paraId="58757851" w14:textId="1CA8CE46" w:rsidR="006F3E3D" w:rsidRPr="003D06B8" w:rsidRDefault="00375AF8" w:rsidP="006F3E3D">
      <w:pPr>
        <w:pStyle w:val="Ttulo2"/>
        <w:numPr>
          <w:ilvl w:val="1"/>
          <w:numId w:val="1"/>
        </w:numPr>
        <w:rPr>
          <w:rFonts w:cs="Arial"/>
        </w:rPr>
      </w:pPr>
      <w:bookmarkStart w:id="57" w:name="_Toc70876065"/>
      <w:r w:rsidRPr="00225058">
        <w:rPr>
          <w:rFonts w:cs="Arial"/>
        </w:rPr>
        <w:lastRenderedPageBreak/>
        <w:t>Análisis del comportamiento de la demanda</w:t>
      </w:r>
      <w:bookmarkEnd w:id="53"/>
      <w:bookmarkEnd w:id="57"/>
    </w:p>
    <w:p w14:paraId="1A5E97DC" w14:textId="1CCFC4C7" w:rsidR="00F35EF8" w:rsidRPr="005C1537" w:rsidRDefault="00375AF8" w:rsidP="005C1537">
      <w:pPr>
        <w:pStyle w:val="Ttulo3"/>
        <w:numPr>
          <w:ilvl w:val="2"/>
          <w:numId w:val="1"/>
        </w:numPr>
        <w:rPr>
          <w:rFonts w:cs="Arial"/>
          <w:szCs w:val="20"/>
        </w:rPr>
      </w:pPr>
      <w:bookmarkStart w:id="58" w:name="_Toc473737578"/>
      <w:bookmarkStart w:id="59" w:name="_Toc70876066"/>
      <w:r w:rsidRPr="005C1537">
        <w:rPr>
          <w:rFonts w:cs="Arial"/>
          <w:szCs w:val="20"/>
        </w:rPr>
        <w:t>Caracterización de la zona de influencia de la propuesta</w:t>
      </w:r>
      <w:bookmarkStart w:id="60" w:name="_Toc473737579"/>
      <w:bookmarkEnd w:id="58"/>
      <w:bookmarkEnd w:id="59"/>
    </w:p>
    <w:p w14:paraId="485F37F8" w14:textId="12FE1EF6" w:rsidR="006F3E3D" w:rsidRPr="003D06B8" w:rsidRDefault="00F049E8" w:rsidP="003D06B8">
      <w:pPr>
        <w:jc w:val="left"/>
        <w:rPr>
          <w:lang w:val="es-ES"/>
        </w:rPr>
      </w:pPr>
      <w:r w:rsidRPr="00F049E8">
        <w:rPr>
          <w:lang w:val="es-ES"/>
        </w:rPr>
        <w:t>Ítem no aplica para tipo de modificación.</w:t>
      </w:r>
    </w:p>
    <w:p w14:paraId="0D7FB8FB" w14:textId="569E6377" w:rsidR="00375AF8" w:rsidRPr="005C1537" w:rsidRDefault="00375AF8" w:rsidP="005C1537">
      <w:pPr>
        <w:pStyle w:val="Ttulo3"/>
        <w:numPr>
          <w:ilvl w:val="2"/>
          <w:numId w:val="1"/>
        </w:numPr>
      </w:pPr>
      <w:bookmarkStart w:id="61" w:name="_Toc70876067"/>
      <w:r w:rsidRPr="005C1537">
        <w:t>Estimación de Usuarios Beneficiados por la modificación</w:t>
      </w:r>
      <w:bookmarkEnd w:id="60"/>
      <w:bookmarkEnd w:id="61"/>
      <w:r w:rsidRPr="005C1537">
        <w:t xml:space="preserve"> </w:t>
      </w:r>
    </w:p>
    <w:p w14:paraId="108F83F9" w14:textId="372D578D" w:rsidR="006F3E3D" w:rsidRPr="003D06B8" w:rsidRDefault="00F049E8" w:rsidP="003D06B8">
      <w:pPr>
        <w:jc w:val="left"/>
        <w:rPr>
          <w:lang w:val="es-ES"/>
        </w:rPr>
      </w:pPr>
      <w:bookmarkStart w:id="62" w:name="_Toc473737580"/>
      <w:r w:rsidRPr="00F049E8">
        <w:rPr>
          <w:lang w:val="es-ES"/>
        </w:rPr>
        <w:t>Ítem no aplica para tipo de modificación.</w:t>
      </w:r>
    </w:p>
    <w:p w14:paraId="02245933" w14:textId="2B9CF903" w:rsidR="00375AF8" w:rsidRPr="005C1537" w:rsidRDefault="00375AF8" w:rsidP="005C1537">
      <w:pPr>
        <w:pStyle w:val="Ttulo3"/>
        <w:numPr>
          <w:ilvl w:val="2"/>
          <w:numId w:val="1"/>
        </w:numPr>
      </w:pPr>
      <w:bookmarkStart w:id="63" w:name="_Toc70876068"/>
      <w:r w:rsidRPr="005C1537">
        <w:t>Estimación de Usuarios Afectados por la modificación</w:t>
      </w:r>
      <w:bookmarkEnd w:id="62"/>
      <w:bookmarkEnd w:id="63"/>
      <w:r w:rsidRPr="005C1537">
        <w:t xml:space="preserve"> </w:t>
      </w:r>
    </w:p>
    <w:p w14:paraId="1B82E55E" w14:textId="40C5016F" w:rsidR="006F3E3D" w:rsidRPr="003D06B8" w:rsidRDefault="00F049E8" w:rsidP="003D06B8">
      <w:pPr>
        <w:jc w:val="left"/>
        <w:rPr>
          <w:lang w:val="es-ES"/>
        </w:rPr>
      </w:pPr>
      <w:bookmarkStart w:id="64" w:name="_Toc473737581"/>
      <w:r w:rsidRPr="00F049E8">
        <w:rPr>
          <w:lang w:val="es-ES"/>
        </w:rPr>
        <w:t>Ítem no aplica para tipo de modificación.</w:t>
      </w:r>
    </w:p>
    <w:p w14:paraId="6FC8CA51" w14:textId="77777777" w:rsidR="00375AF8" w:rsidRPr="005C1537" w:rsidRDefault="00375AF8" w:rsidP="005C1537">
      <w:pPr>
        <w:pStyle w:val="Ttulo3"/>
        <w:numPr>
          <w:ilvl w:val="2"/>
          <w:numId w:val="1"/>
        </w:numPr>
      </w:pPr>
      <w:bookmarkStart w:id="65" w:name="_Toc70876069"/>
      <w:r w:rsidRPr="005C1537">
        <w:t>Estimación de subidas por paradas</w:t>
      </w:r>
      <w:bookmarkEnd w:id="64"/>
      <w:bookmarkEnd w:id="65"/>
    </w:p>
    <w:p w14:paraId="07F981DE" w14:textId="5F39C7CC" w:rsidR="006F3E3D" w:rsidRPr="003D06B8" w:rsidRDefault="00F049E8" w:rsidP="003D06B8">
      <w:pPr>
        <w:jc w:val="left"/>
        <w:rPr>
          <w:lang w:val="es-ES"/>
        </w:rPr>
      </w:pPr>
      <w:bookmarkStart w:id="66" w:name="_Toc473737582"/>
      <w:r w:rsidRPr="00F049E8">
        <w:rPr>
          <w:lang w:val="es-ES"/>
        </w:rPr>
        <w:t>Ítem no aplica para tipo de modificación.</w:t>
      </w:r>
    </w:p>
    <w:p w14:paraId="4348BEE4" w14:textId="35114229" w:rsidR="00375AF8" w:rsidRPr="005C1537" w:rsidRDefault="00375AF8" w:rsidP="005C1537">
      <w:pPr>
        <w:pStyle w:val="Ttulo3"/>
        <w:numPr>
          <w:ilvl w:val="2"/>
          <w:numId w:val="1"/>
        </w:numPr>
      </w:pPr>
      <w:bookmarkStart w:id="67" w:name="_Toc70876070"/>
      <w:r w:rsidRPr="005C1537">
        <w:t xml:space="preserve">Demanda por servicio en paraderos eliminados </w:t>
      </w:r>
      <w:r w:rsidR="002A68CB" w:rsidRPr="005C1537">
        <w:t>o</w:t>
      </w:r>
      <w:r w:rsidRPr="005C1537">
        <w:t xml:space="preserve"> zonas pagas modificadas o suprimidas</w:t>
      </w:r>
      <w:bookmarkEnd w:id="66"/>
      <w:bookmarkEnd w:id="67"/>
    </w:p>
    <w:p w14:paraId="4C82C6AB" w14:textId="70EC8C77" w:rsidR="006F3E3D" w:rsidRDefault="00F049E8" w:rsidP="00F41AA4">
      <w:pPr>
        <w:jc w:val="left"/>
        <w:rPr>
          <w:lang w:val="es-ES"/>
        </w:rPr>
      </w:pPr>
      <w:bookmarkStart w:id="68" w:name="_Toc473737583"/>
      <w:r w:rsidRPr="00F049E8">
        <w:rPr>
          <w:lang w:val="es-ES"/>
        </w:rPr>
        <w:t>Ítem no aplica para tipo de modificación.</w:t>
      </w:r>
    </w:p>
    <w:p w14:paraId="575A3097" w14:textId="77777777" w:rsidR="006F3E3D" w:rsidRPr="00F41AA4" w:rsidRDefault="006F3E3D" w:rsidP="00F41AA4">
      <w:pPr>
        <w:jc w:val="left"/>
        <w:rPr>
          <w:rFonts w:cs="Arial"/>
          <w:i/>
          <w:iCs/>
          <w:sz w:val="18"/>
        </w:rPr>
      </w:pPr>
    </w:p>
    <w:p w14:paraId="42EF5FA3" w14:textId="20F4306A" w:rsidR="00375AF8" w:rsidRPr="000B77F2" w:rsidRDefault="00375AF8" w:rsidP="005C1537">
      <w:pPr>
        <w:pStyle w:val="Ttulo2"/>
        <w:numPr>
          <w:ilvl w:val="1"/>
          <w:numId w:val="1"/>
        </w:numPr>
      </w:pPr>
      <w:bookmarkStart w:id="69" w:name="_Toc70876071"/>
      <w:r w:rsidRPr="000B77F2">
        <w:t>Perfiles de carga y puntos de mayor demanda</w:t>
      </w:r>
      <w:bookmarkEnd w:id="68"/>
      <w:bookmarkEnd w:id="69"/>
    </w:p>
    <w:p w14:paraId="2C132854" w14:textId="3DD59975" w:rsidR="006F3E3D" w:rsidRPr="003D06B8" w:rsidRDefault="00F049E8" w:rsidP="003D06B8">
      <w:pPr>
        <w:jc w:val="left"/>
        <w:rPr>
          <w:lang w:val="es-ES"/>
        </w:rPr>
      </w:pPr>
      <w:r w:rsidRPr="00F049E8">
        <w:rPr>
          <w:lang w:val="es-ES"/>
        </w:rPr>
        <w:t>Ítem no aplica para tipo de modificación.</w:t>
      </w:r>
    </w:p>
    <w:p w14:paraId="25EB0746" w14:textId="0D46AF19" w:rsidR="00375AF8" w:rsidRDefault="00375AF8" w:rsidP="00F049E8">
      <w:pPr>
        <w:pStyle w:val="Ttulo2"/>
        <w:numPr>
          <w:ilvl w:val="1"/>
          <w:numId w:val="1"/>
        </w:numPr>
        <w:rPr>
          <w:rFonts w:ascii="Arial" w:hAnsi="Arial" w:cs="Arial"/>
        </w:rPr>
      </w:pPr>
      <w:bookmarkStart w:id="70" w:name="_Toc473737584"/>
      <w:bookmarkStart w:id="71" w:name="_Toc70876072"/>
      <w:r w:rsidRPr="00E12B88">
        <w:rPr>
          <w:rFonts w:ascii="Arial" w:hAnsi="Arial" w:cs="Arial"/>
        </w:rPr>
        <w:t>P</w:t>
      </w:r>
      <w:r w:rsidRPr="005C1537">
        <w:t>royección de transacciones y variaciones de IPK referencial para la Unidad de Negocio</w:t>
      </w:r>
      <w:bookmarkEnd w:id="70"/>
      <w:bookmarkEnd w:id="71"/>
    </w:p>
    <w:p w14:paraId="6882C6DC" w14:textId="466D0162" w:rsidR="00236365" w:rsidRPr="003D06B8" w:rsidRDefault="00F049E8" w:rsidP="003D06B8">
      <w:pPr>
        <w:jc w:val="left"/>
        <w:rPr>
          <w:lang w:val="es-ES"/>
        </w:rPr>
      </w:pPr>
      <w:bookmarkStart w:id="72" w:name="_Toc473737585"/>
      <w:r w:rsidRPr="00F049E8">
        <w:rPr>
          <w:lang w:val="es-ES"/>
        </w:rPr>
        <w:t>Ítem no aplica para tipo de modificación.</w:t>
      </w:r>
    </w:p>
    <w:p w14:paraId="016F1B79" w14:textId="662D082F" w:rsidR="00375AF8" w:rsidRDefault="00375AF8" w:rsidP="005C1537">
      <w:pPr>
        <w:pStyle w:val="Ttulo2"/>
        <w:numPr>
          <w:ilvl w:val="1"/>
          <w:numId w:val="1"/>
        </w:numPr>
      </w:pPr>
      <w:bookmarkStart w:id="73" w:name="_Toc70876073"/>
      <w:r w:rsidRPr="005C1537">
        <w:t>Afectación de vías preferentes</w:t>
      </w:r>
      <w:bookmarkEnd w:id="72"/>
      <w:bookmarkEnd w:id="73"/>
    </w:p>
    <w:p w14:paraId="689FF200" w14:textId="77777777" w:rsidR="006F3E3D" w:rsidRPr="006F3E3D" w:rsidRDefault="006F3E3D" w:rsidP="006F3E3D"/>
    <w:p w14:paraId="24A3774C" w14:textId="45FF60FD" w:rsidR="006F3E3D" w:rsidRPr="003D06B8" w:rsidRDefault="00F049E8" w:rsidP="003D06B8">
      <w:pPr>
        <w:jc w:val="left"/>
        <w:rPr>
          <w:lang w:val="es-ES"/>
        </w:rPr>
      </w:pPr>
      <w:r>
        <w:rPr>
          <w:lang w:val="es-ES"/>
        </w:rPr>
        <w:t>Ítem no aplica para tipo de modificación.</w:t>
      </w:r>
    </w:p>
    <w:p w14:paraId="53D5369C" w14:textId="2E246352" w:rsidR="0017384D" w:rsidRDefault="0017384D" w:rsidP="005C1537">
      <w:pPr>
        <w:pStyle w:val="Ttulo2"/>
        <w:numPr>
          <w:ilvl w:val="1"/>
          <w:numId w:val="1"/>
        </w:numPr>
      </w:pPr>
      <w:bookmarkStart w:id="74" w:name="_Toc70876074"/>
      <w:r w:rsidRPr="005C1537">
        <w:t>Propuesta y estado de avance de Infraestructura para operación</w:t>
      </w:r>
      <w:bookmarkEnd w:id="74"/>
      <w:r w:rsidRPr="005C1537">
        <w:t xml:space="preserve"> </w:t>
      </w:r>
    </w:p>
    <w:p w14:paraId="450309EB" w14:textId="77777777" w:rsidR="006F3E3D" w:rsidRPr="006F3E3D" w:rsidRDefault="006F3E3D" w:rsidP="006F3E3D"/>
    <w:p w14:paraId="3BD88CCD" w14:textId="713896EF" w:rsidR="006F3E3D" w:rsidRPr="003D06B8" w:rsidRDefault="00F049E8" w:rsidP="003D06B8">
      <w:pPr>
        <w:jc w:val="left"/>
        <w:rPr>
          <w:lang w:val="es-ES"/>
        </w:rPr>
      </w:pPr>
      <w:r>
        <w:rPr>
          <w:lang w:val="es-ES"/>
        </w:rPr>
        <w:t>Ítem no aplica para tipo de modificación.</w:t>
      </w:r>
    </w:p>
    <w:p w14:paraId="5F9EFEF7" w14:textId="7D9E658B" w:rsidR="00B630D9" w:rsidRDefault="00B630D9" w:rsidP="005C1537">
      <w:pPr>
        <w:pStyle w:val="Ttulo2"/>
        <w:numPr>
          <w:ilvl w:val="1"/>
          <w:numId w:val="1"/>
        </w:numPr>
      </w:pPr>
      <w:bookmarkStart w:id="75" w:name="_Toc70876075"/>
      <w:r w:rsidRPr="00E12B88">
        <w:t xml:space="preserve">Catastro de la infraestructura vial en zonas de </w:t>
      </w:r>
      <w:r w:rsidRPr="005C1537">
        <w:t>nueva</w:t>
      </w:r>
      <w:r w:rsidRPr="00E12B88">
        <w:t xml:space="preserve"> cobertura.</w:t>
      </w:r>
      <w:bookmarkEnd w:id="75"/>
      <w:r w:rsidRPr="00E12B88">
        <w:t xml:space="preserve"> </w:t>
      </w:r>
    </w:p>
    <w:p w14:paraId="40AA73DE" w14:textId="77777777" w:rsidR="006F3E3D" w:rsidRPr="006F3E3D" w:rsidRDefault="006F3E3D" w:rsidP="006F3E3D"/>
    <w:p w14:paraId="3813272F" w14:textId="2303448A" w:rsidR="006F3E3D" w:rsidRPr="003D06B8" w:rsidRDefault="00F049E8" w:rsidP="003D06B8">
      <w:pPr>
        <w:jc w:val="left"/>
        <w:rPr>
          <w:lang w:val="es-ES"/>
        </w:rPr>
      </w:pPr>
      <w:r>
        <w:rPr>
          <w:lang w:val="es-ES"/>
        </w:rPr>
        <w:t>Ítem no aplica para tipo de modificación.</w:t>
      </w:r>
    </w:p>
    <w:p w14:paraId="5CDC0D84" w14:textId="3BA9EDB1" w:rsidR="00B514C6" w:rsidRDefault="00B514C6" w:rsidP="005C1537">
      <w:pPr>
        <w:pStyle w:val="Ttulo2"/>
        <w:numPr>
          <w:ilvl w:val="1"/>
          <w:numId w:val="1"/>
        </w:numPr>
      </w:pPr>
      <w:bookmarkStart w:id="76" w:name="_Toc70876076"/>
      <w:r w:rsidRPr="00E12B88">
        <w:t>Justificación de la flota adicional requerida para operar</w:t>
      </w:r>
      <w:bookmarkEnd w:id="76"/>
    </w:p>
    <w:p w14:paraId="011064EA" w14:textId="77777777" w:rsidR="006F3E3D" w:rsidRPr="006F3E3D" w:rsidRDefault="006F3E3D" w:rsidP="006F3E3D"/>
    <w:p w14:paraId="6E619122" w14:textId="4F692365" w:rsidR="00DC4645" w:rsidRPr="003D06B8" w:rsidRDefault="00F049E8" w:rsidP="003D06B8">
      <w:pPr>
        <w:jc w:val="left"/>
        <w:rPr>
          <w:lang w:val="es-ES"/>
        </w:rPr>
      </w:pPr>
      <w:r>
        <w:rPr>
          <w:lang w:val="es-ES"/>
        </w:rPr>
        <w:t>Ítem no aplica para tipo de modificación.</w:t>
      </w:r>
    </w:p>
    <w:p w14:paraId="629249A7" w14:textId="1D7F7A7E" w:rsidR="00B514C6" w:rsidRDefault="00B514C6" w:rsidP="005C1537">
      <w:pPr>
        <w:pStyle w:val="Ttulo2"/>
        <w:numPr>
          <w:ilvl w:val="1"/>
          <w:numId w:val="1"/>
        </w:numPr>
      </w:pPr>
      <w:bookmarkStart w:id="77" w:name="_Toc70876077"/>
      <w:r w:rsidRPr="00E12B88">
        <w:t xml:space="preserve">Medidas a implementar </w:t>
      </w:r>
      <w:r w:rsidRPr="001F33E3">
        <w:t xml:space="preserve">para controlar la </w:t>
      </w:r>
      <w:r w:rsidRPr="005C1537">
        <w:t>regularidad</w:t>
      </w:r>
      <w:r w:rsidRPr="00E12B88">
        <w:t xml:space="preserve"> del servicio</w:t>
      </w:r>
      <w:bookmarkEnd w:id="77"/>
    </w:p>
    <w:p w14:paraId="3E8AE514" w14:textId="77777777" w:rsidR="006F3E3D" w:rsidRPr="006F3E3D" w:rsidRDefault="006F3E3D" w:rsidP="006F3E3D"/>
    <w:p w14:paraId="0A45F233" w14:textId="0F7FBB8D" w:rsidR="001F33E3" w:rsidRPr="003D06B8" w:rsidRDefault="00F049E8" w:rsidP="003D06B8">
      <w:pPr>
        <w:jc w:val="left"/>
        <w:rPr>
          <w:lang w:val="es-ES"/>
        </w:rPr>
      </w:pPr>
      <w:r>
        <w:rPr>
          <w:lang w:val="es-ES"/>
        </w:rPr>
        <w:t>Ítem no aplica para tipo de modificación.</w:t>
      </w:r>
    </w:p>
    <w:p w14:paraId="4011A739" w14:textId="4F3E8D53" w:rsidR="0005464C" w:rsidRPr="0049568B" w:rsidRDefault="0005464C" w:rsidP="0049568B">
      <w:pPr>
        <w:rPr>
          <w:lang w:val="es-ES"/>
        </w:rPr>
      </w:pPr>
    </w:p>
    <w:sectPr w:rsidR="0005464C" w:rsidRPr="0049568B" w:rsidSect="0041039F">
      <w:headerReference w:type="default" r:id="rId14"/>
      <w:footerReference w:type="default" r:id="rId15"/>
      <w:footerReference w:type="first" r:id="rId16"/>
      <w:pgSz w:w="12242" w:h="15842" w:code="1"/>
      <w:pgMar w:top="2036" w:right="1418" w:bottom="1418" w:left="1418" w:header="567" w:footer="567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C755B" w14:textId="77777777" w:rsidR="00AE489A" w:rsidRDefault="00AE489A" w:rsidP="00E54A28">
      <w:r>
        <w:separator/>
      </w:r>
    </w:p>
  </w:endnote>
  <w:endnote w:type="continuationSeparator" w:id="0">
    <w:p w14:paraId="7749219D" w14:textId="77777777" w:rsidR="00AE489A" w:rsidRDefault="00AE489A" w:rsidP="00E54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D68CE" w14:textId="7497B9EC" w:rsidR="00D43A24" w:rsidRPr="00E20CE6" w:rsidRDefault="00D43A24" w:rsidP="00E20CE6">
    <w:pPr>
      <w:pStyle w:val="Piedepgina"/>
      <w:rPr>
        <w:color w:val="0F282A" w:themeColor="text2" w:themeShade="80"/>
      </w:rPr>
    </w:pPr>
    <w:r>
      <w:rPr>
        <w:color w:val="4FB8C1" w:themeColor="text2" w:themeTint="99"/>
        <w:spacing w:val="60"/>
        <w:lang w:val="es-ES"/>
      </w:rPr>
      <w:t>Página</w:t>
    </w:r>
    <w:r>
      <w:rPr>
        <w:color w:val="4FB8C1" w:themeColor="text2" w:themeTint="99"/>
        <w:lang w:val="es-ES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  <w:r>
      <w:rPr>
        <w:lang w:val="es-ES"/>
      </w:rPr>
      <w:t xml:space="preserve"> | </w:t>
    </w:r>
    <w:r w:rsidR="00AE489A">
      <w:fldChar w:fldCharType="begin"/>
    </w:r>
    <w:r w:rsidR="00AE489A">
      <w:instrText>NUMPAGES  \* Arabic  \* MERGEFORMAT</w:instrText>
    </w:r>
    <w:r w:rsidR="00AE489A">
      <w:fldChar w:fldCharType="separate"/>
    </w:r>
    <w:r>
      <w:rPr>
        <w:noProof/>
      </w:rPr>
      <w:t>23</w:t>
    </w:r>
    <w:r w:rsidR="00AE489A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7325E" w14:textId="2987C682" w:rsidR="00D43A24" w:rsidRPr="0060780C" w:rsidRDefault="00D43A24" w:rsidP="0060780C">
    <w:pPr>
      <w:pStyle w:val="Piedepgina"/>
      <w:rPr>
        <w:color w:val="0F282A" w:themeColor="text2" w:themeShade="80"/>
      </w:rPr>
    </w:pPr>
    <w:r>
      <w:rPr>
        <w:color w:val="4FB8C1" w:themeColor="text2" w:themeTint="99"/>
        <w:spacing w:val="60"/>
        <w:lang w:val="es-ES"/>
      </w:rPr>
      <w:t>Página</w:t>
    </w:r>
    <w:r>
      <w:rPr>
        <w:color w:val="4FB8C1" w:themeColor="text2" w:themeTint="99"/>
        <w:lang w:val="es-ES"/>
      </w:rPr>
      <w:t xml:space="preserve"> </w:t>
    </w:r>
    <w:r>
      <w:fldChar w:fldCharType="begin"/>
    </w:r>
    <w:r>
      <w:instrText>PAGE   \* MERGEFORMAT</w:instrText>
    </w:r>
    <w:r>
      <w:fldChar w:fldCharType="separate"/>
    </w:r>
    <w:r w:rsidRPr="00AE34DF">
      <w:rPr>
        <w:noProof/>
        <w:lang w:val="es-ES"/>
      </w:rPr>
      <w:t>1</w:t>
    </w:r>
    <w:r>
      <w:fldChar w:fldCharType="end"/>
    </w:r>
    <w:r>
      <w:rPr>
        <w:lang w:val="es-ES"/>
      </w:rPr>
      <w:t xml:space="preserve"> | </w:t>
    </w:r>
    <w:r w:rsidR="00AE489A">
      <w:fldChar w:fldCharType="begin"/>
    </w:r>
    <w:r w:rsidR="00AE489A">
      <w:instrText>NUMPAGES  \* Arabic  \* MERGEFORMAT</w:instrText>
    </w:r>
    <w:r w:rsidR="00AE489A">
      <w:fldChar w:fldCharType="separate"/>
    </w:r>
    <w:r w:rsidRPr="00AE34DF">
      <w:rPr>
        <w:noProof/>
        <w:lang w:val="es-ES"/>
      </w:rPr>
      <w:t>23</w:t>
    </w:r>
    <w:r w:rsidR="00AE489A">
      <w:rPr>
        <w:noProof/>
        <w:lang w:val="es-E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A0AAF" w14:textId="77777777" w:rsidR="00AE489A" w:rsidRDefault="00AE489A" w:rsidP="00E54A28">
      <w:r>
        <w:separator/>
      </w:r>
    </w:p>
  </w:footnote>
  <w:footnote w:type="continuationSeparator" w:id="0">
    <w:p w14:paraId="517C2AC3" w14:textId="77777777" w:rsidR="00AE489A" w:rsidRDefault="00AE489A" w:rsidP="00E54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34154" w14:textId="26DDC9E1" w:rsidR="00D43A24" w:rsidRDefault="00D43A24" w:rsidP="00DD5B5F">
    <w:pPr>
      <w:pStyle w:val="Encabezado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193E1A18" wp14:editId="7E7BD7BE">
          <wp:simplePos x="0" y="0"/>
          <wp:positionH relativeFrom="column">
            <wp:posOffset>4445</wp:posOffset>
          </wp:positionH>
          <wp:positionV relativeFrom="paragraph">
            <wp:posOffset>-67945</wp:posOffset>
          </wp:positionV>
          <wp:extent cx="1450047" cy="40005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2256" b="28722"/>
                  <a:stretch/>
                </pic:blipFill>
                <pic:spPr bwMode="auto">
                  <a:xfrm>
                    <a:off x="0" y="0"/>
                    <a:ext cx="1450047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US"/>
      </w:rPr>
      <w:t>Eliminar o incluir parada</w:t>
    </w:r>
    <w:r>
      <w:t xml:space="preserve"> B04</w:t>
    </w:r>
  </w:p>
  <w:p w14:paraId="797F0A02" w14:textId="77777777" w:rsidR="00D43A24" w:rsidRDefault="00D43A2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95581" w14:textId="477E2B72" w:rsidR="00D43A24" w:rsidRDefault="00D43A24" w:rsidP="0009519F">
    <w:pPr>
      <w:pStyle w:val="Encabezado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1A53DB47" wp14:editId="412108CA">
          <wp:simplePos x="0" y="0"/>
          <wp:positionH relativeFrom="column">
            <wp:posOffset>4445</wp:posOffset>
          </wp:positionH>
          <wp:positionV relativeFrom="paragraph">
            <wp:posOffset>-67945</wp:posOffset>
          </wp:positionV>
          <wp:extent cx="1450047" cy="400050"/>
          <wp:effectExtent l="0" t="0" r="0" b="0"/>
          <wp:wrapSquare wrapText="bothSides"/>
          <wp:docPr id="17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2256" b="28722"/>
                  <a:stretch/>
                </pic:blipFill>
                <pic:spPr bwMode="auto">
                  <a:xfrm>
                    <a:off x="0" y="0"/>
                    <a:ext cx="1450047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>El</w:t>
    </w:r>
    <w:r>
      <w:rPr>
        <w:noProof/>
        <w:lang w:val="en-US"/>
      </w:rPr>
      <w:t>iminar o incluir parada</w:t>
    </w:r>
    <w:r>
      <w:t xml:space="preserve"> B04</w:t>
    </w:r>
  </w:p>
  <w:p w14:paraId="5A89561D" w14:textId="3F020151" w:rsidR="00D43A24" w:rsidRDefault="00D43A2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767E53C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E0A61C4"/>
    <w:multiLevelType w:val="multilevel"/>
    <w:tmpl w:val="3AD41FC8"/>
    <w:lvl w:ilvl="0">
      <w:start w:val="1"/>
      <w:numFmt w:val="decimal"/>
      <w:lvlText w:val="%1"/>
      <w:lvlJc w:val="left"/>
      <w:pPr>
        <w:ind w:left="574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12D25BC"/>
    <w:multiLevelType w:val="hybridMultilevel"/>
    <w:tmpl w:val="4DC01CEC"/>
    <w:lvl w:ilvl="0" w:tplc="593E2142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es-CL" w:vendorID="64" w:dllVersion="6" w:nlCheck="1" w:checkStyle="0"/>
  <w:activeWritingStyle w:appName="MSWord" w:lang="es-AR" w:vendorID="64" w:dllVersion="6" w:nlCheck="1" w:checkStyle="1"/>
  <w:activeWritingStyle w:appName="MSWord" w:lang="es-ES" w:vendorID="64" w:dllVersion="6" w:nlCheck="1" w:checkStyle="0"/>
  <w:activeWritingStyle w:appName="MSWord" w:lang="es-AR" w:vendorID="64" w:dllVersion="0" w:nlCheck="1" w:checkStyle="0"/>
  <w:activeWritingStyle w:appName="MSWord" w:lang="es-ES" w:vendorID="64" w:dllVersion="0" w:nlCheck="1" w:checkStyle="0"/>
  <w:activeWritingStyle w:appName="MSWord" w:lang="es-CL" w:vendorID="64" w:dllVersion="0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5BE"/>
    <w:rsid w:val="00003240"/>
    <w:rsid w:val="00005D0F"/>
    <w:rsid w:val="000100B2"/>
    <w:rsid w:val="00012C1C"/>
    <w:rsid w:val="00013B6C"/>
    <w:rsid w:val="0001422F"/>
    <w:rsid w:val="0001457C"/>
    <w:rsid w:val="00014A66"/>
    <w:rsid w:val="00017114"/>
    <w:rsid w:val="00020469"/>
    <w:rsid w:val="00020C75"/>
    <w:rsid w:val="00022B94"/>
    <w:rsid w:val="000242A5"/>
    <w:rsid w:val="0002577B"/>
    <w:rsid w:val="000301D8"/>
    <w:rsid w:val="000319DA"/>
    <w:rsid w:val="00031A1B"/>
    <w:rsid w:val="00031C1E"/>
    <w:rsid w:val="000328D7"/>
    <w:rsid w:val="00032962"/>
    <w:rsid w:val="000370BA"/>
    <w:rsid w:val="00037614"/>
    <w:rsid w:val="00041908"/>
    <w:rsid w:val="00044740"/>
    <w:rsid w:val="0004508B"/>
    <w:rsid w:val="00045BB4"/>
    <w:rsid w:val="00050804"/>
    <w:rsid w:val="00052741"/>
    <w:rsid w:val="0005464C"/>
    <w:rsid w:val="00054E0B"/>
    <w:rsid w:val="000554DD"/>
    <w:rsid w:val="00057FDD"/>
    <w:rsid w:val="00061604"/>
    <w:rsid w:val="00062BB2"/>
    <w:rsid w:val="000633F6"/>
    <w:rsid w:val="00063D95"/>
    <w:rsid w:val="00064987"/>
    <w:rsid w:val="00067F8E"/>
    <w:rsid w:val="00070EAD"/>
    <w:rsid w:val="000728D3"/>
    <w:rsid w:val="00084790"/>
    <w:rsid w:val="000873A8"/>
    <w:rsid w:val="000909AF"/>
    <w:rsid w:val="00092AD3"/>
    <w:rsid w:val="00092B8B"/>
    <w:rsid w:val="0009453B"/>
    <w:rsid w:val="0009519F"/>
    <w:rsid w:val="000A2D35"/>
    <w:rsid w:val="000A77F2"/>
    <w:rsid w:val="000B146D"/>
    <w:rsid w:val="000B3AE6"/>
    <w:rsid w:val="000B5B71"/>
    <w:rsid w:val="000B73BD"/>
    <w:rsid w:val="000B73EB"/>
    <w:rsid w:val="000B77F2"/>
    <w:rsid w:val="000C041C"/>
    <w:rsid w:val="000C123E"/>
    <w:rsid w:val="000C2164"/>
    <w:rsid w:val="000C4B77"/>
    <w:rsid w:val="000C7BAF"/>
    <w:rsid w:val="000D224A"/>
    <w:rsid w:val="000D7601"/>
    <w:rsid w:val="000E0FA7"/>
    <w:rsid w:val="000E1FDD"/>
    <w:rsid w:val="000E3549"/>
    <w:rsid w:val="000E4B7E"/>
    <w:rsid w:val="000E79D7"/>
    <w:rsid w:val="000F543A"/>
    <w:rsid w:val="000F5AFC"/>
    <w:rsid w:val="000F7008"/>
    <w:rsid w:val="000F76D0"/>
    <w:rsid w:val="000F797D"/>
    <w:rsid w:val="00102506"/>
    <w:rsid w:val="001028B1"/>
    <w:rsid w:val="00102BFD"/>
    <w:rsid w:val="00105E2F"/>
    <w:rsid w:val="0010720E"/>
    <w:rsid w:val="00107F22"/>
    <w:rsid w:val="001133AA"/>
    <w:rsid w:val="00113490"/>
    <w:rsid w:val="0012158C"/>
    <w:rsid w:val="00122065"/>
    <w:rsid w:val="00123760"/>
    <w:rsid w:val="00124ED1"/>
    <w:rsid w:val="001257B3"/>
    <w:rsid w:val="00135DB7"/>
    <w:rsid w:val="00136CC9"/>
    <w:rsid w:val="00136E13"/>
    <w:rsid w:val="00136EFB"/>
    <w:rsid w:val="00141D46"/>
    <w:rsid w:val="00142A32"/>
    <w:rsid w:val="00144407"/>
    <w:rsid w:val="001462D9"/>
    <w:rsid w:val="00147740"/>
    <w:rsid w:val="00147A65"/>
    <w:rsid w:val="001524BA"/>
    <w:rsid w:val="00152656"/>
    <w:rsid w:val="001553C6"/>
    <w:rsid w:val="00160EFA"/>
    <w:rsid w:val="0016311B"/>
    <w:rsid w:val="00163EF5"/>
    <w:rsid w:val="00164C31"/>
    <w:rsid w:val="00166D36"/>
    <w:rsid w:val="00167F83"/>
    <w:rsid w:val="0017013F"/>
    <w:rsid w:val="00170263"/>
    <w:rsid w:val="00170537"/>
    <w:rsid w:val="0017182D"/>
    <w:rsid w:val="00171D09"/>
    <w:rsid w:val="00173111"/>
    <w:rsid w:val="0017384D"/>
    <w:rsid w:val="00174D83"/>
    <w:rsid w:val="0017504B"/>
    <w:rsid w:val="00176CF7"/>
    <w:rsid w:val="0018575E"/>
    <w:rsid w:val="00191412"/>
    <w:rsid w:val="00192E84"/>
    <w:rsid w:val="00194885"/>
    <w:rsid w:val="001A0B91"/>
    <w:rsid w:val="001A297F"/>
    <w:rsid w:val="001A2C81"/>
    <w:rsid w:val="001A5DCF"/>
    <w:rsid w:val="001A6689"/>
    <w:rsid w:val="001A73F7"/>
    <w:rsid w:val="001B2379"/>
    <w:rsid w:val="001B518D"/>
    <w:rsid w:val="001B7327"/>
    <w:rsid w:val="001C05D3"/>
    <w:rsid w:val="001C1355"/>
    <w:rsid w:val="001C28BE"/>
    <w:rsid w:val="001C62D4"/>
    <w:rsid w:val="001C6906"/>
    <w:rsid w:val="001C7910"/>
    <w:rsid w:val="001D021E"/>
    <w:rsid w:val="001D0622"/>
    <w:rsid w:val="001D0678"/>
    <w:rsid w:val="001D068B"/>
    <w:rsid w:val="001D11AB"/>
    <w:rsid w:val="001D1475"/>
    <w:rsid w:val="001D22ED"/>
    <w:rsid w:val="001D44F8"/>
    <w:rsid w:val="001D5309"/>
    <w:rsid w:val="001D5602"/>
    <w:rsid w:val="001D5937"/>
    <w:rsid w:val="001D6207"/>
    <w:rsid w:val="001D706F"/>
    <w:rsid w:val="001E5A72"/>
    <w:rsid w:val="001E722C"/>
    <w:rsid w:val="001E7A4D"/>
    <w:rsid w:val="001F2967"/>
    <w:rsid w:val="001F33E3"/>
    <w:rsid w:val="001F4035"/>
    <w:rsid w:val="001F5E79"/>
    <w:rsid w:val="002005D0"/>
    <w:rsid w:val="00201B42"/>
    <w:rsid w:val="00202713"/>
    <w:rsid w:val="0020453C"/>
    <w:rsid w:val="002048A6"/>
    <w:rsid w:val="00206473"/>
    <w:rsid w:val="002079F2"/>
    <w:rsid w:val="00210136"/>
    <w:rsid w:val="00212133"/>
    <w:rsid w:val="00212188"/>
    <w:rsid w:val="00213A74"/>
    <w:rsid w:val="002152D6"/>
    <w:rsid w:val="002160CF"/>
    <w:rsid w:val="0021666A"/>
    <w:rsid w:val="00220335"/>
    <w:rsid w:val="002207C4"/>
    <w:rsid w:val="00220E98"/>
    <w:rsid w:val="00221DFA"/>
    <w:rsid w:val="00225058"/>
    <w:rsid w:val="00230D15"/>
    <w:rsid w:val="00231C87"/>
    <w:rsid w:val="00232D38"/>
    <w:rsid w:val="00236365"/>
    <w:rsid w:val="00236EBF"/>
    <w:rsid w:val="0023718C"/>
    <w:rsid w:val="0024548E"/>
    <w:rsid w:val="00246302"/>
    <w:rsid w:val="002465DC"/>
    <w:rsid w:val="002511F5"/>
    <w:rsid w:val="00253740"/>
    <w:rsid w:val="002600B5"/>
    <w:rsid w:val="00264499"/>
    <w:rsid w:val="00271807"/>
    <w:rsid w:val="00271891"/>
    <w:rsid w:val="00271981"/>
    <w:rsid w:val="00276249"/>
    <w:rsid w:val="00276F0D"/>
    <w:rsid w:val="002771B6"/>
    <w:rsid w:val="00281758"/>
    <w:rsid w:val="00282CDF"/>
    <w:rsid w:val="00283311"/>
    <w:rsid w:val="002845F1"/>
    <w:rsid w:val="00286F28"/>
    <w:rsid w:val="002875A1"/>
    <w:rsid w:val="00290AC9"/>
    <w:rsid w:val="00290BDB"/>
    <w:rsid w:val="002910F2"/>
    <w:rsid w:val="002931C2"/>
    <w:rsid w:val="00293605"/>
    <w:rsid w:val="0029385C"/>
    <w:rsid w:val="002956E3"/>
    <w:rsid w:val="00297FA2"/>
    <w:rsid w:val="002A1D40"/>
    <w:rsid w:val="002A2FA7"/>
    <w:rsid w:val="002A4E5D"/>
    <w:rsid w:val="002A5339"/>
    <w:rsid w:val="002A68CB"/>
    <w:rsid w:val="002A7373"/>
    <w:rsid w:val="002B2728"/>
    <w:rsid w:val="002B3E12"/>
    <w:rsid w:val="002B45DE"/>
    <w:rsid w:val="002B5E50"/>
    <w:rsid w:val="002C0284"/>
    <w:rsid w:val="002C1B0B"/>
    <w:rsid w:val="002C5259"/>
    <w:rsid w:val="002D4647"/>
    <w:rsid w:val="002D4B0F"/>
    <w:rsid w:val="002D4B2D"/>
    <w:rsid w:val="002D5342"/>
    <w:rsid w:val="002D6A44"/>
    <w:rsid w:val="002E6F9A"/>
    <w:rsid w:val="002E70E6"/>
    <w:rsid w:val="002E7684"/>
    <w:rsid w:val="002F1832"/>
    <w:rsid w:val="002F3727"/>
    <w:rsid w:val="002F481E"/>
    <w:rsid w:val="002F4DA7"/>
    <w:rsid w:val="002F6093"/>
    <w:rsid w:val="002F7410"/>
    <w:rsid w:val="0030062C"/>
    <w:rsid w:val="003060DD"/>
    <w:rsid w:val="00315C86"/>
    <w:rsid w:val="003238EB"/>
    <w:rsid w:val="0032525D"/>
    <w:rsid w:val="00326911"/>
    <w:rsid w:val="00326AAE"/>
    <w:rsid w:val="003278A1"/>
    <w:rsid w:val="00331F74"/>
    <w:rsid w:val="0033469E"/>
    <w:rsid w:val="00334BEF"/>
    <w:rsid w:val="00336EC4"/>
    <w:rsid w:val="00340076"/>
    <w:rsid w:val="003410B2"/>
    <w:rsid w:val="0034172B"/>
    <w:rsid w:val="00343054"/>
    <w:rsid w:val="003448E8"/>
    <w:rsid w:val="0034519D"/>
    <w:rsid w:val="00346A0F"/>
    <w:rsid w:val="00350AF5"/>
    <w:rsid w:val="0035137D"/>
    <w:rsid w:val="00351665"/>
    <w:rsid w:val="00352DC0"/>
    <w:rsid w:val="0035676D"/>
    <w:rsid w:val="00365547"/>
    <w:rsid w:val="00366423"/>
    <w:rsid w:val="00366B60"/>
    <w:rsid w:val="00367CFF"/>
    <w:rsid w:val="00375AF8"/>
    <w:rsid w:val="00375BFE"/>
    <w:rsid w:val="003765BC"/>
    <w:rsid w:val="00380D41"/>
    <w:rsid w:val="00385050"/>
    <w:rsid w:val="00385586"/>
    <w:rsid w:val="003912DD"/>
    <w:rsid w:val="003924DF"/>
    <w:rsid w:val="00393150"/>
    <w:rsid w:val="00394CDE"/>
    <w:rsid w:val="00396A01"/>
    <w:rsid w:val="003A0ED2"/>
    <w:rsid w:val="003A30C8"/>
    <w:rsid w:val="003A5044"/>
    <w:rsid w:val="003A50E5"/>
    <w:rsid w:val="003A58B2"/>
    <w:rsid w:val="003A6CDB"/>
    <w:rsid w:val="003B088E"/>
    <w:rsid w:val="003B134C"/>
    <w:rsid w:val="003B269F"/>
    <w:rsid w:val="003B516D"/>
    <w:rsid w:val="003B6554"/>
    <w:rsid w:val="003B7A4C"/>
    <w:rsid w:val="003C15F5"/>
    <w:rsid w:val="003C1798"/>
    <w:rsid w:val="003C213E"/>
    <w:rsid w:val="003C3219"/>
    <w:rsid w:val="003C3FE5"/>
    <w:rsid w:val="003C46A9"/>
    <w:rsid w:val="003C52D4"/>
    <w:rsid w:val="003C6193"/>
    <w:rsid w:val="003C6681"/>
    <w:rsid w:val="003C78EF"/>
    <w:rsid w:val="003D06B8"/>
    <w:rsid w:val="003D3113"/>
    <w:rsid w:val="003D721A"/>
    <w:rsid w:val="003E0B96"/>
    <w:rsid w:val="003E567D"/>
    <w:rsid w:val="003F0D30"/>
    <w:rsid w:val="003F1072"/>
    <w:rsid w:val="003F4B2C"/>
    <w:rsid w:val="003F6732"/>
    <w:rsid w:val="00401080"/>
    <w:rsid w:val="00403139"/>
    <w:rsid w:val="00403910"/>
    <w:rsid w:val="00404401"/>
    <w:rsid w:val="00407406"/>
    <w:rsid w:val="004101A4"/>
    <w:rsid w:val="00410361"/>
    <w:rsid w:val="0041039F"/>
    <w:rsid w:val="004111D1"/>
    <w:rsid w:val="004116B5"/>
    <w:rsid w:val="00411AEE"/>
    <w:rsid w:val="00414F83"/>
    <w:rsid w:val="00416E2D"/>
    <w:rsid w:val="00417AE8"/>
    <w:rsid w:val="00421277"/>
    <w:rsid w:val="00421B78"/>
    <w:rsid w:val="00423F28"/>
    <w:rsid w:val="004255D6"/>
    <w:rsid w:val="00441216"/>
    <w:rsid w:val="004426C8"/>
    <w:rsid w:val="00444984"/>
    <w:rsid w:val="00444A8F"/>
    <w:rsid w:val="0044515B"/>
    <w:rsid w:val="00446410"/>
    <w:rsid w:val="00447EBD"/>
    <w:rsid w:val="00450F0E"/>
    <w:rsid w:val="00453226"/>
    <w:rsid w:val="00454757"/>
    <w:rsid w:val="0045573C"/>
    <w:rsid w:val="0045581A"/>
    <w:rsid w:val="0045649E"/>
    <w:rsid w:val="004670B5"/>
    <w:rsid w:val="00471695"/>
    <w:rsid w:val="004729EB"/>
    <w:rsid w:val="004732EE"/>
    <w:rsid w:val="0047362C"/>
    <w:rsid w:val="0047515A"/>
    <w:rsid w:val="00475224"/>
    <w:rsid w:val="00475C8F"/>
    <w:rsid w:val="00477382"/>
    <w:rsid w:val="00482394"/>
    <w:rsid w:val="00484545"/>
    <w:rsid w:val="00484C67"/>
    <w:rsid w:val="0049147B"/>
    <w:rsid w:val="00494935"/>
    <w:rsid w:val="0049568B"/>
    <w:rsid w:val="00495A35"/>
    <w:rsid w:val="0049717F"/>
    <w:rsid w:val="00497CFC"/>
    <w:rsid w:val="004A0C70"/>
    <w:rsid w:val="004A134C"/>
    <w:rsid w:val="004A1E24"/>
    <w:rsid w:val="004A2DF6"/>
    <w:rsid w:val="004A2E15"/>
    <w:rsid w:val="004A4530"/>
    <w:rsid w:val="004A4C69"/>
    <w:rsid w:val="004A6DCF"/>
    <w:rsid w:val="004A70FD"/>
    <w:rsid w:val="004A74AF"/>
    <w:rsid w:val="004A7FF0"/>
    <w:rsid w:val="004B03D0"/>
    <w:rsid w:val="004B0FF5"/>
    <w:rsid w:val="004B23BB"/>
    <w:rsid w:val="004B2B2C"/>
    <w:rsid w:val="004B306F"/>
    <w:rsid w:val="004B4BF6"/>
    <w:rsid w:val="004B6BC9"/>
    <w:rsid w:val="004C0C30"/>
    <w:rsid w:val="004C1720"/>
    <w:rsid w:val="004C1BA7"/>
    <w:rsid w:val="004C2CF4"/>
    <w:rsid w:val="004C382D"/>
    <w:rsid w:val="004C4180"/>
    <w:rsid w:val="004C4266"/>
    <w:rsid w:val="004C4F46"/>
    <w:rsid w:val="004C7D33"/>
    <w:rsid w:val="004D0944"/>
    <w:rsid w:val="004D2054"/>
    <w:rsid w:val="004D2110"/>
    <w:rsid w:val="004D2F2F"/>
    <w:rsid w:val="004D6535"/>
    <w:rsid w:val="004D6613"/>
    <w:rsid w:val="004E067E"/>
    <w:rsid w:val="004E0C8C"/>
    <w:rsid w:val="004E1D73"/>
    <w:rsid w:val="004E202B"/>
    <w:rsid w:val="004E28B6"/>
    <w:rsid w:val="004E6139"/>
    <w:rsid w:val="004E7315"/>
    <w:rsid w:val="004F0B9B"/>
    <w:rsid w:val="004F1F97"/>
    <w:rsid w:val="004F747B"/>
    <w:rsid w:val="004F7E62"/>
    <w:rsid w:val="00501BD9"/>
    <w:rsid w:val="00501CE6"/>
    <w:rsid w:val="005040F6"/>
    <w:rsid w:val="005057F5"/>
    <w:rsid w:val="00505921"/>
    <w:rsid w:val="00507566"/>
    <w:rsid w:val="0051009E"/>
    <w:rsid w:val="00513539"/>
    <w:rsid w:val="00517A9D"/>
    <w:rsid w:val="00517CB3"/>
    <w:rsid w:val="0052084D"/>
    <w:rsid w:val="00523302"/>
    <w:rsid w:val="00523628"/>
    <w:rsid w:val="005263F6"/>
    <w:rsid w:val="0053558F"/>
    <w:rsid w:val="00536AD8"/>
    <w:rsid w:val="0054319D"/>
    <w:rsid w:val="00545C54"/>
    <w:rsid w:val="0054605F"/>
    <w:rsid w:val="0055188E"/>
    <w:rsid w:val="00551C8B"/>
    <w:rsid w:val="00554345"/>
    <w:rsid w:val="0055454D"/>
    <w:rsid w:val="00563F6D"/>
    <w:rsid w:val="005670DF"/>
    <w:rsid w:val="00571008"/>
    <w:rsid w:val="00571FD9"/>
    <w:rsid w:val="00575572"/>
    <w:rsid w:val="005776C3"/>
    <w:rsid w:val="00585967"/>
    <w:rsid w:val="005862B5"/>
    <w:rsid w:val="00586E46"/>
    <w:rsid w:val="00587230"/>
    <w:rsid w:val="00590F59"/>
    <w:rsid w:val="00591A36"/>
    <w:rsid w:val="00592ADB"/>
    <w:rsid w:val="00592AFA"/>
    <w:rsid w:val="00596033"/>
    <w:rsid w:val="0059734B"/>
    <w:rsid w:val="005979AA"/>
    <w:rsid w:val="005A2A61"/>
    <w:rsid w:val="005A2C31"/>
    <w:rsid w:val="005A33DD"/>
    <w:rsid w:val="005A7319"/>
    <w:rsid w:val="005A778D"/>
    <w:rsid w:val="005B48E9"/>
    <w:rsid w:val="005B4CBD"/>
    <w:rsid w:val="005B71D6"/>
    <w:rsid w:val="005C00E3"/>
    <w:rsid w:val="005C0C63"/>
    <w:rsid w:val="005C1537"/>
    <w:rsid w:val="005C1957"/>
    <w:rsid w:val="005C7913"/>
    <w:rsid w:val="005D1A57"/>
    <w:rsid w:val="005D2E76"/>
    <w:rsid w:val="005D3202"/>
    <w:rsid w:val="005D5634"/>
    <w:rsid w:val="005D7851"/>
    <w:rsid w:val="005E00B9"/>
    <w:rsid w:val="005E1227"/>
    <w:rsid w:val="005E358F"/>
    <w:rsid w:val="005E6900"/>
    <w:rsid w:val="005E743B"/>
    <w:rsid w:val="005F042B"/>
    <w:rsid w:val="005F428E"/>
    <w:rsid w:val="006002BE"/>
    <w:rsid w:val="0060205B"/>
    <w:rsid w:val="00602526"/>
    <w:rsid w:val="00603B14"/>
    <w:rsid w:val="00604B54"/>
    <w:rsid w:val="0060569C"/>
    <w:rsid w:val="00607250"/>
    <w:rsid w:val="0060780C"/>
    <w:rsid w:val="00607A63"/>
    <w:rsid w:val="006124BC"/>
    <w:rsid w:val="00613B84"/>
    <w:rsid w:val="00613F6A"/>
    <w:rsid w:val="006158E7"/>
    <w:rsid w:val="00616A62"/>
    <w:rsid w:val="00622A06"/>
    <w:rsid w:val="00622E32"/>
    <w:rsid w:val="00623D90"/>
    <w:rsid w:val="0062484B"/>
    <w:rsid w:val="00626DC4"/>
    <w:rsid w:val="00626ECD"/>
    <w:rsid w:val="00630CDE"/>
    <w:rsid w:val="00630F76"/>
    <w:rsid w:val="00631D48"/>
    <w:rsid w:val="00633351"/>
    <w:rsid w:val="0063406D"/>
    <w:rsid w:val="0063420D"/>
    <w:rsid w:val="006344F6"/>
    <w:rsid w:val="00636123"/>
    <w:rsid w:val="006408B2"/>
    <w:rsid w:val="00641CC5"/>
    <w:rsid w:val="00643DBB"/>
    <w:rsid w:val="0064714E"/>
    <w:rsid w:val="006471C4"/>
    <w:rsid w:val="0064724F"/>
    <w:rsid w:val="00647312"/>
    <w:rsid w:val="00651AC9"/>
    <w:rsid w:val="00651E38"/>
    <w:rsid w:val="006530F7"/>
    <w:rsid w:val="00655179"/>
    <w:rsid w:val="00655538"/>
    <w:rsid w:val="00655B40"/>
    <w:rsid w:val="00656FE8"/>
    <w:rsid w:val="006571B0"/>
    <w:rsid w:val="00661321"/>
    <w:rsid w:val="0066438C"/>
    <w:rsid w:val="00664EEE"/>
    <w:rsid w:val="00677A6C"/>
    <w:rsid w:val="00684259"/>
    <w:rsid w:val="006845EF"/>
    <w:rsid w:val="00685023"/>
    <w:rsid w:val="00685E4C"/>
    <w:rsid w:val="0068618D"/>
    <w:rsid w:val="006948B5"/>
    <w:rsid w:val="0069544C"/>
    <w:rsid w:val="006A0F8C"/>
    <w:rsid w:val="006A1531"/>
    <w:rsid w:val="006A5525"/>
    <w:rsid w:val="006A75AF"/>
    <w:rsid w:val="006B2631"/>
    <w:rsid w:val="006B282A"/>
    <w:rsid w:val="006B2B09"/>
    <w:rsid w:val="006B34EA"/>
    <w:rsid w:val="006B3645"/>
    <w:rsid w:val="006B4152"/>
    <w:rsid w:val="006B67B8"/>
    <w:rsid w:val="006B7C65"/>
    <w:rsid w:val="006C1979"/>
    <w:rsid w:val="006C1E00"/>
    <w:rsid w:val="006C1F82"/>
    <w:rsid w:val="006C2827"/>
    <w:rsid w:val="006C2FA2"/>
    <w:rsid w:val="006C6F61"/>
    <w:rsid w:val="006D005A"/>
    <w:rsid w:val="006D18E4"/>
    <w:rsid w:val="006D3281"/>
    <w:rsid w:val="006D399F"/>
    <w:rsid w:val="006D3EFF"/>
    <w:rsid w:val="006D6802"/>
    <w:rsid w:val="006D7AC6"/>
    <w:rsid w:val="006E019A"/>
    <w:rsid w:val="006E0CFD"/>
    <w:rsid w:val="006E18B1"/>
    <w:rsid w:val="006E471B"/>
    <w:rsid w:val="006E57B7"/>
    <w:rsid w:val="006E6F90"/>
    <w:rsid w:val="006F23D4"/>
    <w:rsid w:val="006F264D"/>
    <w:rsid w:val="006F3215"/>
    <w:rsid w:val="006F3E3D"/>
    <w:rsid w:val="00700551"/>
    <w:rsid w:val="007020D1"/>
    <w:rsid w:val="00707552"/>
    <w:rsid w:val="00715C5F"/>
    <w:rsid w:val="00716DD6"/>
    <w:rsid w:val="00717238"/>
    <w:rsid w:val="007203B5"/>
    <w:rsid w:val="00721DA9"/>
    <w:rsid w:val="00723276"/>
    <w:rsid w:val="00725406"/>
    <w:rsid w:val="007260C4"/>
    <w:rsid w:val="0073426A"/>
    <w:rsid w:val="00736734"/>
    <w:rsid w:val="0073689B"/>
    <w:rsid w:val="007368C3"/>
    <w:rsid w:val="007372EC"/>
    <w:rsid w:val="0074084B"/>
    <w:rsid w:val="00740E22"/>
    <w:rsid w:val="007410C8"/>
    <w:rsid w:val="0075031A"/>
    <w:rsid w:val="00750947"/>
    <w:rsid w:val="00751520"/>
    <w:rsid w:val="0075204A"/>
    <w:rsid w:val="00752904"/>
    <w:rsid w:val="00754E20"/>
    <w:rsid w:val="00756B07"/>
    <w:rsid w:val="00761A6F"/>
    <w:rsid w:val="00761DE9"/>
    <w:rsid w:val="00762A07"/>
    <w:rsid w:val="00762DF4"/>
    <w:rsid w:val="0076541F"/>
    <w:rsid w:val="00765F2F"/>
    <w:rsid w:val="00766AE2"/>
    <w:rsid w:val="0076758E"/>
    <w:rsid w:val="00770F9F"/>
    <w:rsid w:val="00772094"/>
    <w:rsid w:val="007726AD"/>
    <w:rsid w:val="00775CC8"/>
    <w:rsid w:val="007766C0"/>
    <w:rsid w:val="0077674B"/>
    <w:rsid w:val="0078179F"/>
    <w:rsid w:val="007831C6"/>
    <w:rsid w:val="00783D99"/>
    <w:rsid w:val="00783F5B"/>
    <w:rsid w:val="0078429C"/>
    <w:rsid w:val="007876A1"/>
    <w:rsid w:val="00790AA9"/>
    <w:rsid w:val="00792620"/>
    <w:rsid w:val="00794F42"/>
    <w:rsid w:val="007A1B24"/>
    <w:rsid w:val="007A1BD2"/>
    <w:rsid w:val="007A23D7"/>
    <w:rsid w:val="007A2FB9"/>
    <w:rsid w:val="007A3734"/>
    <w:rsid w:val="007A4A9A"/>
    <w:rsid w:val="007A5172"/>
    <w:rsid w:val="007A7E16"/>
    <w:rsid w:val="007B1F00"/>
    <w:rsid w:val="007B35C2"/>
    <w:rsid w:val="007B4159"/>
    <w:rsid w:val="007B7095"/>
    <w:rsid w:val="007C002C"/>
    <w:rsid w:val="007C0AC3"/>
    <w:rsid w:val="007C0FA0"/>
    <w:rsid w:val="007C1A0B"/>
    <w:rsid w:val="007C3065"/>
    <w:rsid w:val="007C50A8"/>
    <w:rsid w:val="007C70C6"/>
    <w:rsid w:val="007D56C4"/>
    <w:rsid w:val="007D6348"/>
    <w:rsid w:val="007D7672"/>
    <w:rsid w:val="007E31A8"/>
    <w:rsid w:val="007E3449"/>
    <w:rsid w:val="007E4F5B"/>
    <w:rsid w:val="007F0146"/>
    <w:rsid w:val="007F1008"/>
    <w:rsid w:val="007F30AB"/>
    <w:rsid w:val="007F45EE"/>
    <w:rsid w:val="007F4665"/>
    <w:rsid w:val="007F5307"/>
    <w:rsid w:val="007F78CC"/>
    <w:rsid w:val="00803355"/>
    <w:rsid w:val="008061AF"/>
    <w:rsid w:val="00806995"/>
    <w:rsid w:val="00806D1E"/>
    <w:rsid w:val="008078E0"/>
    <w:rsid w:val="00810B7C"/>
    <w:rsid w:val="008143CF"/>
    <w:rsid w:val="00822B3B"/>
    <w:rsid w:val="00830F6A"/>
    <w:rsid w:val="00832855"/>
    <w:rsid w:val="00833CD8"/>
    <w:rsid w:val="00834807"/>
    <w:rsid w:val="008349C6"/>
    <w:rsid w:val="008379F9"/>
    <w:rsid w:val="008412FF"/>
    <w:rsid w:val="00842BFE"/>
    <w:rsid w:val="00850EC3"/>
    <w:rsid w:val="0085650C"/>
    <w:rsid w:val="00857FE9"/>
    <w:rsid w:val="00866159"/>
    <w:rsid w:val="00866B4A"/>
    <w:rsid w:val="00870BA7"/>
    <w:rsid w:val="00870E8B"/>
    <w:rsid w:val="00875739"/>
    <w:rsid w:val="00875A62"/>
    <w:rsid w:val="0087657B"/>
    <w:rsid w:val="00876B1D"/>
    <w:rsid w:val="00881849"/>
    <w:rsid w:val="00881A36"/>
    <w:rsid w:val="00881B30"/>
    <w:rsid w:val="008824EF"/>
    <w:rsid w:val="008852C9"/>
    <w:rsid w:val="00886547"/>
    <w:rsid w:val="0089017A"/>
    <w:rsid w:val="0089054F"/>
    <w:rsid w:val="00890BD8"/>
    <w:rsid w:val="00890E7B"/>
    <w:rsid w:val="008917AB"/>
    <w:rsid w:val="00891818"/>
    <w:rsid w:val="008950AC"/>
    <w:rsid w:val="00895B59"/>
    <w:rsid w:val="00897F56"/>
    <w:rsid w:val="008A0619"/>
    <w:rsid w:val="008A26BC"/>
    <w:rsid w:val="008A5092"/>
    <w:rsid w:val="008B1A72"/>
    <w:rsid w:val="008B33BF"/>
    <w:rsid w:val="008B5A62"/>
    <w:rsid w:val="008C1877"/>
    <w:rsid w:val="008C416B"/>
    <w:rsid w:val="008C597E"/>
    <w:rsid w:val="008C5EDF"/>
    <w:rsid w:val="008C658B"/>
    <w:rsid w:val="008C74B6"/>
    <w:rsid w:val="008D111A"/>
    <w:rsid w:val="008D147C"/>
    <w:rsid w:val="008D3A2B"/>
    <w:rsid w:val="008D4274"/>
    <w:rsid w:val="008D5069"/>
    <w:rsid w:val="008D7FDF"/>
    <w:rsid w:val="008E411E"/>
    <w:rsid w:val="008E629B"/>
    <w:rsid w:val="008E70D2"/>
    <w:rsid w:val="008F1B5C"/>
    <w:rsid w:val="008F591D"/>
    <w:rsid w:val="009052A1"/>
    <w:rsid w:val="009068B2"/>
    <w:rsid w:val="00914B1C"/>
    <w:rsid w:val="00916B16"/>
    <w:rsid w:val="009202AD"/>
    <w:rsid w:val="00921AC9"/>
    <w:rsid w:val="00923F47"/>
    <w:rsid w:val="00925A73"/>
    <w:rsid w:val="00927BF6"/>
    <w:rsid w:val="009304C4"/>
    <w:rsid w:val="00930C0A"/>
    <w:rsid w:val="00935764"/>
    <w:rsid w:val="00936FCB"/>
    <w:rsid w:val="0094017C"/>
    <w:rsid w:val="0094030E"/>
    <w:rsid w:val="00940377"/>
    <w:rsid w:val="00944BFF"/>
    <w:rsid w:val="0094526A"/>
    <w:rsid w:val="009477DA"/>
    <w:rsid w:val="0095034A"/>
    <w:rsid w:val="00950F31"/>
    <w:rsid w:val="00952FF0"/>
    <w:rsid w:val="00955B7C"/>
    <w:rsid w:val="0095778C"/>
    <w:rsid w:val="00960881"/>
    <w:rsid w:val="009608D4"/>
    <w:rsid w:val="009615B9"/>
    <w:rsid w:val="00961CCB"/>
    <w:rsid w:val="00963CBF"/>
    <w:rsid w:val="00965ED0"/>
    <w:rsid w:val="00966B2C"/>
    <w:rsid w:val="00971544"/>
    <w:rsid w:val="009718B9"/>
    <w:rsid w:val="00971AE5"/>
    <w:rsid w:val="00972431"/>
    <w:rsid w:val="009752EB"/>
    <w:rsid w:val="0097549E"/>
    <w:rsid w:val="00976911"/>
    <w:rsid w:val="00980804"/>
    <w:rsid w:val="0098184A"/>
    <w:rsid w:val="00982CEE"/>
    <w:rsid w:val="00986EBF"/>
    <w:rsid w:val="0099061F"/>
    <w:rsid w:val="00991537"/>
    <w:rsid w:val="00991903"/>
    <w:rsid w:val="00991E50"/>
    <w:rsid w:val="00993596"/>
    <w:rsid w:val="00993FEA"/>
    <w:rsid w:val="009949C6"/>
    <w:rsid w:val="0099788D"/>
    <w:rsid w:val="009A1092"/>
    <w:rsid w:val="009A39C1"/>
    <w:rsid w:val="009B0687"/>
    <w:rsid w:val="009B270C"/>
    <w:rsid w:val="009B5A68"/>
    <w:rsid w:val="009B5E96"/>
    <w:rsid w:val="009B7272"/>
    <w:rsid w:val="009C08C4"/>
    <w:rsid w:val="009C31C2"/>
    <w:rsid w:val="009C3BDF"/>
    <w:rsid w:val="009C4905"/>
    <w:rsid w:val="009C4DB8"/>
    <w:rsid w:val="009C63D4"/>
    <w:rsid w:val="009C749F"/>
    <w:rsid w:val="009C7816"/>
    <w:rsid w:val="009C79C6"/>
    <w:rsid w:val="009D0B6B"/>
    <w:rsid w:val="009D1614"/>
    <w:rsid w:val="009D319F"/>
    <w:rsid w:val="009D38CC"/>
    <w:rsid w:val="009D3DAC"/>
    <w:rsid w:val="009D4249"/>
    <w:rsid w:val="009D6E93"/>
    <w:rsid w:val="009D7D31"/>
    <w:rsid w:val="009D7DD1"/>
    <w:rsid w:val="009E2C1B"/>
    <w:rsid w:val="009E5E93"/>
    <w:rsid w:val="009F36AF"/>
    <w:rsid w:val="009F3B6D"/>
    <w:rsid w:val="009F75E6"/>
    <w:rsid w:val="00A028A1"/>
    <w:rsid w:val="00A02F14"/>
    <w:rsid w:val="00A1307C"/>
    <w:rsid w:val="00A13111"/>
    <w:rsid w:val="00A215CF"/>
    <w:rsid w:val="00A3290F"/>
    <w:rsid w:val="00A35420"/>
    <w:rsid w:val="00A3753E"/>
    <w:rsid w:val="00A43756"/>
    <w:rsid w:val="00A43A75"/>
    <w:rsid w:val="00A44B25"/>
    <w:rsid w:val="00A45478"/>
    <w:rsid w:val="00A46687"/>
    <w:rsid w:val="00A5230E"/>
    <w:rsid w:val="00A52F38"/>
    <w:rsid w:val="00A56FAD"/>
    <w:rsid w:val="00A64586"/>
    <w:rsid w:val="00A716EC"/>
    <w:rsid w:val="00A74405"/>
    <w:rsid w:val="00A75B62"/>
    <w:rsid w:val="00A77744"/>
    <w:rsid w:val="00A80261"/>
    <w:rsid w:val="00A823D8"/>
    <w:rsid w:val="00A8310B"/>
    <w:rsid w:val="00A844A7"/>
    <w:rsid w:val="00A84F5F"/>
    <w:rsid w:val="00A85155"/>
    <w:rsid w:val="00A85599"/>
    <w:rsid w:val="00A85B81"/>
    <w:rsid w:val="00A873C8"/>
    <w:rsid w:val="00A930C8"/>
    <w:rsid w:val="00A938E8"/>
    <w:rsid w:val="00A94828"/>
    <w:rsid w:val="00A949DB"/>
    <w:rsid w:val="00A95ED4"/>
    <w:rsid w:val="00A9756A"/>
    <w:rsid w:val="00AA656F"/>
    <w:rsid w:val="00AA6C45"/>
    <w:rsid w:val="00AB03B2"/>
    <w:rsid w:val="00AB097B"/>
    <w:rsid w:val="00AB36B5"/>
    <w:rsid w:val="00AB3DC1"/>
    <w:rsid w:val="00AB4F11"/>
    <w:rsid w:val="00AB66D3"/>
    <w:rsid w:val="00AB6EDA"/>
    <w:rsid w:val="00AB77F2"/>
    <w:rsid w:val="00AC2C46"/>
    <w:rsid w:val="00AC4C67"/>
    <w:rsid w:val="00AC5359"/>
    <w:rsid w:val="00AD03A6"/>
    <w:rsid w:val="00AD0819"/>
    <w:rsid w:val="00AD0922"/>
    <w:rsid w:val="00AD24F2"/>
    <w:rsid w:val="00AD513C"/>
    <w:rsid w:val="00AD5256"/>
    <w:rsid w:val="00AE049A"/>
    <w:rsid w:val="00AE065E"/>
    <w:rsid w:val="00AE0A8F"/>
    <w:rsid w:val="00AE34DF"/>
    <w:rsid w:val="00AE489A"/>
    <w:rsid w:val="00AE6C3A"/>
    <w:rsid w:val="00AF2FC1"/>
    <w:rsid w:val="00AF3186"/>
    <w:rsid w:val="00AF610F"/>
    <w:rsid w:val="00B008F3"/>
    <w:rsid w:val="00B021E6"/>
    <w:rsid w:val="00B0280F"/>
    <w:rsid w:val="00B0415A"/>
    <w:rsid w:val="00B0459C"/>
    <w:rsid w:val="00B11F8B"/>
    <w:rsid w:val="00B1296A"/>
    <w:rsid w:val="00B1366F"/>
    <w:rsid w:val="00B159F2"/>
    <w:rsid w:val="00B16368"/>
    <w:rsid w:val="00B20DBF"/>
    <w:rsid w:val="00B21862"/>
    <w:rsid w:val="00B23740"/>
    <w:rsid w:val="00B25970"/>
    <w:rsid w:val="00B34DA6"/>
    <w:rsid w:val="00B353A8"/>
    <w:rsid w:val="00B363F7"/>
    <w:rsid w:val="00B36546"/>
    <w:rsid w:val="00B378F4"/>
    <w:rsid w:val="00B401D9"/>
    <w:rsid w:val="00B408E0"/>
    <w:rsid w:val="00B415E0"/>
    <w:rsid w:val="00B45B34"/>
    <w:rsid w:val="00B514C6"/>
    <w:rsid w:val="00B51A7B"/>
    <w:rsid w:val="00B51B31"/>
    <w:rsid w:val="00B51FA7"/>
    <w:rsid w:val="00B553F0"/>
    <w:rsid w:val="00B55BC2"/>
    <w:rsid w:val="00B5604A"/>
    <w:rsid w:val="00B5763F"/>
    <w:rsid w:val="00B57A7B"/>
    <w:rsid w:val="00B57ED1"/>
    <w:rsid w:val="00B60C7C"/>
    <w:rsid w:val="00B61804"/>
    <w:rsid w:val="00B630D9"/>
    <w:rsid w:val="00B6326F"/>
    <w:rsid w:val="00B63992"/>
    <w:rsid w:val="00B66D70"/>
    <w:rsid w:val="00B705BE"/>
    <w:rsid w:val="00B71ADA"/>
    <w:rsid w:val="00B755EF"/>
    <w:rsid w:val="00B7612C"/>
    <w:rsid w:val="00B80A43"/>
    <w:rsid w:val="00B87A00"/>
    <w:rsid w:val="00B915B4"/>
    <w:rsid w:val="00B91A92"/>
    <w:rsid w:val="00B92521"/>
    <w:rsid w:val="00B931AF"/>
    <w:rsid w:val="00B93B18"/>
    <w:rsid w:val="00B93DBD"/>
    <w:rsid w:val="00B95C6C"/>
    <w:rsid w:val="00BA131B"/>
    <w:rsid w:val="00BA53B3"/>
    <w:rsid w:val="00BA5F46"/>
    <w:rsid w:val="00BA77A0"/>
    <w:rsid w:val="00BB0E54"/>
    <w:rsid w:val="00BB2D35"/>
    <w:rsid w:val="00BC1282"/>
    <w:rsid w:val="00BC3A77"/>
    <w:rsid w:val="00BC3BD1"/>
    <w:rsid w:val="00BD0D5E"/>
    <w:rsid w:val="00BD2BF4"/>
    <w:rsid w:val="00BE07F3"/>
    <w:rsid w:val="00BE0AF7"/>
    <w:rsid w:val="00BE18B0"/>
    <w:rsid w:val="00BE376B"/>
    <w:rsid w:val="00BE6723"/>
    <w:rsid w:val="00BE6BA5"/>
    <w:rsid w:val="00BF3CAE"/>
    <w:rsid w:val="00BF41E3"/>
    <w:rsid w:val="00BF4B36"/>
    <w:rsid w:val="00BF7DA2"/>
    <w:rsid w:val="00C02885"/>
    <w:rsid w:val="00C02A99"/>
    <w:rsid w:val="00C04FB5"/>
    <w:rsid w:val="00C07EDE"/>
    <w:rsid w:val="00C10666"/>
    <w:rsid w:val="00C11496"/>
    <w:rsid w:val="00C12536"/>
    <w:rsid w:val="00C14EB9"/>
    <w:rsid w:val="00C1685E"/>
    <w:rsid w:val="00C23358"/>
    <w:rsid w:val="00C25507"/>
    <w:rsid w:val="00C2602A"/>
    <w:rsid w:val="00C26226"/>
    <w:rsid w:val="00C27DD7"/>
    <w:rsid w:val="00C300E9"/>
    <w:rsid w:val="00C337DF"/>
    <w:rsid w:val="00C40444"/>
    <w:rsid w:val="00C40A2F"/>
    <w:rsid w:val="00C412F8"/>
    <w:rsid w:val="00C4211C"/>
    <w:rsid w:val="00C43BF2"/>
    <w:rsid w:val="00C447A6"/>
    <w:rsid w:val="00C4549F"/>
    <w:rsid w:val="00C46CB1"/>
    <w:rsid w:val="00C512D8"/>
    <w:rsid w:val="00C55A4C"/>
    <w:rsid w:val="00C569AF"/>
    <w:rsid w:val="00C56CF8"/>
    <w:rsid w:val="00C61F40"/>
    <w:rsid w:val="00C65B3C"/>
    <w:rsid w:val="00C66C97"/>
    <w:rsid w:val="00C73591"/>
    <w:rsid w:val="00C73898"/>
    <w:rsid w:val="00C74C45"/>
    <w:rsid w:val="00C74D7A"/>
    <w:rsid w:val="00C77351"/>
    <w:rsid w:val="00C80E31"/>
    <w:rsid w:val="00C837A9"/>
    <w:rsid w:val="00C85B9E"/>
    <w:rsid w:val="00C914D9"/>
    <w:rsid w:val="00C92164"/>
    <w:rsid w:val="00C936A1"/>
    <w:rsid w:val="00C95C8F"/>
    <w:rsid w:val="00C95E77"/>
    <w:rsid w:val="00CA095E"/>
    <w:rsid w:val="00CA142E"/>
    <w:rsid w:val="00CA1535"/>
    <w:rsid w:val="00CA190C"/>
    <w:rsid w:val="00CA2D65"/>
    <w:rsid w:val="00CA4321"/>
    <w:rsid w:val="00CA5887"/>
    <w:rsid w:val="00CA641F"/>
    <w:rsid w:val="00CB086F"/>
    <w:rsid w:val="00CB0871"/>
    <w:rsid w:val="00CB11FE"/>
    <w:rsid w:val="00CB1682"/>
    <w:rsid w:val="00CB17A8"/>
    <w:rsid w:val="00CB22C7"/>
    <w:rsid w:val="00CB291B"/>
    <w:rsid w:val="00CB43A0"/>
    <w:rsid w:val="00CC0207"/>
    <w:rsid w:val="00CC2969"/>
    <w:rsid w:val="00CC3386"/>
    <w:rsid w:val="00CC3399"/>
    <w:rsid w:val="00CD4C69"/>
    <w:rsid w:val="00CD76C8"/>
    <w:rsid w:val="00CE2E76"/>
    <w:rsid w:val="00CE36A6"/>
    <w:rsid w:val="00CE4181"/>
    <w:rsid w:val="00CE5D8D"/>
    <w:rsid w:val="00CE7C47"/>
    <w:rsid w:val="00CF0C6C"/>
    <w:rsid w:val="00CF1575"/>
    <w:rsid w:val="00CF3A01"/>
    <w:rsid w:val="00CF551B"/>
    <w:rsid w:val="00CF6882"/>
    <w:rsid w:val="00D004AB"/>
    <w:rsid w:val="00D01E6F"/>
    <w:rsid w:val="00D03309"/>
    <w:rsid w:val="00D03614"/>
    <w:rsid w:val="00D04AE4"/>
    <w:rsid w:val="00D118CE"/>
    <w:rsid w:val="00D12FA7"/>
    <w:rsid w:val="00D146F1"/>
    <w:rsid w:val="00D148A7"/>
    <w:rsid w:val="00D1566F"/>
    <w:rsid w:val="00D16642"/>
    <w:rsid w:val="00D1731C"/>
    <w:rsid w:val="00D20A5A"/>
    <w:rsid w:val="00D20F0C"/>
    <w:rsid w:val="00D21712"/>
    <w:rsid w:val="00D222ED"/>
    <w:rsid w:val="00D24362"/>
    <w:rsid w:val="00D33A81"/>
    <w:rsid w:val="00D3414C"/>
    <w:rsid w:val="00D345B6"/>
    <w:rsid w:val="00D34EFC"/>
    <w:rsid w:val="00D377E8"/>
    <w:rsid w:val="00D415F5"/>
    <w:rsid w:val="00D42625"/>
    <w:rsid w:val="00D43A24"/>
    <w:rsid w:val="00D45628"/>
    <w:rsid w:val="00D458DC"/>
    <w:rsid w:val="00D45B63"/>
    <w:rsid w:val="00D46440"/>
    <w:rsid w:val="00D5163E"/>
    <w:rsid w:val="00D531A9"/>
    <w:rsid w:val="00D5632A"/>
    <w:rsid w:val="00D60B62"/>
    <w:rsid w:val="00D652E8"/>
    <w:rsid w:val="00D65961"/>
    <w:rsid w:val="00D672E3"/>
    <w:rsid w:val="00D67C3F"/>
    <w:rsid w:val="00D73D73"/>
    <w:rsid w:val="00D74C6E"/>
    <w:rsid w:val="00D75D61"/>
    <w:rsid w:val="00D77D35"/>
    <w:rsid w:val="00D80460"/>
    <w:rsid w:val="00D80FE0"/>
    <w:rsid w:val="00D81016"/>
    <w:rsid w:val="00D83873"/>
    <w:rsid w:val="00D84048"/>
    <w:rsid w:val="00D86E79"/>
    <w:rsid w:val="00D87BD5"/>
    <w:rsid w:val="00D91883"/>
    <w:rsid w:val="00D91EA3"/>
    <w:rsid w:val="00D934DB"/>
    <w:rsid w:val="00D97ADD"/>
    <w:rsid w:val="00DA0F36"/>
    <w:rsid w:val="00DA1233"/>
    <w:rsid w:val="00DA265E"/>
    <w:rsid w:val="00DA3059"/>
    <w:rsid w:val="00DA6417"/>
    <w:rsid w:val="00DB39FF"/>
    <w:rsid w:val="00DB3BAA"/>
    <w:rsid w:val="00DB5288"/>
    <w:rsid w:val="00DC1D8A"/>
    <w:rsid w:val="00DC2EF6"/>
    <w:rsid w:val="00DC4645"/>
    <w:rsid w:val="00DD1C64"/>
    <w:rsid w:val="00DD4713"/>
    <w:rsid w:val="00DD5B5F"/>
    <w:rsid w:val="00DE255C"/>
    <w:rsid w:val="00DE4400"/>
    <w:rsid w:val="00DE4E39"/>
    <w:rsid w:val="00DE5388"/>
    <w:rsid w:val="00DE5D6D"/>
    <w:rsid w:val="00DE7FAD"/>
    <w:rsid w:val="00DF49BB"/>
    <w:rsid w:val="00DF4EEC"/>
    <w:rsid w:val="00E01654"/>
    <w:rsid w:val="00E02176"/>
    <w:rsid w:val="00E04694"/>
    <w:rsid w:val="00E12B88"/>
    <w:rsid w:val="00E13527"/>
    <w:rsid w:val="00E148AE"/>
    <w:rsid w:val="00E166EF"/>
    <w:rsid w:val="00E20CE6"/>
    <w:rsid w:val="00E22FD3"/>
    <w:rsid w:val="00E23B3E"/>
    <w:rsid w:val="00E306F0"/>
    <w:rsid w:val="00E3089C"/>
    <w:rsid w:val="00E313FB"/>
    <w:rsid w:val="00E32672"/>
    <w:rsid w:val="00E34D93"/>
    <w:rsid w:val="00E37227"/>
    <w:rsid w:val="00E378E9"/>
    <w:rsid w:val="00E42F69"/>
    <w:rsid w:val="00E45546"/>
    <w:rsid w:val="00E46FB6"/>
    <w:rsid w:val="00E505D0"/>
    <w:rsid w:val="00E506A1"/>
    <w:rsid w:val="00E51158"/>
    <w:rsid w:val="00E51CE1"/>
    <w:rsid w:val="00E5343E"/>
    <w:rsid w:val="00E54A28"/>
    <w:rsid w:val="00E55B71"/>
    <w:rsid w:val="00E55D59"/>
    <w:rsid w:val="00E605A0"/>
    <w:rsid w:val="00E6449B"/>
    <w:rsid w:val="00E73C55"/>
    <w:rsid w:val="00E74401"/>
    <w:rsid w:val="00E749E8"/>
    <w:rsid w:val="00E75336"/>
    <w:rsid w:val="00E7558E"/>
    <w:rsid w:val="00E75DDC"/>
    <w:rsid w:val="00E8252F"/>
    <w:rsid w:val="00E8307C"/>
    <w:rsid w:val="00E90424"/>
    <w:rsid w:val="00E93763"/>
    <w:rsid w:val="00EA1B33"/>
    <w:rsid w:val="00EA42A8"/>
    <w:rsid w:val="00EB4B03"/>
    <w:rsid w:val="00EB51E7"/>
    <w:rsid w:val="00EB6352"/>
    <w:rsid w:val="00EC3756"/>
    <w:rsid w:val="00EC4389"/>
    <w:rsid w:val="00ED238A"/>
    <w:rsid w:val="00ED4AB1"/>
    <w:rsid w:val="00ED7560"/>
    <w:rsid w:val="00EE0B63"/>
    <w:rsid w:val="00EE0DAA"/>
    <w:rsid w:val="00EE2D40"/>
    <w:rsid w:val="00EE3DC0"/>
    <w:rsid w:val="00EE5834"/>
    <w:rsid w:val="00EF026A"/>
    <w:rsid w:val="00EF04B6"/>
    <w:rsid w:val="00EF12E7"/>
    <w:rsid w:val="00EF68A1"/>
    <w:rsid w:val="00EF7B28"/>
    <w:rsid w:val="00F01720"/>
    <w:rsid w:val="00F020A2"/>
    <w:rsid w:val="00F033B3"/>
    <w:rsid w:val="00F03582"/>
    <w:rsid w:val="00F049E8"/>
    <w:rsid w:val="00F05749"/>
    <w:rsid w:val="00F06F28"/>
    <w:rsid w:val="00F0728E"/>
    <w:rsid w:val="00F11CA8"/>
    <w:rsid w:val="00F15423"/>
    <w:rsid w:val="00F16050"/>
    <w:rsid w:val="00F162CF"/>
    <w:rsid w:val="00F16360"/>
    <w:rsid w:val="00F20A3C"/>
    <w:rsid w:val="00F22785"/>
    <w:rsid w:val="00F250EE"/>
    <w:rsid w:val="00F269B3"/>
    <w:rsid w:val="00F27A67"/>
    <w:rsid w:val="00F30F2A"/>
    <w:rsid w:val="00F31A97"/>
    <w:rsid w:val="00F32477"/>
    <w:rsid w:val="00F325BF"/>
    <w:rsid w:val="00F344DC"/>
    <w:rsid w:val="00F347C1"/>
    <w:rsid w:val="00F35BD9"/>
    <w:rsid w:val="00F35EF8"/>
    <w:rsid w:val="00F40149"/>
    <w:rsid w:val="00F41AA4"/>
    <w:rsid w:val="00F43E6D"/>
    <w:rsid w:val="00F45062"/>
    <w:rsid w:val="00F4518C"/>
    <w:rsid w:val="00F4623B"/>
    <w:rsid w:val="00F46CEE"/>
    <w:rsid w:val="00F52BFA"/>
    <w:rsid w:val="00F53B11"/>
    <w:rsid w:val="00F570F2"/>
    <w:rsid w:val="00F57CE9"/>
    <w:rsid w:val="00F6114E"/>
    <w:rsid w:val="00F6198A"/>
    <w:rsid w:val="00F62BD5"/>
    <w:rsid w:val="00F6301B"/>
    <w:rsid w:val="00F67042"/>
    <w:rsid w:val="00F72112"/>
    <w:rsid w:val="00F728BD"/>
    <w:rsid w:val="00F72B2C"/>
    <w:rsid w:val="00F734CA"/>
    <w:rsid w:val="00F76743"/>
    <w:rsid w:val="00F811B1"/>
    <w:rsid w:val="00F82522"/>
    <w:rsid w:val="00F825AB"/>
    <w:rsid w:val="00F83C9E"/>
    <w:rsid w:val="00F8486D"/>
    <w:rsid w:val="00F84A5C"/>
    <w:rsid w:val="00F9059B"/>
    <w:rsid w:val="00F9075E"/>
    <w:rsid w:val="00F91430"/>
    <w:rsid w:val="00F96513"/>
    <w:rsid w:val="00FA295F"/>
    <w:rsid w:val="00FA2F40"/>
    <w:rsid w:val="00FA3DB8"/>
    <w:rsid w:val="00FA4449"/>
    <w:rsid w:val="00FA5E49"/>
    <w:rsid w:val="00FA7175"/>
    <w:rsid w:val="00FB073A"/>
    <w:rsid w:val="00FB28F8"/>
    <w:rsid w:val="00FB2E0D"/>
    <w:rsid w:val="00FB3602"/>
    <w:rsid w:val="00FB39E8"/>
    <w:rsid w:val="00FB50A2"/>
    <w:rsid w:val="00FB5662"/>
    <w:rsid w:val="00FB5BA1"/>
    <w:rsid w:val="00FC0AF3"/>
    <w:rsid w:val="00FC1272"/>
    <w:rsid w:val="00FC1548"/>
    <w:rsid w:val="00FC5C13"/>
    <w:rsid w:val="00FC76B4"/>
    <w:rsid w:val="00FC7AA2"/>
    <w:rsid w:val="00FD0B48"/>
    <w:rsid w:val="00FD1302"/>
    <w:rsid w:val="00FD18BB"/>
    <w:rsid w:val="00FD5104"/>
    <w:rsid w:val="00FD6700"/>
    <w:rsid w:val="00FD670A"/>
    <w:rsid w:val="00FD6B8A"/>
    <w:rsid w:val="00FD7CBF"/>
    <w:rsid w:val="00FE3211"/>
    <w:rsid w:val="00FE5289"/>
    <w:rsid w:val="00FE6F8B"/>
    <w:rsid w:val="00FF1A55"/>
    <w:rsid w:val="00FF1D34"/>
    <w:rsid w:val="00FF2068"/>
    <w:rsid w:val="00FF5F08"/>
    <w:rsid w:val="00FF6711"/>
    <w:rsid w:val="00FF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CCA4B8"/>
  <w15:docId w15:val="{E55B9F60-63C2-42E8-9F9B-6CA476262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es-C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88E"/>
    <w:pPr>
      <w:spacing w:after="0" w:line="240" w:lineRule="auto"/>
      <w:jc w:val="both"/>
    </w:pPr>
    <w:rPr>
      <w:rFonts w:ascii="Verdana" w:hAnsi="Verdana"/>
      <w:sz w:val="20"/>
    </w:rPr>
  </w:style>
  <w:style w:type="paragraph" w:styleId="Ttulo1">
    <w:name w:val="heading 1"/>
    <w:basedOn w:val="Normal"/>
    <w:next w:val="Normal"/>
    <w:link w:val="Ttulo1Car"/>
    <w:uiPriority w:val="9"/>
    <w:qFormat/>
    <w:rsid w:val="0060780C"/>
    <w:pPr>
      <w:keepNext/>
      <w:keepLines/>
      <w:pBdr>
        <w:bottom w:val="single" w:sz="4" w:space="1" w:color="B01513" w:themeColor="accent1"/>
      </w:pBdr>
      <w:spacing w:before="400" w:after="40"/>
      <w:outlineLvl w:val="0"/>
    </w:pPr>
    <w:rPr>
      <w:rFonts w:eastAsiaTheme="majorEastAsia" w:cstheme="majorBidi"/>
      <w:b/>
      <w:color w:val="830F0E" w:themeColor="accent1" w:themeShade="BF"/>
      <w:sz w:val="32"/>
      <w:szCs w:val="36"/>
      <w14:textOutline w14:w="9525" w14:cap="rnd" w14:cmpd="sng" w14:algn="ctr">
        <w14:noFill/>
        <w14:prstDash w14:val="solid"/>
        <w14:bevel/>
      </w14:textOutline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1039F"/>
    <w:pPr>
      <w:keepNext/>
      <w:keepLines/>
      <w:spacing w:before="160"/>
      <w:outlineLvl w:val="1"/>
    </w:pPr>
    <w:rPr>
      <w:rFonts w:eastAsiaTheme="majorEastAsia" w:cstheme="majorBidi"/>
      <w:color w:val="C82600"/>
      <w:sz w:val="22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55188E"/>
    <w:pPr>
      <w:keepNext/>
      <w:keepLines/>
      <w:spacing w:before="200" w:after="120"/>
      <w:ind w:left="708"/>
      <w:outlineLvl w:val="2"/>
    </w:pPr>
    <w:rPr>
      <w:rFonts w:eastAsiaTheme="majorEastAsia" w:cstheme="majorBidi"/>
      <w:b/>
      <w:szCs w:val="26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3A0ED2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3A0ED2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3A0ED2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3A0ED2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A0ED2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A0ED2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0780C"/>
    <w:rPr>
      <w:rFonts w:ascii="Verdana" w:eastAsiaTheme="majorEastAsia" w:hAnsi="Verdana" w:cstheme="majorBidi"/>
      <w:b/>
      <w:color w:val="830F0E" w:themeColor="accent1" w:themeShade="BF"/>
      <w:sz w:val="32"/>
      <w:szCs w:val="36"/>
      <w14:textOutline w14:w="9525" w14:cap="rnd" w14:cmpd="sng" w14:algn="ctr">
        <w14:noFill/>
        <w14:prstDash w14:val="solid"/>
        <w14:bevel/>
      </w14:textOutline>
    </w:rPr>
  </w:style>
  <w:style w:type="character" w:customStyle="1" w:styleId="Ttulo2Car">
    <w:name w:val="Título 2 Car"/>
    <w:basedOn w:val="Fuentedeprrafopredeter"/>
    <w:link w:val="Ttulo2"/>
    <w:uiPriority w:val="9"/>
    <w:rsid w:val="0041039F"/>
    <w:rPr>
      <w:rFonts w:ascii="Verdana" w:eastAsiaTheme="majorEastAsia" w:hAnsi="Verdana" w:cstheme="majorBidi"/>
      <w:color w:val="C82600"/>
      <w:sz w:val="22"/>
      <w:szCs w:val="28"/>
    </w:rPr>
  </w:style>
  <w:style w:type="paragraph" w:styleId="Prrafodelista">
    <w:name w:val="List Paragraph"/>
    <w:basedOn w:val="Normal"/>
    <w:uiPriority w:val="34"/>
    <w:qFormat/>
    <w:rsid w:val="004A4C69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95034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5034A"/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5034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5034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5034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034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034A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3A0ED2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4A4C69"/>
  </w:style>
  <w:style w:type="paragraph" w:styleId="Descripcin">
    <w:name w:val="caption"/>
    <w:basedOn w:val="Normal"/>
    <w:next w:val="Normal"/>
    <w:uiPriority w:val="35"/>
    <w:unhideWhenUsed/>
    <w:qFormat/>
    <w:rsid w:val="0055188E"/>
    <w:pPr>
      <w:spacing w:before="120" w:after="120" w:line="360" w:lineRule="auto"/>
      <w:jc w:val="center"/>
    </w:pPr>
    <w:rPr>
      <w:b/>
      <w:bCs/>
      <w:szCs w:val="20"/>
    </w:rPr>
  </w:style>
  <w:style w:type="character" w:customStyle="1" w:styleId="Ttulo3Car">
    <w:name w:val="Título 3 Car"/>
    <w:basedOn w:val="Fuentedeprrafopredeter"/>
    <w:link w:val="Ttulo3"/>
    <w:uiPriority w:val="9"/>
    <w:rsid w:val="0055188E"/>
    <w:rPr>
      <w:rFonts w:ascii="Verdana" w:eastAsiaTheme="majorEastAsia" w:hAnsi="Verdana" w:cstheme="majorBidi"/>
      <w:b/>
      <w:sz w:val="20"/>
      <w:szCs w:val="26"/>
    </w:rPr>
  </w:style>
  <w:style w:type="character" w:styleId="Ttulodellibro">
    <w:name w:val="Book Title"/>
    <w:basedOn w:val="Fuentedeprrafopredeter"/>
    <w:uiPriority w:val="33"/>
    <w:qFormat/>
    <w:rsid w:val="003A0ED2"/>
    <w:rPr>
      <w:b/>
      <w:bCs/>
      <w:smallCaps/>
    </w:rPr>
  </w:style>
  <w:style w:type="paragraph" w:styleId="Subttulo">
    <w:name w:val="Subtitle"/>
    <w:basedOn w:val="Normal"/>
    <w:next w:val="Normal"/>
    <w:link w:val="SubttuloCar"/>
    <w:uiPriority w:val="11"/>
    <w:qFormat/>
    <w:rsid w:val="003A0ED2"/>
    <w:pPr>
      <w:numPr>
        <w:ilvl w:val="1"/>
      </w:numPr>
      <w:spacing w:after="240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ubttuloCar">
    <w:name w:val="Subtítulo Car"/>
    <w:basedOn w:val="Fuentedeprrafopredeter"/>
    <w:link w:val="Subttulo"/>
    <w:uiPriority w:val="11"/>
    <w:rsid w:val="003A0ED2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paragraph" w:styleId="TtuloTDC">
    <w:name w:val="TOC Heading"/>
    <w:basedOn w:val="Ttulo1"/>
    <w:next w:val="Normal"/>
    <w:uiPriority w:val="39"/>
    <w:unhideWhenUsed/>
    <w:qFormat/>
    <w:rsid w:val="007A1B24"/>
    <w:pPr>
      <w:outlineLvl w:val="9"/>
    </w:pPr>
  </w:style>
  <w:style w:type="paragraph" w:styleId="TDC1">
    <w:name w:val="toc 1"/>
    <w:basedOn w:val="TDC3"/>
    <w:next w:val="Normal"/>
    <w:autoRedefine/>
    <w:uiPriority w:val="39"/>
    <w:unhideWhenUsed/>
    <w:rsid w:val="00F344DC"/>
    <w:pPr>
      <w:spacing w:before="360" w:after="360"/>
      <w:ind w:left="0"/>
    </w:pPr>
    <w:rPr>
      <w:b/>
      <w:bCs/>
      <w:iCs/>
      <w:caps/>
      <w:smallCaps w:val="0"/>
    </w:rPr>
  </w:style>
  <w:style w:type="paragraph" w:styleId="TDC2">
    <w:name w:val="toc 2"/>
    <w:basedOn w:val="Normal"/>
    <w:next w:val="Normal"/>
    <w:autoRedefine/>
    <w:uiPriority w:val="39"/>
    <w:unhideWhenUsed/>
    <w:rsid w:val="00F344DC"/>
    <w:pPr>
      <w:ind w:left="708"/>
      <w:jc w:val="left"/>
    </w:pPr>
    <w:rPr>
      <w:bCs/>
      <w:smallCaps/>
      <w:szCs w:val="22"/>
    </w:rPr>
  </w:style>
  <w:style w:type="character" w:styleId="Hipervnculo">
    <w:name w:val="Hyperlink"/>
    <w:basedOn w:val="Fuentedeprrafopredeter"/>
    <w:uiPriority w:val="99"/>
    <w:unhideWhenUsed/>
    <w:rsid w:val="006948B5"/>
    <w:rPr>
      <w:rFonts w:ascii="Verdana" w:hAnsi="Verdana"/>
      <w:color w:val="auto"/>
      <w:sz w:val="20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E20CE6"/>
    <w:pPr>
      <w:contextualSpacing/>
    </w:pPr>
    <w:rPr>
      <w:rFonts w:eastAsiaTheme="majorEastAsia" w:cstheme="majorBidi"/>
      <w:b/>
      <w:color w:val="830F0E" w:themeColor="accent1" w:themeShade="BF"/>
      <w:spacing w:val="-7"/>
      <w:sz w:val="32"/>
      <w:szCs w:val="80"/>
    </w:rPr>
  </w:style>
  <w:style w:type="character" w:customStyle="1" w:styleId="TtuloCar">
    <w:name w:val="Título Car"/>
    <w:basedOn w:val="Fuentedeprrafopredeter"/>
    <w:link w:val="Ttulo"/>
    <w:uiPriority w:val="10"/>
    <w:rsid w:val="00E20CE6"/>
    <w:rPr>
      <w:rFonts w:ascii="Verdana" w:eastAsiaTheme="majorEastAsia" w:hAnsi="Verdana" w:cstheme="majorBidi"/>
      <w:b/>
      <w:color w:val="830F0E" w:themeColor="accent1" w:themeShade="BF"/>
      <w:spacing w:val="-7"/>
      <w:sz w:val="32"/>
      <w:szCs w:val="80"/>
    </w:rPr>
  </w:style>
  <w:style w:type="character" w:customStyle="1" w:styleId="Ttulo4Car">
    <w:name w:val="Título 4 Car"/>
    <w:basedOn w:val="Fuentedeprrafopredeter"/>
    <w:link w:val="Ttulo4"/>
    <w:uiPriority w:val="9"/>
    <w:rsid w:val="003A0ED2"/>
    <w:rPr>
      <w:rFonts w:asciiTheme="majorHAnsi" w:eastAsiaTheme="majorEastAsia" w:hAnsiTheme="majorHAnsi" w:cstheme="majorBidi"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rsid w:val="003A0ED2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rsid w:val="003A0ED2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rsid w:val="003A0ED2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A0ED2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A0ED2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Tabladeilustraciones">
    <w:name w:val="table of figures"/>
    <w:basedOn w:val="Normal"/>
    <w:next w:val="Normal"/>
    <w:autoRedefine/>
    <w:uiPriority w:val="99"/>
    <w:unhideWhenUsed/>
    <w:rsid w:val="003F4B2C"/>
  </w:style>
  <w:style w:type="paragraph" w:styleId="Encabezado">
    <w:name w:val="header"/>
    <w:basedOn w:val="Normal"/>
    <w:link w:val="EncabezadoCar"/>
    <w:uiPriority w:val="99"/>
    <w:unhideWhenUsed/>
    <w:rsid w:val="00D222ED"/>
    <w:pPr>
      <w:tabs>
        <w:tab w:val="center" w:pos="1134"/>
        <w:tab w:val="center" w:pos="2835"/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222ED"/>
    <w:rPr>
      <w:rFonts w:ascii="Verdana" w:hAnsi="Verdana"/>
      <w:sz w:val="20"/>
    </w:rPr>
  </w:style>
  <w:style w:type="paragraph" w:styleId="Piedepgina">
    <w:name w:val="footer"/>
    <w:basedOn w:val="Normal"/>
    <w:link w:val="PiedepginaCar"/>
    <w:uiPriority w:val="99"/>
    <w:unhideWhenUsed/>
    <w:rsid w:val="00F344DC"/>
    <w:pPr>
      <w:pBdr>
        <w:top w:val="single" w:sz="12" w:space="1" w:color="auto"/>
      </w:pBdr>
      <w:tabs>
        <w:tab w:val="center" w:pos="4419"/>
        <w:tab w:val="right" w:pos="8838"/>
      </w:tabs>
      <w:jc w:val="center"/>
    </w:pPr>
    <w:rPr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344DC"/>
    <w:rPr>
      <w:rFonts w:ascii="Verdana" w:hAnsi="Verdana"/>
      <w:sz w:val="16"/>
    </w:rPr>
  </w:style>
  <w:style w:type="table" w:styleId="Tablaconcuadrcula">
    <w:name w:val="Table Grid"/>
    <w:basedOn w:val="Tablanormal"/>
    <w:uiPriority w:val="39"/>
    <w:rsid w:val="007F4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DC3">
    <w:name w:val="toc 3"/>
    <w:basedOn w:val="Normal"/>
    <w:next w:val="Normal"/>
    <w:autoRedefine/>
    <w:uiPriority w:val="39"/>
    <w:unhideWhenUsed/>
    <w:rsid w:val="00F344DC"/>
    <w:pPr>
      <w:tabs>
        <w:tab w:val="left" w:pos="666"/>
        <w:tab w:val="right" w:leader="dot" w:pos="9394"/>
      </w:tabs>
      <w:ind w:left="666"/>
      <w:jc w:val="left"/>
    </w:pPr>
    <w:rPr>
      <w:smallCaps/>
      <w:szCs w:val="22"/>
    </w:rPr>
  </w:style>
  <w:style w:type="paragraph" w:styleId="Revisin">
    <w:name w:val="Revision"/>
    <w:hidden/>
    <w:uiPriority w:val="99"/>
    <w:semiHidden/>
    <w:rsid w:val="00DD1C64"/>
    <w:pPr>
      <w:spacing w:after="0" w:line="240" w:lineRule="auto"/>
    </w:pPr>
  </w:style>
  <w:style w:type="character" w:styleId="Textoennegrita">
    <w:name w:val="Strong"/>
    <w:aliases w:val="Figuras"/>
    <w:basedOn w:val="Fuentedeprrafopredeter"/>
    <w:uiPriority w:val="22"/>
    <w:qFormat/>
    <w:rsid w:val="003A0ED2"/>
    <w:rPr>
      <w:b/>
      <w:bCs/>
    </w:rPr>
  </w:style>
  <w:style w:type="paragraph" w:styleId="Cita">
    <w:name w:val="Quote"/>
    <w:aliases w:val="Tablas"/>
    <w:basedOn w:val="Normal"/>
    <w:next w:val="Normal"/>
    <w:link w:val="CitaCar"/>
    <w:uiPriority w:val="29"/>
    <w:qFormat/>
    <w:rsid w:val="0060780C"/>
    <w:pPr>
      <w:spacing w:before="240" w:after="240"/>
      <w:ind w:left="864" w:right="864"/>
      <w:jc w:val="center"/>
    </w:pPr>
    <w:rPr>
      <w:i/>
      <w:iCs/>
    </w:rPr>
  </w:style>
  <w:style w:type="character" w:customStyle="1" w:styleId="CitaCar">
    <w:name w:val="Cita Car"/>
    <w:aliases w:val="Tablas Car"/>
    <w:basedOn w:val="Fuentedeprrafopredeter"/>
    <w:link w:val="Cita"/>
    <w:uiPriority w:val="29"/>
    <w:rsid w:val="0060780C"/>
    <w:rPr>
      <w:rFonts w:ascii="Verdana" w:hAnsi="Verdana"/>
      <w:i/>
      <w:iCs/>
      <w:sz w:val="20"/>
    </w:rPr>
  </w:style>
  <w:style w:type="character" w:styleId="nfasis">
    <w:name w:val="Emphasis"/>
    <w:basedOn w:val="Fuentedeprrafopredeter"/>
    <w:uiPriority w:val="20"/>
    <w:qFormat/>
    <w:rsid w:val="003A0ED2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A0ED2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A0ED2"/>
    <w:rPr>
      <w:rFonts w:asciiTheme="majorHAnsi" w:eastAsiaTheme="majorEastAsia" w:hAnsiTheme="majorHAnsi" w:cstheme="majorBidi"/>
      <w:color w:val="B01513" w:themeColor="accent1"/>
      <w:sz w:val="28"/>
      <w:szCs w:val="28"/>
    </w:rPr>
  </w:style>
  <w:style w:type="character" w:styleId="nfasissutil">
    <w:name w:val="Subtle Emphasis"/>
    <w:basedOn w:val="Fuentedeprrafopredeter"/>
    <w:uiPriority w:val="19"/>
    <w:qFormat/>
    <w:rsid w:val="003A0ED2"/>
    <w:rPr>
      <w:i/>
      <w:iCs/>
      <w:color w:val="595959" w:themeColor="text1" w:themeTint="A6"/>
    </w:rPr>
  </w:style>
  <w:style w:type="character" w:styleId="nfasisintenso">
    <w:name w:val="Intense Emphasis"/>
    <w:basedOn w:val="Fuentedeprrafopredeter"/>
    <w:uiPriority w:val="21"/>
    <w:qFormat/>
    <w:rsid w:val="003A0ED2"/>
    <w:rPr>
      <w:b/>
      <w:bCs/>
      <w:i/>
      <w:iCs/>
    </w:rPr>
  </w:style>
  <w:style w:type="character" w:styleId="Referenciasutil">
    <w:name w:val="Subtle Reference"/>
    <w:basedOn w:val="Fuentedeprrafopredeter"/>
    <w:uiPriority w:val="31"/>
    <w:qFormat/>
    <w:rsid w:val="003A0ED2"/>
    <w:rPr>
      <w:smallCaps/>
      <w:color w:val="404040" w:themeColor="text1" w:themeTint="BF"/>
    </w:rPr>
  </w:style>
  <w:style w:type="character" w:styleId="Referenciaintensa">
    <w:name w:val="Intense Reference"/>
    <w:basedOn w:val="Fuentedeprrafopredeter"/>
    <w:uiPriority w:val="32"/>
    <w:qFormat/>
    <w:rsid w:val="003A0ED2"/>
    <w:rPr>
      <w:b/>
      <w:bCs/>
      <w:smallCaps/>
      <w:u w:val="single"/>
    </w:rPr>
  </w:style>
  <w:style w:type="paragraph" w:styleId="TDC5">
    <w:name w:val="toc 5"/>
    <w:basedOn w:val="Normal"/>
    <w:next w:val="Normal"/>
    <w:autoRedefine/>
    <w:uiPriority w:val="39"/>
    <w:unhideWhenUsed/>
    <w:rsid w:val="000873A8"/>
    <w:pPr>
      <w:jc w:val="left"/>
    </w:pPr>
    <w:rPr>
      <w:rFonts w:asciiTheme="minorHAnsi" w:hAnsiTheme="minorHAnsi"/>
      <w:sz w:val="22"/>
      <w:szCs w:val="22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83F5B"/>
    <w:rPr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83F5B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83F5B"/>
    <w:rPr>
      <w:vertAlign w:val="superscript"/>
    </w:rPr>
  </w:style>
  <w:style w:type="paragraph" w:customStyle="1" w:styleId="Tablas1">
    <w:name w:val="Tablas 1"/>
    <w:basedOn w:val="Descripcin"/>
    <w:qFormat/>
    <w:rsid w:val="00326911"/>
    <w:rPr>
      <w:b w:val="0"/>
    </w:rPr>
  </w:style>
  <w:style w:type="paragraph" w:styleId="TDC4">
    <w:name w:val="toc 4"/>
    <w:basedOn w:val="Normal"/>
    <w:next w:val="Normal"/>
    <w:autoRedefine/>
    <w:uiPriority w:val="39"/>
    <w:unhideWhenUsed/>
    <w:rsid w:val="00F344DC"/>
    <w:pPr>
      <w:jc w:val="left"/>
    </w:pPr>
    <w:rPr>
      <w:rFonts w:asciiTheme="minorHAnsi" w:hAnsiTheme="minorHAnsi"/>
      <w:sz w:val="22"/>
      <w:szCs w:val="22"/>
    </w:rPr>
  </w:style>
  <w:style w:type="paragraph" w:styleId="TDC6">
    <w:name w:val="toc 6"/>
    <w:basedOn w:val="Normal"/>
    <w:next w:val="Normal"/>
    <w:autoRedefine/>
    <w:uiPriority w:val="39"/>
    <w:unhideWhenUsed/>
    <w:rsid w:val="00F344DC"/>
    <w:pPr>
      <w:jc w:val="left"/>
    </w:pPr>
    <w:rPr>
      <w:rFonts w:asciiTheme="minorHAnsi" w:hAnsiTheme="minorHAnsi"/>
      <w:sz w:val="22"/>
      <w:szCs w:val="22"/>
    </w:rPr>
  </w:style>
  <w:style w:type="paragraph" w:styleId="TDC7">
    <w:name w:val="toc 7"/>
    <w:basedOn w:val="Normal"/>
    <w:next w:val="Normal"/>
    <w:autoRedefine/>
    <w:uiPriority w:val="39"/>
    <w:unhideWhenUsed/>
    <w:rsid w:val="00F344DC"/>
    <w:pPr>
      <w:jc w:val="left"/>
    </w:pPr>
    <w:rPr>
      <w:rFonts w:asciiTheme="minorHAnsi" w:hAnsiTheme="minorHAnsi"/>
      <w:sz w:val="22"/>
      <w:szCs w:val="22"/>
    </w:rPr>
  </w:style>
  <w:style w:type="paragraph" w:styleId="TDC8">
    <w:name w:val="toc 8"/>
    <w:basedOn w:val="Normal"/>
    <w:next w:val="Normal"/>
    <w:autoRedefine/>
    <w:uiPriority w:val="39"/>
    <w:unhideWhenUsed/>
    <w:rsid w:val="00F344DC"/>
    <w:pPr>
      <w:jc w:val="left"/>
    </w:pPr>
    <w:rPr>
      <w:rFonts w:asciiTheme="minorHAnsi" w:hAnsiTheme="minorHAnsi"/>
      <w:sz w:val="22"/>
      <w:szCs w:val="22"/>
    </w:rPr>
  </w:style>
  <w:style w:type="paragraph" w:styleId="TDC9">
    <w:name w:val="toc 9"/>
    <w:basedOn w:val="Normal"/>
    <w:next w:val="Normal"/>
    <w:autoRedefine/>
    <w:uiPriority w:val="39"/>
    <w:unhideWhenUsed/>
    <w:rsid w:val="00F344DC"/>
    <w:pPr>
      <w:jc w:val="left"/>
    </w:pPr>
    <w:rPr>
      <w:rFonts w:asciiTheme="minorHAnsi" w:hAnsiTheme="minorHAnsi"/>
      <w:sz w:val="22"/>
      <w:szCs w:val="22"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F344DC"/>
    <w:pPr>
      <w:ind w:left="200" w:hanging="200"/>
    </w:p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6D00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5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file:///C:\Users\Katherine%20Garrido\Desktop\PO\2021\35%20Modificado%20ICR-P\Modificaci&#243;n%20ICR-P%20B04\Informe%20T&#233;cnico%20Modificaci&#243;n%20de%20Oferta%20B04.docx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1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2017-01-01T00:00:00</PublishDate>
  <Abstract>Actualizado: Febrero 2017</Abstract>
  <CompanyAddress/>
  <CompanyPhone/>
  <CompanyFax/>
  <CompanyEmail>gop@redbusurbano.cl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5269060-55E0-489F-9A6C-1254FF2D0C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8</Pages>
  <Words>1890</Words>
  <Characters>10400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PLAN DE OPERACIÓN 2021,
 1º SEMESTRE</vt:lpstr>
    </vt:vector>
  </TitlesOfParts>
  <Company>Hewlett-Packard Company</Company>
  <LinksUpToDate>false</LinksUpToDate>
  <CharactersWithSpaces>12266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OPERACIÓN 2021,
 1º SEMESTRE</dc:title>
  <dc:subject>UN6 Redbus Urbano S.A.</dc:subject>
  <dc:creator>Paulina Araya</dc:creator>
  <cp:keywords/>
  <dc:description/>
  <cp:lastModifiedBy>Katherine Garrido</cp:lastModifiedBy>
  <cp:revision>16</cp:revision>
  <cp:lastPrinted>2020-01-22T19:45:00Z</cp:lastPrinted>
  <dcterms:created xsi:type="dcterms:W3CDTF">2021-02-16T19:20:00Z</dcterms:created>
  <dcterms:modified xsi:type="dcterms:W3CDTF">2021-05-03T17:02:00Z</dcterms:modified>
</cp:coreProperties>
</file>